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6DEB2" w14:textId="77777777" w:rsidR="00E33A4C" w:rsidRDefault="00C01F77">
      <w:pPr>
        <w:jc w:val="center"/>
        <w:rPr>
          <w:rFonts w:ascii="宋体"/>
          <w:b/>
          <w:color w:val="000000" w:themeColor="text1"/>
          <w:sz w:val="24"/>
        </w:rPr>
      </w:pPr>
      <w:r>
        <w:rPr>
          <w:rFonts w:ascii="宋体" w:hAnsi="宋体"/>
          <w:b/>
          <w:color w:val="000000" w:themeColor="text1"/>
          <w:sz w:val="24"/>
        </w:rPr>
        <w:t xml:space="preserve">                                                                                                                                                                                                                                                                                                                                                                                                                                                                                                                                                                                                                                                                                                                                                                                                                                                                                                                                                                                                                                                                                                                                                                                                                                                                                                                                                                                                                                                                                                                                                                                                                                                                                                                                                                                                                                                                                                                                                                                                                                                                                                                                                                                                                                                                                                                                                                                                                                                                                                                                                                                                                                                                                                                                                                                                                                                                                                                                                                                                                                                                                                                                                                                                                                                                                                                                                                                                                                                                                                                                                                                                                                                                                                                                                                                                                                                                                                                                                                                                                                                                                                                                                                                                                                                                                                                                                                                                                                                                                                                                                                                                                                                                                                                                                                                                                                                                                                                                                                                                                                                    </w:t>
      </w:r>
    </w:p>
    <w:p w14:paraId="1A6A33D9" w14:textId="77777777" w:rsidR="00E33A4C" w:rsidRDefault="00E33A4C">
      <w:pPr>
        <w:jc w:val="center"/>
        <w:rPr>
          <w:rFonts w:ascii="宋体"/>
          <w:b/>
          <w:color w:val="000000" w:themeColor="text1"/>
          <w:sz w:val="72"/>
        </w:rPr>
      </w:pPr>
    </w:p>
    <w:p w14:paraId="7753D5DC" w14:textId="08579F67" w:rsidR="00E33A4C" w:rsidRDefault="00627DC8">
      <w:pPr>
        <w:jc w:val="center"/>
        <w:rPr>
          <w:rFonts w:ascii="宋体"/>
          <w:b/>
          <w:color w:val="000000" w:themeColor="text1"/>
          <w:sz w:val="72"/>
        </w:rPr>
      </w:pPr>
      <w:r>
        <w:rPr>
          <w:rFonts w:ascii="宋体" w:hAnsi="宋体" w:hint="eastAsia"/>
          <w:b/>
          <w:color w:val="000000" w:themeColor="text1"/>
          <w:sz w:val="72"/>
        </w:rPr>
        <w:t>竞争性磋商</w:t>
      </w:r>
      <w:r w:rsidR="00C01F77">
        <w:rPr>
          <w:rFonts w:ascii="宋体" w:hAnsi="宋体" w:hint="eastAsia"/>
          <w:b/>
          <w:color w:val="000000" w:themeColor="text1"/>
          <w:sz w:val="72"/>
        </w:rPr>
        <w:t>采购文件</w:t>
      </w:r>
    </w:p>
    <w:p w14:paraId="66404471" w14:textId="77777777" w:rsidR="00E33A4C" w:rsidRDefault="00E33A4C">
      <w:pPr>
        <w:rPr>
          <w:rFonts w:eastAsia="黑体"/>
          <w:color w:val="000000" w:themeColor="text1"/>
          <w:sz w:val="32"/>
        </w:rPr>
      </w:pPr>
    </w:p>
    <w:p w14:paraId="4A8E9611" w14:textId="77777777" w:rsidR="00E33A4C" w:rsidRDefault="00E33A4C">
      <w:pPr>
        <w:ind w:firstLineChars="545" w:firstLine="1744"/>
        <w:rPr>
          <w:rFonts w:ascii="宋体"/>
          <w:color w:val="000000" w:themeColor="text1"/>
          <w:sz w:val="32"/>
        </w:rPr>
      </w:pPr>
    </w:p>
    <w:p w14:paraId="5B1FDD0C" w14:textId="7FCD71EB" w:rsidR="00E33A4C" w:rsidRDefault="00C01F77">
      <w:pPr>
        <w:spacing w:line="300" w:lineRule="auto"/>
        <w:rPr>
          <w:rFonts w:ascii="宋体"/>
          <w:b/>
          <w:color w:val="000000" w:themeColor="text1"/>
          <w:spacing w:val="20"/>
          <w:sz w:val="32"/>
          <w:szCs w:val="32"/>
        </w:rPr>
      </w:pPr>
      <w:r>
        <w:rPr>
          <w:rFonts w:ascii="宋体" w:hAnsi="宋体" w:hint="eastAsia"/>
          <w:b/>
          <w:color w:val="000000" w:themeColor="text1"/>
          <w:sz w:val="32"/>
          <w:szCs w:val="32"/>
        </w:rPr>
        <w:t xml:space="preserve">        项目名称：南通大学</w:t>
      </w:r>
      <w:r w:rsidR="005D6D57">
        <w:rPr>
          <w:rFonts w:ascii="宋体" w:hAnsi="宋体" w:hint="eastAsia"/>
          <w:b/>
          <w:color w:val="000000" w:themeColor="text1"/>
          <w:sz w:val="32"/>
          <w:szCs w:val="32"/>
        </w:rPr>
        <w:t>2022</w:t>
      </w:r>
      <w:r w:rsidR="00543AB4">
        <w:rPr>
          <w:rFonts w:ascii="宋体" w:hAnsi="宋体" w:hint="eastAsia"/>
          <w:b/>
          <w:color w:val="000000" w:themeColor="text1"/>
          <w:sz w:val="32"/>
          <w:szCs w:val="32"/>
        </w:rPr>
        <w:t>年度工会会员</w:t>
      </w:r>
      <w:r w:rsidR="00627DC8">
        <w:rPr>
          <w:rFonts w:ascii="宋体" w:hAnsi="宋体" w:hint="eastAsia"/>
          <w:b/>
          <w:color w:val="000000" w:themeColor="text1"/>
          <w:sz w:val="32"/>
          <w:szCs w:val="32"/>
        </w:rPr>
        <w:t>中秋</w:t>
      </w:r>
      <w:r>
        <w:rPr>
          <w:rFonts w:ascii="宋体" w:hAnsi="宋体" w:hint="eastAsia"/>
          <w:b/>
          <w:color w:val="000000" w:themeColor="text1"/>
          <w:sz w:val="32"/>
          <w:szCs w:val="32"/>
        </w:rPr>
        <w:t>节慰问品</w:t>
      </w:r>
    </w:p>
    <w:p w14:paraId="706FEB26" w14:textId="5BA89C46" w:rsidR="00E33A4C" w:rsidRDefault="00984651">
      <w:pPr>
        <w:rPr>
          <w:rFonts w:ascii="宋体" w:hAnsi="宋体"/>
          <w:b/>
          <w:color w:val="000000" w:themeColor="text1"/>
          <w:sz w:val="32"/>
          <w:szCs w:val="32"/>
        </w:rPr>
      </w:pPr>
      <w:r>
        <w:rPr>
          <w:rFonts w:ascii="宋体" w:hAnsi="宋体" w:hint="eastAsia"/>
          <w:b/>
          <w:color w:val="000000" w:themeColor="text1"/>
          <w:sz w:val="32"/>
          <w:szCs w:val="32"/>
        </w:rPr>
        <w:t xml:space="preserve">        </w:t>
      </w:r>
      <w:r w:rsidR="00C01F77">
        <w:rPr>
          <w:rFonts w:ascii="宋体" w:hAnsi="宋体" w:hint="eastAsia"/>
          <w:b/>
          <w:color w:val="000000" w:themeColor="text1"/>
          <w:sz w:val="32"/>
          <w:szCs w:val="32"/>
        </w:rPr>
        <w:t>项目编号：</w:t>
      </w:r>
      <w:proofErr w:type="gramStart"/>
      <w:r w:rsidR="003536BC" w:rsidRPr="003536BC">
        <w:rPr>
          <w:rFonts w:ascii="宋体" w:hAnsi="宋体" w:hint="eastAsia"/>
          <w:b/>
          <w:color w:val="000000" w:themeColor="text1"/>
          <w:sz w:val="32"/>
          <w:szCs w:val="32"/>
        </w:rPr>
        <w:t>TDHW(</w:t>
      </w:r>
      <w:proofErr w:type="gramEnd"/>
      <w:r w:rsidR="003536BC" w:rsidRPr="003536BC">
        <w:rPr>
          <w:rFonts w:ascii="宋体" w:hAnsi="宋体" w:hint="eastAsia"/>
          <w:b/>
          <w:color w:val="000000" w:themeColor="text1"/>
          <w:sz w:val="32"/>
          <w:szCs w:val="32"/>
        </w:rPr>
        <w:t>GK)2021-212</w:t>
      </w:r>
    </w:p>
    <w:p w14:paraId="109D1030" w14:textId="77777777" w:rsidR="00E33A4C" w:rsidRPr="00071D4F" w:rsidRDefault="00E33A4C">
      <w:pPr>
        <w:jc w:val="center"/>
        <w:rPr>
          <w:rFonts w:eastAsia="黑体"/>
          <w:color w:val="000000" w:themeColor="text1"/>
          <w:sz w:val="32"/>
        </w:rPr>
      </w:pPr>
    </w:p>
    <w:p w14:paraId="7482ACD1" w14:textId="77777777" w:rsidR="00E33A4C" w:rsidRDefault="00E33A4C">
      <w:pPr>
        <w:jc w:val="center"/>
        <w:rPr>
          <w:color w:val="000000" w:themeColor="text1"/>
          <w:sz w:val="32"/>
        </w:rPr>
      </w:pPr>
    </w:p>
    <w:p w14:paraId="542CD4A5" w14:textId="77777777" w:rsidR="00E33A4C" w:rsidRDefault="00E33A4C">
      <w:pPr>
        <w:jc w:val="center"/>
        <w:rPr>
          <w:color w:val="000000" w:themeColor="text1"/>
          <w:sz w:val="44"/>
        </w:rPr>
      </w:pPr>
    </w:p>
    <w:p w14:paraId="56E6AE8F" w14:textId="77777777" w:rsidR="00E33A4C" w:rsidRDefault="00E33A4C">
      <w:pPr>
        <w:jc w:val="center"/>
        <w:rPr>
          <w:color w:val="000000" w:themeColor="text1"/>
          <w:sz w:val="44"/>
        </w:rPr>
      </w:pPr>
    </w:p>
    <w:p w14:paraId="6AC37E03" w14:textId="77777777" w:rsidR="00E33A4C" w:rsidRDefault="00E33A4C">
      <w:pPr>
        <w:jc w:val="center"/>
        <w:rPr>
          <w:rFonts w:eastAsia="黑体"/>
          <w:color w:val="000000" w:themeColor="text1"/>
          <w:sz w:val="32"/>
        </w:rPr>
      </w:pPr>
    </w:p>
    <w:p w14:paraId="68C61FAA" w14:textId="77777777" w:rsidR="00E33A4C" w:rsidRDefault="00E33A4C">
      <w:pPr>
        <w:jc w:val="center"/>
        <w:rPr>
          <w:rFonts w:eastAsia="黑体"/>
          <w:color w:val="000000" w:themeColor="text1"/>
          <w:sz w:val="32"/>
        </w:rPr>
      </w:pPr>
    </w:p>
    <w:p w14:paraId="13B9B027" w14:textId="77777777" w:rsidR="00E33A4C" w:rsidRDefault="00E33A4C">
      <w:pPr>
        <w:jc w:val="center"/>
        <w:rPr>
          <w:rFonts w:eastAsia="黑体"/>
          <w:color w:val="000000" w:themeColor="text1"/>
          <w:sz w:val="32"/>
        </w:rPr>
      </w:pPr>
    </w:p>
    <w:p w14:paraId="55A77127" w14:textId="77777777" w:rsidR="00E33A4C" w:rsidRDefault="00E33A4C">
      <w:pPr>
        <w:jc w:val="center"/>
        <w:rPr>
          <w:rFonts w:eastAsia="黑体"/>
          <w:color w:val="000000" w:themeColor="text1"/>
          <w:sz w:val="32"/>
        </w:rPr>
      </w:pPr>
    </w:p>
    <w:p w14:paraId="13ACCCB9" w14:textId="77777777" w:rsidR="00E33A4C" w:rsidRDefault="00E33A4C">
      <w:pPr>
        <w:jc w:val="center"/>
        <w:rPr>
          <w:rFonts w:eastAsia="黑体"/>
          <w:color w:val="000000" w:themeColor="text1"/>
          <w:sz w:val="32"/>
        </w:rPr>
      </w:pPr>
    </w:p>
    <w:p w14:paraId="673689BB" w14:textId="77777777" w:rsidR="00E33A4C" w:rsidRDefault="00E33A4C">
      <w:pPr>
        <w:rPr>
          <w:rFonts w:eastAsia="黑体"/>
          <w:color w:val="000000" w:themeColor="text1"/>
          <w:sz w:val="32"/>
        </w:rPr>
      </w:pPr>
    </w:p>
    <w:p w14:paraId="324EB170" w14:textId="77777777" w:rsidR="00E33A4C" w:rsidRDefault="00E33A4C">
      <w:pPr>
        <w:jc w:val="center"/>
        <w:rPr>
          <w:rFonts w:ascii="宋体"/>
          <w:color w:val="000000" w:themeColor="text1"/>
          <w:sz w:val="32"/>
        </w:rPr>
      </w:pPr>
    </w:p>
    <w:p w14:paraId="0FF9DBC0" w14:textId="77777777" w:rsidR="00E33A4C" w:rsidRDefault="00C01F77">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7F7001DA" w14:textId="62C5C030" w:rsidR="00E33A4C" w:rsidRDefault="00543AB4">
      <w:pPr>
        <w:pStyle w:val="a6"/>
        <w:ind w:leftChars="0" w:left="0"/>
        <w:jc w:val="center"/>
        <w:rPr>
          <w:rFonts w:eastAsia="宋体"/>
          <w:b/>
          <w:color w:val="000000" w:themeColor="text1"/>
          <w:sz w:val="32"/>
          <w:szCs w:val="32"/>
        </w:rPr>
      </w:pPr>
      <w:r>
        <w:rPr>
          <w:rFonts w:eastAsia="宋体" w:hint="eastAsia"/>
          <w:b/>
          <w:color w:val="000000" w:themeColor="text1"/>
          <w:sz w:val="32"/>
          <w:szCs w:val="32"/>
        </w:rPr>
        <w:t>2022</w:t>
      </w:r>
      <w:r w:rsidR="00C01F77">
        <w:rPr>
          <w:rFonts w:eastAsia="宋体"/>
          <w:b/>
          <w:color w:val="000000" w:themeColor="text1"/>
          <w:sz w:val="32"/>
          <w:szCs w:val="32"/>
        </w:rPr>
        <w:t>年</w:t>
      </w:r>
      <w:r w:rsidR="00627DC8">
        <w:rPr>
          <w:rFonts w:eastAsia="宋体" w:hint="eastAsia"/>
          <w:b/>
          <w:color w:val="000000" w:themeColor="text1"/>
          <w:sz w:val="32"/>
          <w:szCs w:val="32"/>
        </w:rPr>
        <w:t>8</w:t>
      </w:r>
      <w:r w:rsidR="00C01F77">
        <w:rPr>
          <w:rFonts w:eastAsia="宋体"/>
          <w:b/>
          <w:color w:val="000000" w:themeColor="text1"/>
          <w:sz w:val="32"/>
          <w:szCs w:val="32"/>
        </w:rPr>
        <w:t>月</w:t>
      </w:r>
      <w:r w:rsidR="00C01F77">
        <w:rPr>
          <w:rFonts w:eastAsia="宋体" w:hint="eastAsia"/>
          <w:b/>
          <w:color w:val="000000" w:themeColor="text1"/>
          <w:sz w:val="32"/>
          <w:szCs w:val="32"/>
        </w:rPr>
        <w:t xml:space="preserve"> </w:t>
      </w:r>
    </w:p>
    <w:p w14:paraId="070415BD" w14:textId="77777777" w:rsidR="00E33A4C" w:rsidRDefault="00C01F77">
      <w:pPr>
        <w:spacing w:afterLines="100" w:after="312"/>
        <w:jc w:val="center"/>
        <w:rPr>
          <w:rStyle w:val="ad"/>
          <w:rFonts w:eastAsia="黑体"/>
          <w:bCs/>
          <w:color w:val="000000" w:themeColor="text1"/>
          <w:sz w:val="48"/>
          <w:u w:val="none"/>
        </w:rPr>
      </w:pPr>
      <w:r>
        <w:rPr>
          <w:color w:val="000000" w:themeColor="text1"/>
        </w:rPr>
        <w:br w:type="page"/>
      </w:r>
      <w:r>
        <w:rPr>
          <w:rStyle w:val="ad"/>
          <w:rFonts w:eastAsia="黑体" w:hint="eastAsia"/>
          <w:bCs/>
          <w:color w:val="000000" w:themeColor="text1"/>
          <w:sz w:val="48"/>
          <w:u w:val="none"/>
        </w:rPr>
        <w:lastRenderedPageBreak/>
        <w:t>目</w:t>
      </w:r>
      <w:r>
        <w:rPr>
          <w:rStyle w:val="ad"/>
          <w:rFonts w:eastAsia="黑体" w:hint="eastAsia"/>
          <w:bCs/>
          <w:color w:val="000000" w:themeColor="text1"/>
          <w:sz w:val="48"/>
          <w:u w:val="none"/>
        </w:rPr>
        <w:t xml:space="preserve">  </w:t>
      </w:r>
      <w:r>
        <w:rPr>
          <w:rStyle w:val="ad"/>
          <w:rFonts w:eastAsia="黑体" w:hint="eastAsia"/>
          <w:bCs/>
          <w:color w:val="000000" w:themeColor="text1"/>
          <w:sz w:val="48"/>
          <w:u w:val="none"/>
        </w:rPr>
        <w:t>录</w:t>
      </w:r>
    </w:p>
    <w:p w14:paraId="50419FF8" w14:textId="61A1D86E" w:rsidR="0080514F" w:rsidRDefault="00C01F77">
      <w:pPr>
        <w:pStyle w:val="10"/>
        <w:tabs>
          <w:tab w:val="right" w:leader="dot" w:pos="9742"/>
        </w:tabs>
        <w:rPr>
          <w:rFonts w:asciiTheme="minorHAnsi" w:eastAsiaTheme="minorEastAsia" w:hAnsiTheme="minorHAnsi" w:cstheme="minorBidi"/>
          <w:noProof/>
          <w:szCs w:val="22"/>
        </w:rPr>
      </w:pPr>
      <w:r>
        <w:rPr>
          <w:rStyle w:val="ad"/>
          <w:rFonts w:eastAsia="黑体"/>
          <w:bCs/>
          <w:color w:val="000000" w:themeColor="text1"/>
          <w:sz w:val="24"/>
          <w:u w:val="none"/>
        </w:rPr>
        <w:fldChar w:fldCharType="begin"/>
      </w:r>
      <w:r>
        <w:rPr>
          <w:rStyle w:val="ad"/>
          <w:rFonts w:eastAsia="黑体"/>
          <w:bCs/>
          <w:color w:val="000000" w:themeColor="text1"/>
          <w:sz w:val="24"/>
          <w:u w:val="none"/>
        </w:rPr>
        <w:instrText xml:space="preserve"> TOC \o "1-3" \h \z \u </w:instrText>
      </w:r>
      <w:r>
        <w:rPr>
          <w:rStyle w:val="ad"/>
          <w:rFonts w:eastAsia="黑体"/>
          <w:bCs/>
          <w:color w:val="000000" w:themeColor="text1"/>
          <w:sz w:val="24"/>
          <w:u w:val="none"/>
        </w:rPr>
        <w:fldChar w:fldCharType="separate"/>
      </w:r>
      <w:hyperlink w:anchor="_Toc111640106" w:history="1">
        <w:r w:rsidR="0080514F" w:rsidRPr="0073431D">
          <w:rPr>
            <w:rStyle w:val="ae"/>
            <w:noProof/>
          </w:rPr>
          <w:t>第一部分</w:t>
        </w:r>
        <w:r w:rsidR="0080514F" w:rsidRPr="0073431D">
          <w:rPr>
            <w:rStyle w:val="ae"/>
            <w:noProof/>
          </w:rPr>
          <w:t xml:space="preserve"> </w:t>
        </w:r>
        <w:r w:rsidR="0080514F" w:rsidRPr="0073431D">
          <w:rPr>
            <w:rStyle w:val="ae"/>
            <w:rFonts w:ascii="宋体" w:hAnsi="宋体"/>
            <w:noProof/>
          </w:rPr>
          <w:t xml:space="preserve"> </w:t>
        </w:r>
        <w:r w:rsidR="0080514F" w:rsidRPr="0073431D">
          <w:rPr>
            <w:rStyle w:val="ae"/>
            <w:noProof/>
          </w:rPr>
          <w:t xml:space="preserve"> </w:t>
        </w:r>
        <w:r w:rsidR="0080514F" w:rsidRPr="0073431D">
          <w:rPr>
            <w:rStyle w:val="ae"/>
            <w:noProof/>
          </w:rPr>
          <w:t>竞争性磋商采购公告</w:t>
        </w:r>
        <w:r w:rsidR="0080514F">
          <w:rPr>
            <w:noProof/>
            <w:webHidden/>
          </w:rPr>
          <w:tab/>
        </w:r>
        <w:r w:rsidR="0080514F">
          <w:rPr>
            <w:noProof/>
            <w:webHidden/>
          </w:rPr>
          <w:fldChar w:fldCharType="begin"/>
        </w:r>
        <w:r w:rsidR="0080514F">
          <w:rPr>
            <w:noProof/>
            <w:webHidden/>
          </w:rPr>
          <w:instrText xml:space="preserve"> PAGEREF _Toc111640106 \h </w:instrText>
        </w:r>
        <w:r w:rsidR="0080514F">
          <w:rPr>
            <w:noProof/>
            <w:webHidden/>
          </w:rPr>
        </w:r>
        <w:r w:rsidR="0080514F">
          <w:rPr>
            <w:noProof/>
            <w:webHidden/>
          </w:rPr>
          <w:fldChar w:fldCharType="separate"/>
        </w:r>
        <w:r w:rsidR="0080514F">
          <w:rPr>
            <w:noProof/>
            <w:webHidden/>
          </w:rPr>
          <w:t>2</w:t>
        </w:r>
        <w:r w:rsidR="0080514F">
          <w:rPr>
            <w:noProof/>
            <w:webHidden/>
          </w:rPr>
          <w:fldChar w:fldCharType="end"/>
        </w:r>
      </w:hyperlink>
    </w:p>
    <w:p w14:paraId="00A2BC4C" w14:textId="32096062" w:rsidR="0080514F" w:rsidRDefault="000B2CF8">
      <w:pPr>
        <w:pStyle w:val="10"/>
        <w:tabs>
          <w:tab w:val="right" w:leader="dot" w:pos="9742"/>
        </w:tabs>
        <w:rPr>
          <w:rFonts w:asciiTheme="minorHAnsi" w:eastAsiaTheme="minorEastAsia" w:hAnsiTheme="minorHAnsi" w:cstheme="minorBidi"/>
          <w:noProof/>
          <w:szCs w:val="22"/>
        </w:rPr>
      </w:pPr>
      <w:hyperlink w:anchor="_Toc111640107" w:history="1">
        <w:r w:rsidR="0080514F" w:rsidRPr="0073431D">
          <w:rPr>
            <w:rStyle w:val="ae"/>
            <w:noProof/>
          </w:rPr>
          <w:t>第二部分</w:t>
        </w:r>
        <w:r w:rsidR="0080514F" w:rsidRPr="0073431D">
          <w:rPr>
            <w:rStyle w:val="ae"/>
            <w:noProof/>
          </w:rPr>
          <w:t xml:space="preserve">  </w:t>
        </w:r>
        <w:r w:rsidR="0080514F" w:rsidRPr="0073431D">
          <w:rPr>
            <w:rStyle w:val="ae"/>
            <w:noProof/>
          </w:rPr>
          <w:t>投标人须知</w:t>
        </w:r>
        <w:r w:rsidR="0080514F">
          <w:rPr>
            <w:noProof/>
            <w:webHidden/>
          </w:rPr>
          <w:tab/>
        </w:r>
        <w:r w:rsidR="0080514F">
          <w:rPr>
            <w:noProof/>
            <w:webHidden/>
          </w:rPr>
          <w:fldChar w:fldCharType="begin"/>
        </w:r>
        <w:r w:rsidR="0080514F">
          <w:rPr>
            <w:noProof/>
            <w:webHidden/>
          </w:rPr>
          <w:instrText xml:space="preserve"> PAGEREF _Toc111640107 \h </w:instrText>
        </w:r>
        <w:r w:rsidR="0080514F">
          <w:rPr>
            <w:noProof/>
            <w:webHidden/>
          </w:rPr>
        </w:r>
        <w:r w:rsidR="0080514F">
          <w:rPr>
            <w:noProof/>
            <w:webHidden/>
          </w:rPr>
          <w:fldChar w:fldCharType="separate"/>
        </w:r>
        <w:r w:rsidR="0080514F">
          <w:rPr>
            <w:noProof/>
            <w:webHidden/>
          </w:rPr>
          <w:t>4</w:t>
        </w:r>
        <w:r w:rsidR="0080514F">
          <w:rPr>
            <w:noProof/>
            <w:webHidden/>
          </w:rPr>
          <w:fldChar w:fldCharType="end"/>
        </w:r>
      </w:hyperlink>
    </w:p>
    <w:p w14:paraId="7E1E62DB" w14:textId="3315BA0E" w:rsidR="0080514F" w:rsidRDefault="000B2CF8">
      <w:pPr>
        <w:pStyle w:val="20"/>
        <w:rPr>
          <w:rFonts w:asciiTheme="minorHAnsi" w:eastAsiaTheme="minorEastAsia" w:hAnsiTheme="minorHAnsi" w:cstheme="minorBidi"/>
          <w:noProof/>
          <w:szCs w:val="22"/>
        </w:rPr>
      </w:pPr>
      <w:hyperlink w:anchor="_Toc111640108" w:history="1">
        <w:r w:rsidR="0080514F" w:rsidRPr="0073431D">
          <w:rPr>
            <w:rStyle w:val="ae"/>
            <w:noProof/>
          </w:rPr>
          <w:t>一、竞争性磋商文件</w:t>
        </w:r>
        <w:r w:rsidR="0080514F">
          <w:rPr>
            <w:noProof/>
            <w:webHidden/>
          </w:rPr>
          <w:tab/>
        </w:r>
        <w:r w:rsidR="0080514F">
          <w:rPr>
            <w:noProof/>
            <w:webHidden/>
          </w:rPr>
          <w:fldChar w:fldCharType="begin"/>
        </w:r>
        <w:r w:rsidR="0080514F">
          <w:rPr>
            <w:noProof/>
            <w:webHidden/>
          </w:rPr>
          <w:instrText xml:space="preserve"> PAGEREF _Toc111640108 \h </w:instrText>
        </w:r>
        <w:r w:rsidR="0080514F">
          <w:rPr>
            <w:noProof/>
            <w:webHidden/>
          </w:rPr>
        </w:r>
        <w:r w:rsidR="0080514F">
          <w:rPr>
            <w:noProof/>
            <w:webHidden/>
          </w:rPr>
          <w:fldChar w:fldCharType="separate"/>
        </w:r>
        <w:r w:rsidR="0080514F">
          <w:rPr>
            <w:noProof/>
            <w:webHidden/>
          </w:rPr>
          <w:t>4</w:t>
        </w:r>
        <w:r w:rsidR="0080514F">
          <w:rPr>
            <w:noProof/>
            <w:webHidden/>
          </w:rPr>
          <w:fldChar w:fldCharType="end"/>
        </w:r>
      </w:hyperlink>
    </w:p>
    <w:p w14:paraId="6EC3750D" w14:textId="53E3094F" w:rsidR="0080514F" w:rsidRDefault="000B2CF8">
      <w:pPr>
        <w:pStyle w:val="20"/>
        <w:rPr>
          <w:rFonts w:asciiTheme="minorHAnsi" w:eastAsiaTheme="minorEastAsia" w:hAnsiTheme="minorHAnsi" w:cstheme="minorBidi"/>
          <w:noProof/>
          <w:szCs w:val="22"/>
        </w:rPr>
      </w:pPr>
      <w:hyperlink w:anchor="_Toc111640109" w:history="1">
        <w:r w:rsidR="0080514F" w:rsidRPr="0073431D">
          <w:rPr>
            <w:rStyle w:val="ae"/>
            <w:noProof/>
          </w:rPr>
          <w:t>二、投标文件</w:t>
        </w:r>
        <w:r w:rsidR="0080514F">
          <w:rPr>
            <w:noProof/>
            <w:webHidden/>
          </w:rPr>
          <w:tab/>
        </w:r>
        <w:r w:rsidR="0080514F">
          <w:rPr>
            <w:noProof/>
            <w:webHidden/>
          </w:rPr>
          <w:fldChar w:fldCharType="begin"/>
        </w:r>
        <w:r w:rsidR="0080514F">
          <w:rPr>
            <w:noProof/>
            <w:webHidden/>
          </w:rPr>
          <w:instrText xml:space="preserve"> PAGEREF _Toc111640109 \h </w:instrText>
        </w:r>
        <w:r w:rsidR="0080514F">
          <w:rPr>
            <w:noProof/>
            <w:webHidden/>
          </w:rPr>
        </w:r>
        <w:r w:rsidR="0080514F">
          <w:rPr>
            <w:noProof/>
            <w:webHidden/>
          </w:rPr>
          <w:fldChar w:fldCharType="separate"/>
        </w:r>
        <w:r w:rsidR="0080514F">
          <w:rPr>
            <w:noProof/>
            <w:webHidden/>
          </w:rPr>
          <w:t>5</w:t>
        </w:r>
        <w:r w:rsidR="0080514F">
          <w:rPr>
            <w:noProof/>
            <w:webHidden/>
          </w:rPr>
          <w:fldChar w:fldCharType="end"/>
        </w:r>
      </w:hyperlink>
    </w:p>
    <w:p w14:paraId="5B6E6516" w14:textId="0A24FA17" w:rsidR="0080514F" w:rsidRDefault="000B2CF8">
      <w:pPr>
        <w:pStyle w:val="20"/>
        <w:rPr>
          <w:rFonts w:asciiTheme="minorHAnsi" w:eastAsiaTheme="minorEastAsia" w:hAnsiTheme="minorHAnsi" w:cstheme="minorBidi"/>
          <w:noProof/>
          <w:szCs w:val="22"/>
        </w:rPr>
      </w:pPr>
      <w:hyperlink w:anchor="_Toc111640110" w:history="1">
        <w:r w:rsidR="0080514F" w:rsidRPr="0073431D">
          <w:rPr>
            <w:rStyle w:val="ae"/>
            <w:noProof/>
          </w:rPr>
          <w:t>三、投标细则</w:t>
        </w:r>
        <w:r w:rsidR="0080514F">
          <w:rPr>
            <w:noProof/>
            <w:webHidden/>
          </w:rPr>
          <w:tab/>
        </w:r>
        <w:r w:rsidR="0080514F">
          <w:rPr>
            <w:noProof/>
            <w:webHidden/>
          </w:rPr>
          <w:fldChar w:fldCharType="begin"/>
        </w:r>
        <w:r w:rsidR="0080514F">
          <w:rPr>
            <w:noProof/>
            <w:webHidden/>
          </w:rPr>
          <w:instrText xml:space="preserve"> PAGEREF _Toc111640110 \h </w:instrText>
        </w:r>
        <w:r w:rsidR="0080514F">
          <w:rPr>
            <w:noProof/>
            <w:webHidden/>
          </w:rPr>
        </w:r>
        <w:r w:rsidR="0080514F">
          <w:rPr>
            <w:noProof/>
            <w:webHidden/>
          </w:rPr>
          <w:fldChar w:fldCharType="separate"/>
        </w:r>
        <w:r w:rsidR="0080514F">
          <w:rPr>
            <w:noProof/>
            <w:webHidden/>
          </w:rPr>
          <w:t>6</w:t>
        </w:r>
        <w:r w:rsidR="0080514F">
          <w:rPr>
            <w:noProof/>
            <w:webHidden/>
          </w:rPr>
          <w:fldChar w:fldCharType="end"/>
        </w:r>
      </w:hyperlink>
    </w:p>
    <w:p w14:paraId="3528F674" w14:textId="1F2B09E4" w:rsidR="0080514F" w:rsidRDefault="000B2CF8">
      <w:pPr>
        <w:pStyle w:val="20"/>
        <w:rPr>
          <w:rFonts w:asciiTheme="minorHAnsi" w:eastAsiaTheme="minorEastAsia" w:hAnsiTheme="minorHAnsi" w:cstheme="minorBidi"/>
          <w:noProof/>
          <w:szCs w:val="22"/>
        </w:rPr>
      </w:pPr>
      <w:hyperlink w:anchor="_Toc111640111" w:history="1">
        <w:r w:rsidR="0080514F" w:rsidRPr="0073431D">
          <w:rPr>
            <w:rStyle w:val="ae"/>
            <w:noProof/>
          </w:rPr>
          <w:t>四、谈判</w:t>
        </w:r>
        <w:r w:rsidR="0080514F">
          <w:rPr>
            <w:noProof/>
            <w:webHidden/>
          </w:rPr>
          <w:tab/>
        </w:r>
        <w:r w:rsidR="0080514F">
          <w:rPr>
            <w:noProof/>
            <w:webHidden/>
          </w:rPr>
          <w:fldChar w:fldCharType="begin"/>
        </w:r>
        <w:r w:rsidR="0080514F">
          <w:rPr>
            <w:noProof/>
            <w:webHidden/>
          </w:rPr>
          <w:instrText xml:space="preserve"> PAGEREF _Toc111640111 \h </w:instrText>
        </w:r>
        <w:r w:rsidR="0080514F">
          <w:rPr>
            <w:noProof/>
            <w:webHidden/>
          </w:rPr>
        </w:r>
        <w:r w:rsidR="0080514F">
          <w:rPr>
            <w:noProof/>
            <w:webHidden/>
          </w:rPr>
          <w:fldChar w:fldCharType="separate"/>
        </w:r>
        <w:r w:rsidR="0080514F">
          <w:rPr>
            <w:noProof/>
            <w:webHidden/>
          </w:rPr>
          <w:t>7</w:t>
        </w:r>
        <w:r w:rsidR="0080514F">
          <w:rPr>
            <w:noProof/>
            <w:webHidden/>
          </w:rPr>
          <w:fldChar w:fldCharType="end"/>
        </w:r>
      </w:hyperlink>
    </w:p>
    <w:p w14:paraId="7F838479" w14:textId="2E73F9ED" w:rsidR="0080514F" w:rsidRDefault="000B2CF8">
      <w:pPr>
        <w:pStyle w:val="20"/>
        <w:rPr>
          <w:rFonts w:asciiTheme="minorHAnsi" w:eastAsiaTheme="minorEastAsia" w:hAnsiTheme="minorHAnsi" w:cstheme="minorBidi"/>
          <w:noProof/>
          <w:szCs w:val="22"/>
        </w:rPr>
      </w:pPr>
      <w:hyperlink w:anchor="_Toc111640112" w:history="1">
        <w:r w:rsidR="0080514F" w:rsidRPr="0073431D">
          <w:rPr>
            <w:rStyle w:val="ae"/>
            <w:noProof/>
          </w:rPr>
          <w:t>五、竞争性磋商方法及评判标准</w:t>
        </w:r>
        <w:r w:rsidR="0080514F">
          <w:rPr>
            <w:noProof/>
            <w:webHidden/>
          </w:rPr>
          <w:tab/>
        </w:r>
        <w:r w:rsidR="0080514F">
          <w:rPr>
            <w:noProof/>
            <w:webHidden/>
          </w:rPr>
          <w:fldChar w:fldCharType="begin"/>
        </w:r>
        <w:r w:rsidR="0080514F">
          <w:rPr>
            <w:noProof/>
            <w:webHidden/>
          </w:rPr>
          <w:instrText xml:space="preserve"> PAGEREF _Toc111640112 \h </w:instrText>
        </w:r>
        <w:r w:rsidR="0080514F">
          <w:rPr>
            <w:noProof/>
            <w:webHidden/>
          </w:rPr>
        </w:r>
        <w:r w:rsidR="0080514F">
          <w:rPr>
            <w:noProof/>
            <w:webHidden/>
          </w:rPr>
          <w:fldChar w:fldCharType="separate"/>
        </w:r>
        <w:r w:rsidR="0080514F">
          <w:rPr>
            <w:noProof/>
            <w:webHidden/>
          </w:rPr>
          <w:t>8</w:t>
        </w:r>
        <w:r w:rsidR="0080514F">
          <w:rPr>
            <w:noProof/>
            <w:webHidden/>
          </w:rPr>
          <w:fldChar w:fldCharType="end"/>
        </w:r>
      </w:hyperlink>
    </w:p>
    <w:p w14:paraId="737E08F8" w14:textId="5CC2D315" w:rsidR="0080514F" w:rsidRDefault="000B2CF8">
      <w:pPr>
        <w:pStyle w:val="20"/>
        <w:rPr>
          <w:rFonts w:asciiTheme="minorHAnsi" w:eastAsiaTheme="minorEastAsia" w:hAnsiTheme="minorHAnsi" w:cstheme="minorBidi"/>
          <w:noProof/>
          <w:szCs w:val="22"/>
        </w:rPr>
      </w:pPr>
      <w:hyperlink w:anchor="_Toc111640113" w:history="1">
        <w:r w:rsidR="0080514F" w:rsidRPr="0073431D">
          <w:rPr>
            <w:rStyle w:val="ae"/>
            <w:noProof/>
          </w:rPr>
          <w:t>六、</w:t>
        </w:r>
        <w:r w:rsidR="0080514F" w:rsidRPr="0073431D">
          <w:rPr>
            <w:rStyle w:val="ae"/>
            <w:noProof/>
          </w:rPr>
          <w:t xml:space="preserve"> </w:t>
        </w:r>
        <w:r w:rsidR="0080514F" w:rsidRPr="0073431D">
          <w:rPr>
            <w:rStyle w:val="ae"/>
            <w:noProof/>
          </w:rPr>
          <w:t>定标</w:t>
        </w:r>
        <w:r w:rsidR="0080514F">
          <w:rPr>
            <w:noProof/>
            <w:webHidden/>
          </w:rPr>
          <w:tab/>
        </w:r>
        <w:r w:rsidR="0080514F">
          <w:rPr>
            <w:noProof/>
            <w:webHidden/>
          </w:rPr>
          <w:fldChar w:fldCharType="begin"/>
        </w:r>
        <w:r w:rsidR="0080514F">
          <w:rPr>
            <w:noProof/>
            <w:webHidden/>
          </w:rPr>
          <w:instrText xml:space="preserve"> PAGEREF _Toc111640113 \h </w:instrText>
        </w:r>
        <w:r w:rsidR="0080514F">
          <w:rPr>
            <w:noProof/>
            <w:webHidden/>
          </w:rPr>
        </w:r>
        <w:r w:rsidR="0080514F">
          <w:rPr>
            <w:noProof/>
            <w:webHidden/>
          </w:rPr>
          <w:fldChar w:fldCharType="separate"/>
        </w:r>
        <w:r w:rsidR="0080514F">
          <w:rPr>
            <w:noProof/>
            <w:webHidden/>
          </w:rPr>
          <w:t>9</w:t>
        </w:r>
        <w:r w:rsidR="0080514F">
          <w:rPr>
            <w:noProof/>
            <w:webHidden/>
          </w:rPr>
          <w:fldChar w:fldCharType="end"/>
        </w:r>
      </w:hyperlink>
    </w:p>
    <w:p w14:paraId="452B0B67" w14:textId="641E66BB" w:rsidR="0080514F" w:rsidRDefault="000B2CF8">
      <w:pPr>
        <w:pStyle w:val="20"/>
        <w:rPr>
          <w:rFonts w:asciiTheme="minorHAnsi" w:eastAsiaTheme="minorEastAsia" w:hAnsiTheme="minorHAnsi" w:cstheme="minorBidi"/>
          <w:noProof/>
          <w:szCs w:val="22"/>
        </w:rPr>
      </w:pPr>
      <w:hyperlink w:anchor="_Toc111640114" w:history="1">
        <w:r w:rsidR="0080514F" w:rsidRPr="0073431D">
          <w:rPr>
            <w:rStyle w:val="ae"/>
            <w:noProof/>
          </w:rPr>
          <w:t>七、合同的签订</w:t>
        </w:r>
        <w:r w:rsidR="0080514F">
          <w:rPr>
            <w:noProof/>
            <w:webHidden/>
          </w:rPr>
          <w:tab/>
        </w:r>
        <w:r w:rsidR="0080514F">
          <w:rPr>
            <w:noProof/>
            <w:webHidden/>
          </w:rPr>
          <w:fldChar w:fldCharType="begin"/>
        </w:r>
        <w:r w:rsidR="0080514F">
          <w:rPr>
            <w:noProof/>
            <w:webHidden/>
          </w:rPr>
          <w:instrText xml:space="preserve"> PAGEREF _Toc111640114 \h </w:instrText>
        </w:r>
        <w:r w:rsidR="0080514F">
          <w:rPr>
            <w:noProof/>
            <w:webHidden/>
          </w:rPr>
        </w:r>
        <w:r w:rsidR="0080514F">
          <w:rPr>
            <w:noProof/>
            <w:webHidden/>
          </w:rPr>
          <w:fldChar w:fldCharType="separate"/>
        </w:r>
        <w:r w:rsidR="0080514F">
          <w:rPr>
            <w:noProof/>
            <w:webHidden/>
          </w:rPr>
          <w:t>10</w:t>
        </w:r>
        <w:r w:rsidR="0080514F">
          <w:rPr>
            <w:noProof/>
            <w:webHidden/>
          </w:rPr>
          <w:fldChar w:fldCharType="end"/>
        </w:r>
      </w:hyperlink>
    </w:p>
    <w:p w14:paraId="1F614B42" w14:textId="3BE8EDA6" w:rsidR="0080514F" w:rsidRDefault="000B2CF8">
      <w:pPr>
        <w:pStyle w:val="20"/>
        <w:rPr>
          <w:rFonts w:asciiTheme="minorHAnsi" w:eastAsiaTheme="minorEastAsia" w:hAnsiTheme="minorHAnsi" w:cstheme="minorBidi"/>
          <w:noProof/>
          <w:szCs w:val="22"/>
        </w:rPr>
      </w:pPr>
      <w:hyperlink w:anchor="_Toc111640115" w:history="1">
        <w:r w:rsidR="0080514F" w:rsidRPr="0073431D">
          <w:rPr>
            <w:rStyle w:val="ae"/>
            <w:noProof/>
          </w:rPr>
          <w:t>八、其他</w:t>
        </w:r>
        <w:r w:rsidR="0080514F">
          <w:rPr>
            <w:noProof/>
            <w:webHidden/>
          </w:rPr>
          <w:tab/>
        </w:r>
        <w:r w:rsidR="0080514F">
          <w:rPr>
            <w:noProof/>
            <w:webHidden/>
          </w:rPr>
          <w:fldChar w:fldCharType="begin"/>
        </w:r>
        <w:r w:rsidR="0080514F">
          <w:rPr>
            <w:noProof/>
            <w:webHidden/>
          </w:rPr>
          <w:instrText xml:space="preserve"> PAGEREF _Toc111640115 \h </w:instrText>
        </w:r>
        <w:r w:rsidR="0080514F">
          <w:rPr>
            <w:noProof/>
            <w:webHidden/>
          </w:rPr>
        </w:r>
        <w:r w:rsidR="0080514F">
          <w:rPr>
            <w:noProof/>
            <w:webHidden/>
          </w:rPr>
          <w:fldChar w:fldCharType="separate"/>
        </w:r>
        <w:r w:rsidR="0080514F">
          <w:rPr>
            <w:noProof/>
            <w:webHidden/>
          </w:rPr>
          <w:t>10</w:t>
        </w:r>
        <w:r w:rsidR="0080514F">
          <w:rPr>
            <w:noProof/>
            <w:webHidden/>
          </w:rPr>
          <w:fldChar w:fldCharType="end"/>
        </w:r>
      </w:hyperlink>
    </w:p>
    <w:p w14:paraId="7290D879" w14:textId="4C48CB33" w:rsidR="0080514F" w:rsidRDefault="000B2CF8">
      <w:pPr>
        <w:pStyle w:val="10"/>
        <w:tabs>
          <w:tab w:val="right" w:leader="dot" w:pos="9742"/>
        </w:tabs>
        <w:rPr>
          <w:rFonts w:asciiTheme="minorHAnsi" w:eastAsiaTheme="minorEastAsia" w:hAnsiTheme="minorHAnsi" w:cstheme="minorBidi"/>
          <w:noProof/>
          <w:szCs w:val="22"/>
        </w:rPr>
      </w:pPr>
      <w:hyperlink w:anchor="_Toc111640116" w:history="1">
        <w:r w:rsidR="0080514F" w:rsidRPr="0073431D">
          <w:rPr>
            <w:rStyle w:val="ae"/>
            <w:noProof/>
          </w:rPr>
          <w:t>第四部分</w:t>
        </w:r>
        <w:r w:rsidR="0080514F" w:rsidRPr="0073431D">
          <w:rPr>
            <w:rStyle w:val="ae"/>
            <w:noProof/>
          </w:rPr>
          <w:t xml:space="preserve"> </w:t>
        </w:r>
        <w:r w:rsidR="0080514F" w:rsidRPr="0073431D">
          <w:rPr>
            <w:rStyle w:val="ae"/>
            <w:noProof/>
          </w:rPr>
          <w:t>合同主要条款</w:t>
        </w:r>
        <w:r w:rsidR="0080514F">
          <w:rPr>
            <w:noProof/>
            <w:webHidden/>
          </w:rPr>
          <w:tab/>
        </w:r>
        <w:r w:rsidR="0080514F">
          <w:rPr>
            <w:noProof/>
            <w:webHidden/>
          </w:rPr>
          <w:fldChar w:fldCharType="begin"/>
        </w:r>
        <w:r w:rsidR="0080514F">
          <w:rPr>
            <w:noProof/>
            <w:webHidden/>
          </w:rPr>
          <w:instrText xml:space="preserve"> PAGEREF _Toc111640116 \h </w:instrText>
        </w:r>
        <w:r w:rsidR="0080514F">
          <w:rPr>
            <w:noProof/>
            <w:webHidden/>
          </w:rPr>
        </w:r>
        <w:r w:rsidR="0080514F">
          <w:rPr>
            <w:noProof/>
            <w:webHidden/>
          </w:rPr>
          <w:fldChar w:fldCharType="separate"/>
        </w:r>
        <w:r w:rsidR="0080514F">
          <w:rPr>
            <w:noProof/>
            <w:webHidden/>
          </w:rPr>
          <w:t>12</w:t>
        </w:r>
        <w:r w:rsidR="0080514F">
          <w:rPr>
            <w:noProof/>
            <w:webHidden/>
          </w:rPr>
          <w:fldChar w:fldCharType="end"/>
        </w:r>
      </w:hyperlink>
    </w:p>
    <w:p w14:paraId="39CD8E52" w14:textId="7B9A1FA6" w:rsidR="0080514F" w:rsidRDefault="000B2CF8">
      <w:pPr>
        <w:pStyle w:val="10"/>
        <w:tabs>
          <w:tab w:val="right" w:leader="dot" w:pos="9742"/>
        </w:tabs>
        <w:rPr>
          <w:rFonts w:asciiTheme="minorHAnsi" w:eastAsiaTheme="minorEastAsia" w:hAnsiTheme="minorHAnsi" w:cstheme="minorBidi"/>
          <w:noProof/>
          <w:szCs w:val="22"/>
        </w:rPr>
      </w:pPr>
      <w:hyperlink w:anchor="_Toc111640117" w:history="1">
        <w:r w:rsidR="0080514F" w:rsidRPr="0073431D">
          <w:rPr>
            <w:rStyle w:val="ae"/>
            <w:noProof/>
          </w:rPr>
          <w:t>第五部分</w:t>
        </w:r>
        <w:r w:rsidR="0080514F" w:rsidRPr="0073431D">
          <w:rPr>
            <w:rStyle w:val="ae"/>
            <w:noProof/>
          </w:rPr>
          <w:t xml:space="preserve">  </w:t>
        </w:r>
        <w:r w:rsidR="0080514F" w:rsidRPr="0073431D">
          <w:rPr>
            <w:rStyle w:val="ae"/>
            <w:noProof/>
          </w:rPr>
          <w:t>附</w:t>
        </w:r>
        <w:r w:rsidR="0080514F" w:rsidRPr="0073431D">
          <w:rPr>
            <w:rStyle w:val="ae"/>
            <w:noProof/>
          </w:rPr>
          <w:t xml:space="preserve">  </w:t>
        </w:r>
        <w:r w:rsidR="0080514F" w:rsidRPr="0073431D">
          <w:rPr>
            <w:rStyle w:val="ae"/>
            <w:noProof/>
          </w:rPr>
          <w:t>件</w:t>
        </w:r>
        <w:r w:rsidR="0080514F">
          <w:rPr>
            <w:noProof/>
            <w:webHidden/>
          </w:rPr>
          <w:tab/>
        </w:r>
        <w:r w:rsidR="0080514F">
          <w:rPr>
            <w:noProof/>
            <w:webHidden/>
          </w:rPr>
          <w:fldChar w:fldCharType="begin"/>
        </w:r>
        <w:r w:rsidR="0080514F">
          <w:rPr>
            <w:noProof/>
            <w:webHidden/>
          </w:rPr>
          <w:instrText xml:space="preserve"> PAGEREF _Toc111640117 \h </w:instrText>
        </w:r>
        <w:r w:rsidR="0080514F">
          <w:rPr>
            <w:noProof/>
            <w:webHidden/>
          </w:rPr>
        </w:r>
        <w:r w:rsidR="0080514F">
          <w:rPr>
            <w:noProof/>
            <w:webHidden/>
          </w:rPr>
          <w:fldChar w:fldCharType="separate"/>
        </w:r>
        <w:r w:rsidR="0080514F">
          <w:rPr>
            <w:noProof/>
            <w:webHidden/>
          </w:rPr>
          <w:t>13</w:t>
        </w:r>
        <w:r w:rsidR="0080514F">
          <w:rPr>
            <w:noProof/>
            <w:webHidden/>
          </w:rPr>
          <w:fldChar w:fldCharType="end"/>
        </w:r>
      </w:hyperlink>
    </w:p>
    <w:p w14:paraId="1DD9BD14" w14:textId="28C167EB" w:rsidR="0080514F" w:rsidRDefault="000B2CF8">
      <w:pPr>
        <w:pStyle w:val="20"/>
        <w:rPr>
          <w:rFonts w:asciiTheme="minorHAnsi" w:eastAsiaTheme="minorEastAsia" w:hAnsiTheme="minorHAnsi" w:cstheme="minorBidi"/>
          <w:noProof/>
          <w:szCs w:val="22"/>
        </w:rPr>
      </w:pPr>
      <w:hyperlink w:anchor="_Toc111640118" w:history="1">
        <w:r w:rsidR="0080514F" w:rsidRPr="0073431D">
          <w:rPr>
            <w:rStyle w:val="ae"/>
            <w:rFonts w:ascii="宋体" w:hAnsi="宋体"/>
            <w:noProof/>
          </w:rPr>
          <w:t>附件1：投标函</w:t>
        </w:r>
        <w:r w:rsidR="0080514F">
          <w:rPr>
            <w:noProof/>
            <w:webHidden/>
          </w:rPr>
          <w:tab/>
        </w:r>
        <w:r w:rsidR="0080514F">
          <w:rPr>
            <w:noProof/>
            <w:webHidden/>
          </w:rPr>
          <w:fldChar w:fldCharType="begin"/>
        </w:r>
        <w:r w:rsidR="0080514F">
          <w:rPr>
            <w:noProof/>
            <w:webHidden/>
          </w:rPr>
          <w:instrText xml:space="preserve"> PAGEREF _Toc111640118 \h </w:instrText>
        </w:r>
        <w:r w:rsidR="0080514F">
          <w:rPr>
            <w:noProof/>
            <w:webHidden/>
          </w:rPr>
        </w:r>
        <w:r w:rsidR="0080514F">
          <w:rPr>
            <w:noProof/>
            <w:webHidden/>
          </w:rPr>
          <w:fldChar w:fldCharType="separate"/>
        </w:r>
        <w:r w:rsidR="0080514F">
          <w:rPr>
            <w:noProof/>
            <w:webHidden/>
          </w:rPr>
          <w:t>14</w:t>
        </w:r>
        <w:r w:rsidR="0080514F">
          <w:rPr>
            <w:noProof/>
            <w:webHidden/>
          </w:rPr>
          <w:fldChar w:fldCharType="end"/>
        </w:r>
      </w:hyperlink>
    </w:p>
    <w:p w14:paraId="45376136" w14:textId="4F1D2EA4" w:rsidR="0080514F" w:rsidRDefault="000B2CF8">
      <w:pPr>
        <w:pStyle w:val="20"/>
        <w:rPr>
          <w:rFonts w:asciiTheme="minorHAnsi" w:eastAsiaTheme="minorEastAsia" w:hAnsiTheme="minorHAnsi" w:cstheme="minorBidi"/>
          <w:noProof/>
          <w:szCs w:val="22"/>
        </w:rPr>
      </w:pPr>
      <w:hyperlink w:anchor="_Toc111640119" w:history="1">
        <w:r w:rsidR="0080514F" w:rsidRPr="0073431D">
          <w:rPr>
            <w:rStyle w:val="ae"/>
            <w:rFonts w:asciiTheme="minorEastAsia" w:hAnsiTheme="minorEastAsia"/>
            <w:noProof/>
          </w:rPr>
          <w:t>附件2：投标报价表</w:t>
        </w:r>
        <w:r w:rsidR="0080514F">
          <w:rPr>
            <w:noProof/>
            <w:webHidden/>
          </w:rPr>
          <w:tab/>
        </w:r>
        <w:r w:rsidR="0080514F">
          <w:rPr>
            <w:noProof/>
            <w:webHidden/>
          </w:rPr>
          <w:fldChar w:fldCharType="begin"/>
        </w:r>
        <w:r w:rsidR="0080514F">
          <w:rPr>
            <w:noProof/>
            <w:webHidden/>
          </w:rPr>
          <w:instrText xml:space="preserve"> PAGEREF _Toc111640119 \h </w:instrText>
        </w:r>
        <w:r w:rsidR="0080514F">
          <w:rPr>
            <w:noProof/>
            <w:webHidden/>
          </w:rPr>
        </w:r>
        <w:r w:rsidR="0080514F">
          <w:rPr>
            <w:noProof/>
            <w:webHidden/>
          </w:rPr>
          <w:fldChar w:fldCharType="separate"/>
        </w:r>
        <w:r w:rsidR="0080514F">
          <w:rPr>
            <w:noProof/>
            <w:webHidden/>
          </w:rPr>
          <w:t>16</w:t>
        </w:r>
        <w:r w:rsidR="0080514F">
          <w:rPr>
            <w:noProof/>
            <w:webHidden/>
          </w:rPr>
          <w:fldChar w:fldCharType="end"/>
        </w:r>
      </w:hyperlink>
    </w:p>
    <w:p w14:paraId="78993040" w14:textId="059F3957" w:rsidR="0080514F" w:rsidRDefault="000B2CF8">
      <w:pPr>
        <w:pStyle w:val="20"/>
        <w:rPr>
          <w:rFonts w:asciiTheme="minorHAnsi" w:eastAsiaTheme="minorEastAsia" w:hAnsiTheme="minorHAnsi" w:cstheme="minorBidi"/>
          <w:noProof/>
          <w:szCs w:val="22"/>
        </w:rPr>
      </w:pPr>
      <w:hyperlink w:anchor="_Toc111640120" w:history="1">
        <w:r w:rsidR="0080514F" w:rsidRPr="0073431D">
          <w:rPr>
            <w:rStyle w:val="ae"/>
            <w:rFonts w:ascii="宋体" w:hAnsi="宋体"/>
            <w:bCs/>
            <w:noProof/>
          </w:rPr>
          <w:t>附件3：法定代表人资格证明</w:t>
        </w:r>
        <w:r w:rsidR="0080514F">
          <w:rPr>
            <w:noProof/>
            <w:webHidden/>
          </w:rPr>
          <w:tab/>
        </w:r>
        <w:r w:rsidR="0080514F">
          <w:rPr>
            <w:noProof/>
            <w:webHidden/>
          </w:rPr>
          <w:fldChar w:fldCharType="begin"/>
        </w:r>
        <w:r w:rsidR="0080514F">
          <w:rPr>
            <w:noProof/>
            <w:webHidden/>
          </w:rPr>
          <w:instrText xml:space="preserve"> PAGEREF _Toc111640120 \h </w:instrText>
        </w:r>
        <w:r w:rsidR="0080514F">
          <w:rPr>
            <w:noProof/>
            <w:webHidden/>
          </w:rPr>
        </w:r>
        <w:r w:rsidR="0080514F">
          <w:rPr>
            <w:noProof/>
            <w:webHidden/>
          </w:rPr>
          <w:fldChar w:fldCharType="separate"/>
        </w:r>
        <w:r w:rsidR="0080514F">
          <w:rPr>
            <w:noProof/>
            <w:webHidden/>
          </w:rPr>
          <w:t>17</w:t>
        </w:r>
        <w:r w:rsidR="0080514F">
          <w:rPr>
            <w:noProof/>
            <w:webHidden/>
          </w:rPr>
          <w:fldChar w:fldCharType="end"/>
        </w:r>
      </w:hyperlink>
    </w:p>
    <w:p w14:paraId="27DD0D13" w14:textId="1EBEE0DB" w:rsidR="0080514F" w:rsidRDefault="000B2CF8">
      <w:pPr>
        <w:pStyle w:val="20"/>
        <w:rPr>
          <w:rFonts w:asciiTheme="minorHAnsi" w:eastAsiaTheme="minorEastAsia" w:hAnsiTheme="minorHAnsi" w:cstheme="minorBidi"/>
          <w:noProof/>
          <w:szCs w:val="22"/>
        </w:rPr>
      </w:pPr>
      <w:hyperlink w:anchor="_Toc111640121" w:history="1">
        <w:r w:rsidR="0080514F" w:rsidRPr="0073431D">
          <w:rPr>
            <w:rStyle w:val="ae"/>
            <w:rFonts w:ascii="宋体" w:hAnsi="宋体"/>
            <w:bCs/>
            <w:noProof/>
          </w:rPr>
          <w:t>附件4：法定代表人授权书</w:t>
        </w:r>
        <w:r w:rsidR="0080514F">
          <w:rPr>
            <w:noProof/>
            <w:webHidden/>
          </w:rPr>
          <w:tab/>
        </w:r>
        <w:r w:rsidR="0080514F">
          <w:rPr>
            <w:noProof/>
            <w:webHidden/>
          </w:rPr>
          <w:fldChar w:fldCharType="begin"/>
        </w:r>
        <w:r w:rsidR="0080514F">
          <w:rPr>
            <w:noProof/>
            <w:webHidden/>
          </w:rPr>
          <w:instrText xml:space="preserve"> PAGEREF _Toc111640121 \h </w:instrText>
        </w:r>
        <w:r w:rsidR="0080514F">
          <w:rPr>
            <w:noProof/>
            <w:webHidden/>
          </w:rPr>
        </w:r>
        <w:r w:rsidR="0080514F">
          <w:rPr>
            <w:noProof/>
            <w:webHidden/>
          </w:rPr>
          <w:fldChar w:fldCharType="separate"/>
        </w:r>
        <w:r w:rsidR="0080514F">
          <w:rPr>
            <w:noProof/>
            <w:webHidden/>
          </w:rPr>
          <w:t>18</w:t>
        </w:r>
        <w:r w:rsidR="0080514F">
          <w:rPr>
            <w:noProof/>
            <w:webHidden/>
          </w:rPr>
          <w:fldChar w:fldCharType="end"/>
        </w:r>
      </w:hyperlink>
    </w:p>
    <w:p w14:paraId="664B5543" w14:textId="41578DD5" w:rsidR="0080514F" w:rsidRDefault="000B2CF8">
      <w:pPr>
        <w:pStyle w:val="20"/>
        <w:rPr>
          <w:rFonts w:asciiTheme="minorHAnsi" w:eastAsiaTheme="minorEastAsia" w:hAnsiTheme="minorHAnsi" w:cstheme="minorBidi"/>
          <w:noProof/>
          <w:szCs w:val="22"/>
        </w:rPr>
      </w:pPr>
      <w:hyperlink w:anchor="_Toc111640122" w:history="1">
        <w:r w:rsidR="0080514F" w:rsidRPr="0073431D">
          <w:rPr>
            <w:rStyle w:val="ae"/>
            <w:noProof/>
          </w:rPr>
          <w:t>附件</w:t>
        </w:r>
        <w:r w:rsidR="0080514F" w:rsidRPr="0073431D">
          <w:rPr>
            <w:rStyle w:val="ae"/>
            <w:noProof/>
          </w:rPr>
          <w:t>5</w:t>
        </w:r>
        <w:r w:rsidR="0080514F" w:rsidRPr="0073431D">
          <w:rPr>
            <w:rStyle w:val="ae"/>
            <w:noProof/>
          </w:rPr>
          <w:t>：无重大违法记录声明</w:t>
        </w:r>
        <w:r w:rsidR="0080514F">
          <w:rPr>
            <w:noProof/>
            <w:webHidden/>
          </w:rPr>
          <w:tab/>
        </w:r>
        <w:r w:rsidR="0080514F">
          <w:rPr>
            <w:noProof/>
            <w:webHidden/>
          </w:rPr>
          <w:fldChar w:fldCharType="begin"/>
        </w:r>
        <w:r w:rsidR="0080514F">
          <w:rPr>
            <w:noProof/>
            <w:webHidden/>
          </w:rPr>
          <w:instrText xml:space="preserve"> PAGEREF _Toc111640122 \h </w:instrText>
        </w:r>
        <w:r w:rsidR="0080514F">
          <w:rPr>
            <w:noProof/>
            <w:webHidden/>
          </w:rPr>
        </w:r>
        <w:r w:rsidR="0080514F">
          <w:rPr>
            <w:noProof/>
            <w:webHidden/>
          </w:rPr>
          <w:fldChar w:fldCharType="separate"/>
        </w:r>
        <w:r w:rsidR="0080514F">
          <w:rPr>
            <w:noProof/>
            <w:webHidden/>
          </w:rPr>
          <w:t>19</w:t>
        </w:r>
        <w:r w:rsidR="0080514F">
          <w:rPr>
            <w:noProof/>
            <w:webHidden/>
          </w:rPr>
          <w:fldChar w:fldCharType="end"/>
        </w:r>
      </w:hyperlink>
    </w:p>
    <w:p w14:paraId="7312D07E" w14:textId="581293EA" w:rsidR="0080514F" w:rsidRDefault="000B2CF8">
      <w:pPr>
        <w:pStyle w:val="20"/>
        <w:rPr>
          <w:rFonts w:asciiTheme="minorHAnsi" w:eastAsiaTheme="minorEastAsia" w:hAnsiTheme="minorHAnsi" w:cstheme="minorBidi"/>
          <w:noProof/>
          <w:szCs w:val="22"/>
        </w:rPr>
      </w:pPr>
      <w:hyperlink w:anchor="_Toc111640123" w:history="1">
        <w:r w:rsidR="0080514F" w:rsidRPr="0073431D">
          <w:rPr>
            <w:rStyle w:val="ae"/>
            <w:rFonts w:ascii="Cambria" w:hAnsi="Cambria"/>
            <w:bCs/>
            <w:noProof/>
          </w:rPr>
          <w:t>附件</w:t>
        </w:r>
        <w:r w:rsidR="0080514F" w:rsidRPr="0073431D">
          <w:rPr>
            <w:rStyle w:val="ae"/>
            <w:rFonts w:ascii="Cambria" w:hAnsi="Cambria"/>
            <w:bCs/>
            <w:noProof/>
          </w:rPr>
          <w:t>6</w:t>
        </w:r>
        <w:r w:rsidR="0080514F" w:rsidRPr="0073431D">
          <w:rPr>
            <w:rStyle w:val="ae"/>
            <w:rFonts w:ascii="Cambria" w:hAnsi="Cambria"/>
            <w:bCs/>
            <w:noProof/>
          </w:rPr>
          <w:t>：诚信承诺书</w:t>
        </w:r>
        <w:r w:rsidR="0080514F">
          <w:rPr>
            <w:noProof/>
            <w:webHidden/>
          </w:rPr>
          <w:tab/>
        </w:r>
        <w:r w:rsidR="0080514F">
          <w:rPr>
            <w:noProof/>
            <w:webHidden/>
          </w:rPr>
          <w:fldChar w:fldCharType="begin"/>
        </w:r>
        <w:r w:rsidR="0080514F">
          <w:rPr>
            <w:noProof/>
            <w:webHidden/>
          </w:rPr>
          <w:instrText xml:space="preserve"> PAGEREF _Toc111640123 \h </w:instrText>
        </w:r>
        <w:r w:rsidR="0080514F">
          <w:rPr>
            <w:noProof/>
            <w:webHidden/>
          </w:rPr>
        </w:r>
        <w:r w:rsidR="0080514F">
          <w:rPr>
            <w:noProof/>
            <w:webHidden/>
          </w:rPr>
          <w:fldChar w:fldCharType="separate"/>
        </w:r>
        <w:r w:rsidR="0080514F">
          <w:rPr>
            <w:noProof/>
            <w:webHidden/>
          </w:rPr>
          <w:t>20</w:t>
        </w:r>
        <w:r w:rsidR="0080514F">
          <w:rPr>
            <w:noProof/>
            <w:webHidden/>
          </w:rPr>
          <w:fldChar w:fldCharType="end"/>
        </w:r>
      </w:hyperlink>
    </w:p>
    <w:p w14:paraId="33D553DB" w14:textId="16D20B39" w:rsidR="0080514F" w:rsidRDefault="000B2CF8">
      <w:pPr>
        <w:pStyle w:val="20"/>
        <w:rPr>
          <w:rFonts w:asciiTheme="minorHAnsi" w:eastAsiaTheme="minorEastAsia" w:hAnsiTheme="minorHAnsi" w:cstheme="minorBidi"/>
          <w:noProof/>
          <w:szCs w:val="22"/>
        </w:rPr>
      </w:pPr>
      <w:hyperlink w:anchor="_Toc111640124" w:history="1">
        <w:r w:rsidR="0080514F" w:rsidRPr="0073431D">
          <w:rPr>
            <w:rStyle w:val="ae"/>
            <w:noProof/>
          </w:rPr>
          <w:t>附件</w:t>
        </w:r>
        <w:r w:rsidR="0080514F" w:rsidRPr="0073431D">
          <w:rPr>
            <w:rStyle w:val="ae"/>
            <w:noProof/>
          </w:rPr>
          <w:t>7</w:t>
        </w:r>
        <w:r w:rsidR="0080514F" w:rsidRPr="0073431D">
          <w:rPr>
            <w:rStyle w:val="ae"/>
            <w:noProof/>
          </w:rPr>
          <w:t>：南通大学采购谈判二次报价单</w:t>
        </w:r>
        <w:r w:rsidR="0080514F">
          <w:rPr>
            <w:noProof/>
            <w:webHidden/>
          </w:rPr>
          <w:tab/>
        </w:r>
        <w:r w:rsidR="0080514F">
          <w:rPr>
            <w:noProof/>
            <w:webHidden/>
          </w:rPr>
          <w:fldChar w:fldCharType="begin"/>
        </w:r>
        <w:r w:rsidR="0080514F">
          <w:rPr>
            <w:noProof/>
            <w:webHidden/>
          </w:rPr>
          <w:instrText xml:space="preserve"> PAGEREF _Toc111640124 \h </w:instrText>
        </w:r>
        <w:r w:rsidR="0080514F">
          <w:rPr>
            <w:noProof/>
            <w:webHidden/>
          </w:rPr>
        </w:r>
        <w:r w:rsidR="0080514F">
          <w:rPr>
            <w:noProof/>
            <w:webHidden/>
          </w:rPr>
          <w:fldChar w:fldCharType="separate"/>
        </w:r>
        <w:r w:rsidR="0080514F">
          <w:rPr>
            <w:noProof/>
            <w:webHidden/>
          </w:rPr>
          <w:t>21</w:t>
        </w:r>
        <w:r w:rsidR="0080514F">
          <w:rPr>
            <w:noProof/>
            <w:webHidden/>
          </w:rPr>
          <w:fldChar w:fldCharType="end"/>
        </w:r>
      </w:hyperlink>
    </w:p>
    <w:p w14:paraId="3E2FB7A1" w14:textId="48250BC7" w:rsidR="00E33A4C" w:rsidRDefault="00C01F77">
      <w:pPr>
        <w:spacing w:afterLines="100" w:after="312" w:line="360" w:lineRule="auto"/>
        <w:jc w:val="center"/>
        <w:rPr>
          <w:rStyle w:val="ad"/>
          <w:rFonts w:eastAsia="黑体"/>
          <w:bCs/>
          <w:color w:val="000000" w:themeColor="text1"/>
          <w:sz w:val="48"/>
          <w:u w:val="none"/>
        </w:rPr>
      </w:pPr>
      <w:r>
        <w:rPr>
          <w:rStyle w:val="ad"/>
          <w:rFonts w:eastAsia="黑体"/>
          <w:bCs/>
          <w:color w:val="000000" w:themeColor="text1"/>
          <w:sz w:val="24"/>
          <w:u w:val="none"/>
        </w:rPr>
        <w:fldChar w:fldCharType="end"/>
      </w:r>
    </w:p>
    <w:p w14:paraId="47A46119" w14:textId="1D5CE597" w:rsidR="00E33A4C" w:rsidRDefault="00C01F77">
      <w:pPr>
        <w:pStyle w:val="1"/>
        <w:jc w:val="center"/>
        <w:rPr>
          <w:rFonts w:ascii="黑体" w:eastAsia="黑体"/>
          <w:color w:val="000000" w:themeColor="text1"/>
        </w:rPr>
      </w:pPr>
      <w:r>
        <w:rPr>
          <w:color w:val="000000" w:themeColor="text1"/>
        </w:rPr>
        <w:br w:type="page"/>
      </w:r>
      <w:bookmarkStart w:id="0" w:name="_Toc111640106"/>
      <w:r>
        <w:rPr>
          <w:rFonts w:hint="eastAsia"/>
          <w:color w:val="000000" w:themeColor="text1"/>
        </w:rPr>
        <w:lastRenderedPageBreak/>
        <w:t>第一部分</w:t>
      </w:r>
      <w:r>
        <w:rPr>
          <w:color w:val="000000" w:themeColor="text1"/>
        </w:rPr>
        <w:t xml:space="preserve"> </w:t>
      </w:r>
      <w:r>
        <w:rPr>
          <w:rFonts w:ascii="宋体" w:hAnsi="宋体"/>
          <w:color w:val="000000" w:themeColor="text1"/>
        </w:rPr>
        <w:t xml:space="preserve"> </w:t>
      </w:r>
      <w:r>
        <w:rPr>
          <w:color w:val="000000" w:themeColor="text1"/>
        </w:rPr>
        <w:t xml:space="preserve"> </w:t>
      </w:r>
      <w:r w:rsidR="0070224D">
        <w:rPr>
          <w:rFonts w:hint="eastAsia"/>
          <w:color w:val="000000" w:themeColor="text1"/>
        </w:rPr>
        <w:t>竞争性磋商采购</w:t>
      </w:r>
      <w:r>
        <w:rPr>
          <w:rFonts w:hint="eastAsia"/>
          <w:color w:val="000000" w:themeColor="text1"/>
        </w:rPr>
        <w:t>公告</w:t>
      </w:r>
      <w:bookmarkEnd w:id="0"/>
    </w:p>
    <w:p w14:paraId="082DCC1C" w14:textId="3466810B" w:rsidR="00E33A4C" w:rsidRDefault="00C01F77" w:rsidP="0079370A">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sidR="0070224D" w:rsidRPr="007B3527">
        <w:rPr>
          <w:rFonts w:ascii="宋体" w:hAnsi="宋体" w:hint="eastAsia"/>
          <w:b/>
          <w:color w:val="000000" w:themeColor="text1"/>
          <w:spacing w:val="4"/>
          <w:sz w:val="24"/>
        </w:rPr>
        <w:t>竞争性磋商</w:t>
      </w:r>
      <w:r>
        <w:rPr>
          <w:rFonts w:ascii="宋体" w:hAnsi="宋体" w:hint="eastAsia"/>
          <w:color w:val="000000" w:themeColor="text1"/>
          <w:spacing w:val="4"/>
          <w:sz w:val="24"/>
        </w:rPr>
        <w:t>方式购买</w:t>
      </w:r>
      <w:r w:rsidR="005D6D57">
        <w:rPr>
          <w:rFonts w:ascii="宋体" w:hAnsi="宋体" w:hint="eastAsia"/>
          <w:color w:val="000000" w:themeColor="text1"/>
          <w:spacing w:val="4"/>
          <w:sz w:val="24"/>
        </w:rPr>
        <w:t>2022</w:t>
      </w:r>
      <w:r>
        <w:rPr>
          <w:rFonts w:ascii="宋体" w:hAnsi="宋体" w:hint="eastAsia"/>
          <w:color w:val="000000" w:themeColor="text1"/>
          <w:spacing w:val="4"/>
          <w:sz w:val="24"/>
        </w:rPr>
        <w:t>年度工会会员</w:t>
      </w:r>
      <w:r w:rsidR="0070224D">
        <w:rPr>
          <w:rFonts w:ascii="宋体" w:hAnsi="宋体" w:hint="eastAsia"/>
          <w:color w:val="000000" w:themeColor="text1"/>
          <w:spacing w:val="4"/>
          <w:sz w:val="24"/>
        </w:rPr>
        <w:t>中秋</w:t>
      </w:r>
      <w:r w:rsidR="00543AB4">
        <w:rPr>
          <w:rFonts w:ascii="宋体" w:hAnsi="宋体" w:hint="eastAsia"/>
          <w:color w:val="000000" w:themeColor="text1"/>
          <w:spacing w:val="4"/>
          <w:sz w:val="24"/>
        </w:rPr>
        <w:t>节</w:t>
      </w:r>
      <w:r>
        <w:rPr>
          <w:rFonts w:ascii="宋体" w:hAnsi="宋体" w:hint="eastAsia"/>
          <w:color w:val="000000" w:themeColor="text1"/>
          <w:spacing w:val="4"/>
          <w:sz w:val="24"/>
        </w:rPr>
        <w:t>慰问品及相关服务</w:t>
      </w:r>
      <w:r>
        <w:rPr>
          <w:rFonts w:ascii="宋体" w:hAnsi="宋体"/>
          <w:color w:val="000000" w:themeColor="text1"/>
          <w:spacing w:val="4"/>
          <w:sz w:val="24"/>
        </w:rPr>
        <w:t>，现就相关事宜公告如下：</w:t>
      </w:r>
    </w:p>
    <w:p w14:paraId="5FFC0159" w14:textId="27F1E4AF" w:rsidR="00E33A4C" w:rsidRDefault="00C01F77" w:rsidP="0079370A">
      <w:pPr>
        <w:spacing w:line="360" w:lineRule="auto"/>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w:t>
      </w:r>
      <w:r>
        <w:rPr>
          <w:rFonts w:ascii="宋体" w:hAnsi="宋体" w:hint="eastAsia"/>
          <w:color w:val="000000" w:themeColor="text1"/>
          <w:spacing w:val="4"/>
          <w:sz w:val="24"/>
        </w:rPr>
        <w:t>南通大学</w:t>
      </w:r>
      <w:r w:rsidR="005D6D57">
        <w:rPr>
          <w:rFonts w:ascii="宋体" w:hAnsi="宋体" w:hint="eastAsia"/>
          <w:color w:val="000000" w:themeColor="text1"/>
          <w:spacing w:val="4"/>
          <w:sz w:val="24"/>
        </w:rPr>
        <w:t>2022</w:t>
      </w:r>
      <w:r>
        <w:rPr>
          <w:rFonts w:ascii="宋体" w:hAnsi="宋体" w:hint="eastAsia"/>
          <w:color w:val="000000" w:themeColor="text1"/>
          <w:spacing w:val="4"/>
          <w:sz w:val="24"/>
        </w:rPr>
        <w:t>年度工会会员</w:t>
      </w:r>
      <w:r w:rsidR="0070224D">
        <w:rPr>
          <w:rFonts w:ascii="宋体" w:hAnsi="宋体" w:hint="eastAsia"/>
          <w:color w:val="000000" w:themeColor="text1"/>
          <w:spacing w:val="4"/>
          <w:sz w:val="24"/>
        </w:rPr>
        <w:t>中秋</w:t>
      </w:r>
      <w:r w:rsidR="00543AB4">
        <w:rPr>
          <w:rFonts w:ascii="宋体" w:hAnsi="宋体" w:hint="eastAsia"/>
          <w:color w:val="000000" w:themeColor="text1"/>
          <w:spacing w:val="4"/>
          <w:sz w:val="24"/>
        </w:rPr>
        <w:t>节</w:t>
      </w:r>
      <w:r>
        <w:rPr>
          <w:rFonts w:ascii="宋体" w:hAnsi="宋体" w:hint="eastAsia"/>
          <w:color w:val="000000" w:themeColor="text1"/>
          <w:spacing w:val="4"/>
          <w:sz w:val="24"/>
        </w:rPr>
        <w:t>慰问品</w:t>
      </w:r>
    </w:p>
    <w:p w14:paraId="61CC8F7E" w14:textId="48E3DAAA" w:rsidR="00E33A4C" w:rsidRDefault="00C01F77" w:rsidP="0079370A">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二、</w:t>
      </w:r>
      <w:r w:rsidRPr="009A7B17">
        <w:rPr>
          <w:rFonts w:ascii="宋体" w:hAnsi="宋体" w:hint="eastAsia"/>
          <w:b/>
          <w:spacing w:val="4"/>
          <w:sz w:val="24"/>
        </w:rPr>
        <w:t>项目编号：</w:t>
      </w:r>
      <w:proofErr w:type="gramStart"/>
      <w:r w:rsidR="003536BC" w:rsidRPr="003536BC">
        <w:rPr>
          <w:rFonts w:ascii="宋体" w:hAnsi="宋体" w:hint="eastAsia"/>
          <w:color w:val="000000" w:themeColor="text1"/>
          <w:spacing w:val="4"/>
          <w:sz w:val="24"/>
        </w:rPr>
        <w:t>TDHW(</w:t>
      </w:r>
      <w:proofErr w:type="gramEnd"/>
      <w:r w:rsidR="003536BC" w:rsidRPr="003536BC">
        <w:rPr>
          <w:rFonts w:ascii="宋体" w:hAnsi="宋体" w:hint="eastAsia"/>
          <w:color w:val="000000" w:themeColor="text1"/>
          <w:spacing w:val="4"/>
          <w:sz w:val="24"/>
        </w:rPr>
        <w:t>GK)2021-212</w:t>
      </w:r>
    </w:p>
    <w:p w14:paraId="7FA9BEA5" w14:textId="603B45F6" w:rsidR="00E33A4C" w:rsidRDefault="00C01F77" w:rsidP="0079370A">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三、项目要求：</w:t>
      </w:r>
      <w:r w:rsidR="0070224D">
        <w:rPr>
          <w:rFonts w:ascii="宋体" w:hAnsi="宋体" w:hint="eastAsia"/>
          <w:color w:val="000000" w:themeColor="text1"/>
          <w:spacing w:val="4"/>
          <w:sz w:val="24"/>
        </w:rPr>
        <w:t>详见本</w:t>
      </w:r>
      <w:r>
        <w:rPr>
          <w:rFonts w:ascii="宋体" w:hAnsi="宋体" w:hint="eastAsia"/>
          <w:color w:val="000000" w:themeColor="text1"/>
          <w:spacing w:val="4"/>
          <w:sz w:val="24"/>
        </w:rPr>
        <w:t>文件第三部分“招标项目求及相关说明”。</w:t>
      </w:r>
    </w:p>
    <w:p w14:paraId="2E03B308" w14:textId="77777777" w:rsidR="00E33A4C" w:rsidRDefault="00C01F77" w:rsidP="0079370A">
      <w:pPr>
        <w:spacing w:line="360" w:lineRule="auto"/>
        <w:ind w:firstLineChars="200" w:firstLine="498"/>
        <w:rPr>
          <w:rFonts w:ascii="宋体" w:hAnsi="宋体" w:cs="宋体"/>
          <w:color w:val="000000" w:themeColor="text1"/>
          <w:kern w:val="0"/>
          <w:sz w:val="24"/>
        </w:rPr>
      </w:pPr>
      <w:r>
        <w:rPr>
          <w:rFonts w:ascii="宋体" w:hAnsi="宋体" w:hint="eastAsia"/>
          <w:b/>
          <w:color w:val="000000" w:themeColor="text1"/>
          <w:spacing w:val="4"/>
          <w:sz w:val="24"/>
        </w:rPr>
        <w:t>四、项目预算：</w:t>
      </w:r>
      <w:r>
        <w:rPr>
          <w:rFonts w:ascii="宋体" w:hAnsi="宋体" w:cs="宋体" w:hint="eastAsia"/>
          <w:color w:val="000000" w:themeColor="text1"/>
          <w:kern w:val="0"/>
          <w:sz w:val="24"/>
        </w:rPr>
        <w:t>本项目采购预算为</w:t>
      </w:r>
      <w:r w:rsidR="00543AB4">
        <w:rPr>
          <w:rFonts w:ascii="宋体" w:hAnsi="宋体" w:cs="宋体" w:hint="eastAsia"/>
          <w:color w:val="000000" w:themeColor="text1"/>
          <w:kern w:val="0"/>
          <w:sz w:val="24"/>
        </w:rPr>
        <w:t>132</w:t>
      </w:r>
      <w:r>
        <w:rPr>
          <w:rFonts w:ascii="宋体" w:hAnsi="宋体" w:cs="宋体" w:hint="eastAsia"/>
          <w:color w:val="000000" w:themeColor="text1"/>
          <w:kern w:val="0"/>
          <w:sz w:val="24"/>
        </w:rPr>
        <w:t>万元，以提货</w:t>
      </w:r>
      <w:proofErr w:type="gramStart"/>
      <w:r>
        <w:rPr>
          <w:rFonts w:ascii="宋体" w:hAnsi="宋体" w:cs="宋体" w:hint="eastAsia"/>
          <w:color w:val="000000" w:themeColor="text1"/>
          <w:kern w:val="0"/>
          <w:sz w:val="24"/>
        </w:rPr>
        <w:t>券</w:t>
      </w:r>
      <w:proofErr w:type="gramEnd"/>
      <w:r>
        <w:rPr>
          <w:rFonts w:ascii="宋体" w:hAnsi="宋体" w:cs="宋体" w:hint="eastAsia"/>
          <w:color w:val="000000" w:themeColor="text1"/>
          <w:kern w:val="0"/>
          <w:sz w:val="24"/>
        </w:rPr>
        <w:t>的方式发放给每位南通大学工会会员，提货</w:t>
      </w:r>
      <w:proofErr w:type="gramStart"/>
      <w:r>
        <w:rPr>
          <w:rFonts w:ascii="宋体" w:hAnsi="宋体" w:cs="宋体" w:hint="eastAsia"/>
          <w:color w:val="000000" w:themeColor="text1"/>
          <w:kern w:val="0"/>
          <w:sz w:val="24"/>
        </w:rPr>
        <w:t>券</w:t>
      </w:r>
      <w:proofErr w:type="gramEnd"/>
      <w:r>
        <w:rPr>
          <w:rFonts w:ascii="宋体" w:hAnsi="宋体" w:cs="宋体" w:hint="eastAsia"/>
          <w:color w:val="000000" w:themeColor="text1"/>
          <w:kern w:val="0"/>
          <w:sz w:val="24"/>
        </w:rPr>
        <w:t>面值</w:t>
      </w:r>
      <w:r w:rsidR="00543AB4">
        <w:rPr>
          <w:rFonts w:ascii="宋体" w:hAnsi="宋体" w:cs="宋体" w:hint="eastAsia"/>
          <w:color w:val="000000" w:themeColor="text1"/>
          <w:kern w:val="0"/>
          <w:sz w:val="24"/>
        </w:rPr>
        <w:t>4</w:t>
      </w:r>
      <w:r>
        <w:rPr>
          <w:rFonts w:ascii="宋体" w:hAnsi="宋体" w:cs="宋体" w:hint="eastAsia"/>
          <w:color w:val="000000" w:themeColor="text1"/>
          <w:kern w:val="0"/>
          <w:sz w:val="24"/>
        </w:rPr>
        <w:t>00元，总共约3300张。</w:t>
      </w:r>
      <w:r>
        <w:rPr>
          <w:rFonts w:ascii="宋体" w:hAnsi="宋体" w:cs="宋体"/>
          <w:color w:val="000000" w:themeColor="text1"/>
          <w:kern w:val="0"/>
          <w:sz w:val="24"/>
        </w:rPr>
        <w:t xml:space="preserve"> </w:t>
      </w:r>
    </w:p>
    <w:p w14:paraId="5EF813BE" w14:textId="77777777" w:rsidR="00E33A4C" w:rsidRDefault="00C01F77" w:rsidP="0079370A">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14:paraId="6E1A580E" w14:textId="7646482E" w:rsidR="005D6D57" w:rsidRPr="00C87736" w:rsidRDefault="005D6D57" w:rsidP="0079370A">
      <w:pPr>
        <w:spacing w:line="360" w:lineRule="auto"/>
        <w:ind w:firstLineChars="196" w:firstLine="470"/>
        <w:rPr>
          <w:rFonts w:asciiTheme="minorEastAsia" w:eastAsiaTheme="minorEastAsia" w:hAnsiTheme="minorEastAsia" w:cs="宋体"/>
          <w:color w:val="000000" w:themeColor="text1"/>
          <w:kern w:val="0"/>
          <w:sz w:val="24"/>
        </w:rPr>
      </w:pPr>
      <w:r w:rsidRPr="00C87736">
        <w:rPr>
          <w:rFonts w:asciiTheme="minorEastAsia" w:eastAsiaTheme="minorEastAsia" w:hAnsiTheme="minorEastAsia" w:cs="宋体" w:hint="eastAsia"/>
          <w:color w:val="000000" w:themeColor="text1"/>
          <w:kern w:val="0"/>
          <w:sz w:val="24"/>
        </w:rPr>
        <w:t>参加本次</w:t>
      </w:r>
      <w:r w:rsidR="00045248">
        <w:rPr>
          <w:rFonts w:asciiTheme="minorEastAsia" w:eastAsiaTheme="minorEastAsia" w:hAnsiTheme="minorEastAsia" w:cs="宋体" w:hint="eastAsia"/>
          <w:color w:val="000000" w:themeColor="text1"/>
          <w:kern w:val="0"/>
          <w:sz w:val="24"/>
        </w:rPr>
        <w:t>竞争性磋商</w:t>
      </w:r>
      <w:r w:rsidRPr="00C87736">
        <w:rPr>
          <w:rFonts w:asciiTheme="minorEastAsia" w:eastAsiaTheme="minorEastAsia" w:hAnsiTheme="minorEastAsia" w:cs="宋体" w:hint="eastAsia"/>
          <w:color w:val="000000" w:themeColor="text1"/>
          <w:kern w:val="0"/>
          <w:sz w:val="24"/>
        </w:rPr>
        <w:t>采购活动的投标人除应当符合《中华人民共和国政府采购法》第二十二条的规定外，还必须具备以下条件：</w:t>
      </w:r>
    </w:p>
    <w:p w14:paraId="03B110D8" w14:textId="77777777" w:rsidR="005D6D57" w:rsidRPr="00C87736" w:rsidRDefault="005D6D57" w:rsidP="0079370A">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1</w:t>
      </w:r>
      <w:r w:rsidRPr="00C87736">
        <w:rPr>
          <w:rFonts w:asciiTheme="minorEastAsia" w:eastAsiaTheme="minorEastAsia" w:hAnsiTheme="minorEastAsia" w:hint="eastAsia"/>
          <w:color w:val="000000"/>
          <w:sz w:val="24"/>
        </w:rPr>
        <w:t>、中国境内合法注册的企业法人；</w:t>
      </w:r>
    </w:p>
    <w:p w14:paraId="3ADFD668" w14:textId="77777777" w:rsidR="005D6D57" w:rsidRPr="00C87736" w:rsidRDefault="005D6D57" w:rsidP="0079370A">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color w:val="000000"/>
          <w:sz w:val="24"/>
        </w:rPr>
        <w:t>2</w:t>
      </w:r>
      <w:r w:rsidRPr="00C87736">
        <w:rPr>
          <w:rFonts w:asciiTheme="minorEastAsia" w:eastAsiaTheme="minorEastAsia" w:hAnsiTheme="minorEastAsia" w:hint="eastAsia"/>
          <w:color w:val="000000"/>
          <w:sz w:val="24"/>
        </w:rPr>
        <w:t>、招标货物的专业制造厂（商）或销售商</w:t>
      </w:r>
      <w:r w:rsidRPr="00C87736">
        <w:rPr>
          <w:rFonts w:asciiTheme="minorEastAsia" w:eastAsiaTheme="minorEastAsia" w:hAnsiTheme="minorEastAsia" w:hint="eastAsia"/>
          <w:color w:val="000000" w:themeColor="text1"/>
          <w:sz w:val="24"/>
        </w:rPr>
        <w:t>；</w:t>
      </w:r>
    </w:p>
    <w:p w14:paraId="38312681" w14:textId="77777777" w:rsidR="005D6D57" w:rsidRPr="00C87736" w:rsidRDefault="005D6D57" w:rsidP="0079370A">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3</w:t>
      </w:r>
      <w:r w:rsidRPr="00C87736">
        <w:rPr>
          <w:rFonts w:asciiTheme="minorEastAsia" w:eastAsiaTheme="minorEastAsia" w:hAnsiTheme="minorEastAsia" w:hint="eastAsia"/>
          <w:color w:val="000000"/>
          <w:sz w:val="24"/>
        </w:rPr>
        <w:t>、具有本次招标货物的供货、售后服务等的相应经验和能力；</w:t>
      </w:r>
    </w:p>
    <w:p w14:paraId="509EEAB8" w14:textId="77777777" w:rsidR="005D6D57" w:rsidRPr="00C87736" w:rsidRDefault="005D6D57" w:rsidP="0079370A">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hint="eastAsia"/>
          <w:color w:val="000000"/>
          <w:sz w:val="24"/>
        </w:rPr>
        <w:t>4、</w:t>
      </w:r>
      <w:r w:rsidRPr="00C87736">
        <w:rPr>
          <w:rFonts w:asciiTheme="minorEastAsia" w:eastAsiaTheme="minorEastAsia" w:hAnsiTheme="minorEastAsia" w:hint="eastAsia"/>
          <w:color w:val="000000" w:themeColor="text1"/>
          <w:sz w:val="24"/>
        </w:rPr>
        <w:t>投标人须具有有效期内的食品经营许可证及</w:t>
      </w:r>
      <w:r w:rsidRPr="00C87736">
        <w:rPr>
          <w:rFonts w:asciiTheme="minorEastAsia" w:eastAsiaTheme="minorEastAsia" w:hAnsiTheme="minorEastAsia"/>
          <w:color w:val="000000" w:themeColor="text1"/>
          <w:sz w:val="24"/>
        </w:rPr>
        <w:t>营业执照副本</w:t>
      </w:r>
      <w:r w:rsidRPr="00C87736">
        <w:rPr>
          <w:rFonts w:asciiTheme="minorEastAsia" w:eastAsiaTheme="minorEastAsia" w:hAnsiTheme="minorEastAsia" w:hint="eastAsia"/>
          <w:color w:val="000000" w:themeColor="text1"/>
          <w:sz w:val="24"/>
        </w:rPr>
        <w:t>；</w:t>
      </w:r>
    </w:p>
    <w:p w14:paraId="7B9F7619" w14:textId="77777777" w:rsidR="005D6D57" w:rsidRPr="00C87736" w:rsidRDefault="005D6D57" w:rsidP="0079370A">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5、供应商不得存在下列情况之一：</w:t>
      </w:r>
    </w:p>
    <w:p w14:paraId="2F829472" w14:textId="77777777" w:rsidR="005D6D57" w:rsidRDefault="005D6D57" w:rsidP="0079370A">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3F859A87" w14:textId="77777777" w:rsidR="005D6D57" w:rsidRPr="00C87736" w:rsidRDefault="005D6D57" w:rsidP="0079370A">
      <w:pPr>
        <w:spacing w:line="360" w:lineRule="auto"/>
        <w:ind w:firstLineChars="196" w:firstLine="470"/>
        <w:rPr>
          <w:rFonts w:asciiTheme="minorEastAsia" w:eastAsiaTheme="minorEastAsia" w:hAnsiTheme="minorEastAsia"/>
          <w:b/>
          <w:color w:val="000000" w:themeColor="text1"/>
          <w:sz w:val="24"/>
        </w:rPr>
      </w:pPr>
      <w:r w:rsidRPr="00C87736">
        <w:rPr>
          <w:rFonts w:asciiTheme="minorEastAsia" w:eastAsiaTheme="minorEastAsia" w:hAnsiTheme="minorEastAsia" w:hint="eastAsia"/>
          <w:color w:val="000000"/>
          <w:sz w:val="24"/>
        </w:rPr>
        <w:t>（2）法定代表人为同一人的两个及两个以上法人，母公司、全资子公司及其控股公司不得在本项目招标中同时参加。</w:t>
      </w:r>
    </w:p>
    <w:p w14:paraId="038600F7" w14:textId="77777777" w:rsidR="00E33A4C" w:rsidRDefault="00C01F77" w:rsidP="0079370A">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资格后审，原件备查。</w:t>
      </w:r>
    </w:p>
    <w:p w14:paraId="46DFC7FD" w14:textId="788CBE9B" w:rsidR="005D6D57" w:rsidRPr="00C87736" w:rsidRDefault="005D6D57" w:rsidP="0079370A">
      <w:pPr>
        <w:spacing w:line="360" w:lineRule="auto"/>
        <w:ind w:firstLineChars="200" w:firstLine="482"/>
        <w:rPr>
          <w:rFonts w:asciiTheme="minorEastAsia" w:eastAsiaTheme="minorEastAsia" w:hAnsiTheme="minorEastAsia"/>
          <w:color w:val="000000" w:themeColor="text1"/>
          <w:sz w:val="24"/>
        </w:rPr>
      </w:pPr>
      <w:r w:rsidRPr="00C87736">
        <w:rPr>
          <w:rFonts w:asciiTheme="minorEastAsia" w:eastAsiaTheme="minorEastAsia" w:hAnsiTheme="minorEastAsia" w:hint="eastAsia"/>
          <w:b/>
          <w:color w:val="000000" w:themeColor="text1"/>
          <w:sz w:val="24"/>
        </w:rPr>
        <w:t>七</w:t>
      </w:r>
      <w:r w:rsidRPr="00C87736">
        <w:rPr>
          <w:rFonts w:asciiTheme="minorEastAsia" w:eastAsiaTheme="minorEastAsia" w:hAnsiTheme="minorEastAsia" w:hint="eastAsia"/>
          <w:b/>
          <w:color w:val="000000" w:themeColor="text1"/>
          <w:spacing w:val="4"/>
          <w:sz w:val="24"/>
        </w:rPr>
        <w:t>、</w:t>
      </w:r>
      <w:r w:rsidR="0070224D">
        <w:rPr>
          <w:rFonts w:asciiTheme="minorEastAsia" w:eastAsiaTheme="minorEastAsia" w:hAnsiTheme="minorEastAsia" w:hint="eastAsia"/>
          <w:b/>
          <w:color w:val="000000" w:themeColor="text1"/>
          <w:spacing w:val="4"/>
          <w:sz w:val="24"/>
        </w:rPr>
        <w:t>竞争性磋商</w:t>
      </w:r>
      <w:r w:rsidRPr="007959B7">
        <w:rPr>
          <w:rFonts w:asciiTheme="minorEastAsia" w:eastAsiaTheme="minorEastAsia" w:hAnsiTheme="minorEastAsia" w:hint="eastAsia"/>
          <w:b/>
          <w:color w:val="000000" w:themeColor="text1"/>
          <w:spacing w:val="4"/>
          <w:sz w:val="24"/>
        </w:rPr>
        <w:t>采购</w:t>
      </w:r>
      <w:r w:rsidRPr="00C87736">
        <w:rPr>
          <w:rFonts w:asciiTheme="minorEastAsia" w:eastAsiaTheme="minorEastAsia" w:hAnsiTheme="minorEastAsia" w:hint="eastAsia"/>
          <w:b/>
          <w:color w:val="000000" w:themeColor="text1"/>
          <w:spacing w:val="4"/>
          <w:sz w:val="24"/>
        </w:rPr>
        <w:t>文件获取：</w:t>
      </w:r>
      <w:r w:rsidRPr="00C87736">
        <w:rPr>
          <w:rFonts w:asciiTheme="minorEastAsia" w:eastAsiaTheme="minorEastAsia" w:hAnsiTheme="minorEastAsia" w:hint="eastAsia"/>
          <w:color w:val="000000" w:themeColor="text1"/>
          <w:sz w:val="24"/>
        </w:rPr>
        <w:t>投标人自行登录南通大学招投标管理办公室主页</w:t>
      </w:r>
      <w:r w:rsidR="007959B7" w:rsidRPr="00C87736">
        <w:rPr>
          <w:rFonts w:asciiTheme="minorEastAsia" w:eastAsiaTheme="minorEastAsia" w:hAnsiTheme="minorEastAsia" w:hint="eastAsia"/>
          <w:color w:val="000000"/>
          <w:sz w:val="24"/>
        </w:rPr>
        <w:t>https://ztb.ntu.edu.cn</w:t>
      </w:r>
      <w:r w:rsidRPr="00C87736">
        <w:rPr>
          <w:rFonts w:asciiTheme="minorEastAsia" w:eastAsiaTheme="minorEastAsia" w:hAnsiTheme="minorEastAsia" w:hint="eastAsia"/>
          <w:color w:val="000000" w:themeColor="text1"/>
          <w:sz w:val="24"/>
        </w:rPr>
        <w:t>下载。</w:t>
      </w:r>
    </w:p>
    <w:p w14:paraId="120820F6" w14:textId="77777777" w:rsidR="005D6D57" w:rsidRPr="00C87736" w:rsidRDefault="005D6D57" w:rsidP="0079370A">
      <w:pPr>
        <w:spacing w:line="360" w:lineRule="auto"/>
        <w:ind w:firstLineChars="200" w:firstLine="498"/>
        <w:rPr>
          <w:rFonts w:asciiTheme="minorEastAsia" w:eastAsiaTheme="minorEastAsia" w:hAnsiTheme="minorEastAsia"/>
          <w:color w:val="000000"/>
          <w:sz w:val="24"/>
        </w:rPr>
      </w:pPr>
      <w:r w:rsidRPr="00C87736">
        <w:rPr>
          <w:rFonts w:asciiTheme="minorEastAsia" w:eastAsiaTheme="minorEastAsia" w:hAnsiTheme="minorEastAsia" w:hint="eastAsia"/>
          <w:b/>
          <w:color w:val="000000" w:themeColor="text1"/>
          <w:spacing w:val="4"/>
          <w:sz w:val="24"/>
        </w:rPr>
        <w:t>八</w:t>
      </w:r>
      <w:r w:rsidRPr="00C87736">
        <w:rPr>
          <w:rFonts w:asciiTheme="minorEastAsia" w:eastAsiaTheme="minorEastAsia" w:hAnsiTheme="minorEastAsia" w:hint="eastAsia"/>
          <w:b/>
          <w:color w:val="000000" w:themeColor="text1"/>
          <w:sz w:val="24"/>
        </w:rPr>
        <w:t>、投标</w:t>
      </w:r>
      <w:r>
        <w:rPr>
          <w:rFonts w:asciiTheme="minorEastAsia" w:eastAsiaTheme="minorEastAsia" w:hAnsiTheme="minorEastAsia" w:hint="eastAsia"/>
          <w:b/>
          <w:color w:val="000000" w:themeColor="text1"/>
          <w:sz w:val="24"/>
        </w:rPr>
        <w:t>登记</w:t>
      </w:r>
      <w:r w:rsidRPr="00C87736">
        <w:rPr>
          <w:rFonts w:asciiTheme="minorEastAsia" w:eastAsiaTheme="minorEastAsia" w:hAnsiTheme="minorEastAsia" w:hint="eastAsia"/>
          <w:b/>
          <w:color w:val="000000" w:themeColor="text1"/>
          <w:sz w:val="24"/>
        </w:rPr>
        <w:t>：</w:t>
      </w:r>
      <w:r w:rsidRPr="00C87736">
        <w:rPr>
          <w:rFonts w:asciiTheme="minorEastAsia" w:eastAsiaTheme="minorEastAsia" w:hAnsiTheme="minorEastAsia" w:hint="eastAsia"/>
          <w:color w:val="000000"/>
          <w:sz w:val="24"/>
        </w:rPr>
        <w:t>潜在投标人如确定参加投标，请务必在南通大学</w:t>
      </w:r>
      <w:proofErr w:type="gramStart"/>
      <w:r w:rsidRPr="00C87736">
        <w:rPr>
          <w:rFonts w:asciiTheme="minorEastAsia" w:eastAsiaTheme="minorEastAsia" w:hAnsiTheme="minorEastAsia" w:hint="eastAsia"/>
          <w:color w:val="000000"/>
          <w:sz w:val="24"/>
        </w:rPr>
        <w:t>供应商库</w:t>
      </w:r>
      <w:proofErr w:type="gramEnd"/>
      <w:r w:rsidRPr="00C87736">
        <w:rPr>
          <w:rFonts w:asciiTheme="minorEastAsia" w:eastAsiaTheme="minorEastAsia" w:hAnsiTheme="minorEastAsia" w:hint="eastAsia"/>
          <w:color w:val="000000"/>
          <w:sz w:val="24"/>
        </w:rPr>
        <w:t>(https://ztb.ntu.edu.cn/gyszc.htm)规定时间内注册并完成报名，若未按上述要求操作，将自行承担所产生的风险。</w:t>
      </w:r>
    </w:p>
    <w:p w14:paraId="5CE52DFF" w14:textId="0B4C7E32" w:rsidR="005D6D57" w:rsidRDefault="0070224D" w:rsidP="0079370A">
      <w:pPr>
        <w:widowControl/>
        <w:spacing w:line="360" w:lineRule="auto"/>
        <w:ind w:firstLineChars="200" w:firstLine="482"/>
        <w:rPr>
          <w:rFonts w:asciiTheme="minorEastAsia" w:eastAsiaTheme="minorEastAsia" w:hAnsiTheme="minorEastAsia"/>
          <w:color w:val="000000"/>
          <w:sz w:val="24"/>
        </w:rPr>
      </w:pPr>
      <w:r>
        <w:rPr>
          <w:rFonts w:asciiTheme="minorEastAsia" w:eastAsiaTheme="minorEastAsia" w:hAnsiTheme="minorEastAsia" w:hint="eastAsia"/>
          <w:b/>
          <w:color w:val="000000" w:themeColor="text1"/>
          <w:sz w:val="24"/>
        </w:rPr>
        <w:lastRenderedPageBreak/>
        <w:t>九、竞争性磋商采购</w:t>
      </w:r>
      <w:r w:rsidR="005D6D57" w:rsidRPr="00C87736">
        <w:rPr>
          <w:rFonts w:asciiTheme="minorEastAsia" w:eastAsiaTheme="minorEastAsia" w:hAnsiTheme="minorEastAsia" w:hint="eastAsia"/>
          <w:b/>
          <w:color w:val="000000" w:themeColor="text1"/>
          <w:sz w:val="24"/>
        </w:rPr>
        <w:t>文件售价：</w:t>
      </w:r>
      <w:r w:rsidR="005D6D57" w:rsidRPr="00C87736">
        <w:rPr>
          <w:rFonts w:asciiTheme="minorEastAsia" w:eastAsiaTheme="minorEastAsia" w:hAnsiTheme="minorEastAsia" w:hint="eastAsia"/>
          <w:color w:val="000000" w:themeColor="text1"/>
          <w:sz w:val="24"/>
        </w:rPr>
        <w:t>人民币</w:t>
      </w:r>
      <w:r w:rsidR="005D6D57" w:rsidRPr="00C87736">
        <w:rPr>
          <w:rFonts w:asciiTheme="minorEastAsia" w:eastAsiaTheme="minorEastAsia" w:hAnsiTheme="minorEastAsia"/>
          <w:color w:val="000000" w:themeColor="text1"/>
          <w:sz w:val="24"/>
        </w:rPr>
        <w:t>300</w:t>
      </w:r>
      <w:r w:rsidR="005D6D57" w:rsidRPr="00C87736">
        <w:rPr>
          <w:rFonts w:asciiTheme="minorEastAsia" w:eastAsiaTheme="minorEastAsia" w:hAnsiTheme="minorEastAsia" w:hint="eastAsia"/>
          <w:color w:val="000000" w:themeColor="text1"/>
          <w:sz w:val="24"/>
        </w:rPr>
        <w:t>元，</w:t>
      </w:r>
      <w:r w:rsidR="005D6D57" w:rsidRPr="00C87736">
        <w:rPr>
          <w:rFonts w:asciiTheme="minorEastAsia" w:eastAsiaTheme="minorEastAsia" w:hAnsiTheme="minorEastAsia" w:hint="eastAsia"/>
          <w:color w:val="000000"/>
          <w:sz w:val="24"/>
        </w:rPr>
        <w:t>通过https://ztb.ntu.edu.cn/gyszc.htm缴纳，事后不退。</w:t>
      </w:r>
    </w:p>
    <w:p w14:paraId="643B85AF" w14:textId="22572E8D" w:rsidR="000F003D" w:rsidRPr="000F003D" w:rsidRDefault="005D6D57" w:rsidP="0079370A">
      <w:pPr>
        <w:widowControl/>
        <w:spacing w:line="360" w:lineRule="auto"/>
        <w:ind w:firstLineChars="200" w:firstLine="482"/>
        <w:rPr>
          <w:rFonts w:asciiTheme="minorEastAsia" w:eastAsiaTheme="minorEastAsia" w:hAnsiTheme="minorEastAsia"/>
          <w:b/>
          <w:color w:val="000000" w:themeColor="text1"/>
          <w:sz w:val="24"/>
        </w:rPr>
      </w:pPr>
      <w:r w:rsidRPr="00AE2F75">
        <w:rPr>
          <w:rFonts w:asciiTheme="minorEastAsia" w:eastAsiaTheme="minorEastAsia" w:hAnsiTheme="minorEastAsia" w:hint="eastAsia"/>
          <w:b/>
          <w:color w:val="000000" w:themeColor="text1"/>
          <w:sz w:val="24"/>
        </w:rPr>
        <w:t>十、</w:t>
      </w:r>
      <w:r w:rsidR="000F003D">
        <w:rPr>
          <w:rFonts w:asciiTheme="minorEastAsia" w:eastAsiaTheme="minorEastAsia" w:hAnsiTheme="minorEastAsia" w:cs="宋体" w:hint="eastAsia"/>
          <w:b/>
          <w:bCs/>
          <w:color w:val="000000"/>
          <w:kern w:val="0"/>
          <w:sz w:val="24"/>
        </w:rPr>
        <w:t>现场递交方式</w:t>
      </w:r>
    </w:p>
    <w:p w14:paraId="5A84835B" w14:textId="32C5E240" w:rsidR="000F003D" w:rsidRPr="00122DEF" w:rsidRDefault="000F003D" w:rsidP="0079370A">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1、</w:t>
      </w:r>
      <w:r w:rsidRPr="00122DEF">
        <w:rPr>
          <w:rFonts w:asciiTheme="minorEastAsia" w:eastAsiaTheme="minorEastAsia" w:hAnsiTheme="minorEastAsia" w:cs="宋体" w:hint="eastAsia"/>
          <w:b/>
          <w:bCs/>
          <w:color w:val="000000"/>
          <w:kern w:val="0"/>
          <w:sz w:val="24"/>
        </w:rPr>
        <w:t>投标文件接收开始时间：</w:t>
      </w:r>
      <w:r w:rsidRPr="00122DEF">
        <w:rPr>
          <w:rFonts w:asciiTheme="minorEastAsia" w:eastAsiaTheme="minorEastAsia" w:hAnsiTheme="minorEastAsia" w:cs="宋体" w:hint="eastAsia"/>
          <w:color w:val="000000"/>
          <w:kern w:val="0"/>
          <w:sz w:val="24"/>
        </w:rPr>
        <w:t>202</w:t>
      </w:r>
      <w:r>
        <w:rPr>
          <w:rFonts w:asciiTheme="minorEastAsia" w:eastAsiaTheme="minorEastAsia" w:hAnsiTheme="minorEastAsia" w:cs="宋体"/>
          <w:color w:val="000000"/>
          <w:kern w:val="0"/>
          <w:sz w:val="24"/>
        </w:rPr>
        <w:t>2</w:t>
      </w:r>
      <w:r w:rsidRPr="00122DEF">
        <w:rPr>
          <w:rFonts w:asciiTheme="minorEastAsia" w:eastAsiaTheme="minorEastAsia" w:hAnsiTheme="minorEastAsia" w:cs="宋体" w:hint="eastAsia"/>
          <w:color w:val="000000"/>
          <w:kern w:val="0"/>
          <w:sz w:val="24"/>
        </w:rPr>
        <w:t>年</w:t>
      </w:r>
      <w:r w:rsidR="00815B5B">
        <w:rPr>
          <w:rFonts w:asciiTheme="minorEastAsia" w:eastAsiaTheme="minorEastAsia" w:hAnsiTheme="minorEastAsia" w:cs="宋体" w:hint="eastAsia"/>
          <w:color w:val="000000"/>
          <w:kern w:val="0"/>
          <w:sz w:val="24"/>
        </w:rPr>
        <w:t>8</w:t>
      </w:r>
      <w:r w:rsidRPr="00122DEF">
        <w:rPr>
          <w:rFonts w:asciiTheme="minorEastAsia" w:eastAsiaTheme="minorEastAsia" w:hAnsiTheme="minorEastAsia" w:cs="宋体" w:hint="eastAsia"/>
          <w:color w:val="000000"/>
          <w:kern w:val="0"/>
          <w:sz w:val="24"/>
        </w:rPr>
        <w:t>月</w:t>
      </w:r>
      <w:r w:rsidR="00815B5B">
        <w:rPr>
          <w:rFonts w:asciiTheme="minorEastAsia" w:eastAsiaTheme="minorEastAsia" w:hAnsiTheme="minorEastAsia" w:cs="宋体" w:hint="eastAsia"/>
          <w:color w:val="000000"/>
          <w:kern w:val="0"/>
          <w:sz w:val="24"/>
        </w:rPr>
        <w:t>3</w:t>
      </w:r>
      <w:r>
        <w:rPr>
          <w:rFonts w:asciiTheme="minorEastAsia" w:eastAsiaTheme="minorEastAsia" w:hAnsiTheme="minorEastAsia" w:cs="宋体" w:hint="eastAsia"/>
          <w:color w:val="000000"/>
          <w:kern w:val="0"/>
          <w:sz w:val="24"/>
        </w:rPr>
        <w:t>1</w:t>
      </w:r>
      <w:r w:rsidRPr="00122DEF">
        <w:rPr>
          <w:rFonts w:asciiTheme="minorEastAsia" w:eastAsiaTheme="minorEastAsia" w:hAnsiTheme="minorEastAsia" w:cs="宋体" w:hint="eastAsia"/>
          <w:color w:val="000000"/>
          <w:kern w:val="0"/>
          <w:sz w:val="24"/>
        </w:rPr>
        <w:t>日</w:t>
      </w:r>
      <w:r w:rsidR="007F79E9">
        <w:rPr>
          <w:rFonts w:asciiTheme="minorEastAsia" w:eastAsiaTheme="minorEastAsia" w:hAnsiTheme="minorEastAsia" w:cs="宋体" w:hint="eastAsia"/>
          <w:color w:val="000000"/>
          <w:kern w:val="0"/>
          <w:sz w:val="24"/>
        </w:rPr>
        <w:t>14</w:t>
      </w:r>
      <w:r w:rsidRPr="00122DEF">
        <w:rPr>
          <w:rFonts w:asciiTheme="minorEastAsia" w:eastAsiaTheme="minorEastAsia" w:hAnsiTheme="minorEastAsia" w:cs="宋体" w:hint="eastAsia"/>
          <w:color w:val="000000"/>
          <w:kern w:val="0"/>
          <w:sz w:val="24"/>
        </w:rPr>
        <w:t>时00分</w:t>
      </w:r>
    </w:p>
    <w:p w14:paraId="28B032C5" w14:textId="12D99D9E" w:rsidR="000F003D" w:rsidRPr="00122DEF" w:rsidRDefault="000F003D" w:rsidP="0079370A">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2、</w:t>
      </w:r>
      <w:r w:rsidRPr="00122DEF">
        <w:rPr>
          <w:rFonts w:asciiTheme="minorEastAsia" w:eastAsiaTheme="minorEastAsia" w:hAnsiTheme="minorEastAsia" w:cs="宋体" w:hint="eastAsia"/>
          <w:b/>
          <w:bCs/>
          <w:color w:val="000000"/>
          <w:kern w:val="0"/>
          <w:sz w:val="24"/>
        </w:rPr>
        <w:t>投标文件接收截止时间及开标时间：</w:t>
      </w:r>
      <w:r w:rsidRPr="00122DEF">
        <w:rPr>
          <w:rFonts w:asciiTheme="minorEastAsia" w:eastAsiaTheme="minorEastAsia" w:hAnsiTheme="minorEastAsia" w:cs="宋体" w:hint="eastAsia"/>
          <w:color w:val="000000"/>
          <w:kern w:val="0"/>
          <w:sz w:val="24"/>
        </w:rPr>
        <w:t>202</w:t>
      </w:r>
      <w:r>
        <w:rPr>
          <w:rFonts w:asciiTheme="minorEastAsia" w:eastAsiaTheme="minorEastAsia" w:hAnsiTheme="minorEastAsia" w:cs="宋体"/>
          <w:color w:val="000000"/>
          <w:kern w:val="0"/>
          <w:sz w:val="24"/>
        </w:rPr>
        <w:t>2</w:t>
      </w:r>
      <w:r w:rsidRPr="00122DEF">
        <w:rPr>
          <w:rFonts w:asciiTheme="minorEastAsia" w:eastAsiaTheme="minorEastAsia" w:hAnsiTheme="minorEastAsia" w:cs="宋体" w:hint="eastAsia"/>
          <w:color w:val="000000"/>
          <w:kern w:val="0"/>
          <w:sz w:val="24"/>
        </w:rPr>
        <w:t>年</w:t>
      </w:r>
      <w:r w:rsidR="00815B5B">
        <w:rPr>
          <w:rFonts w:asciiTheme="minorEastAsia" w:eastAsiaTheme="minorEastAsia" w:hAnsiTheme="minorEastAsia" w:cs="宋体" w:hint="eastAsia"/>
          <w:color w:val="000000"/>
          <w:kern w:val="0"/>
          <w:sz w:val="24"/>
        </w:rPr>
        <w:t>8</w:t>
      </w:r>
      <w:r w:rsidRPr="00122DEF">
        <w:rPr>
          <w:rFonts w:asciiTheme="minorEastAsia" w:eastAsiaTheme="minorEastAsia" w:hAnsiTheme="minorEastAsia" w:cs="宋体" w:hint="eastAsia"/>
          <w:color w:val="000000"/>
          <w:kern w:val="0"/>
          <w:sz w:val="24"/>
        </w:rPr>
        <w:t>月</w:t>
      </w:r>
      <w:r w:rsidR="00815B5B">
        <w:rPr>
          <w:rFonts w:asciiTheme="minorEastAsia" w:eastAsiaTheme="minorEastAsia" w:hAnsiTheme="minorEastAsia" w:cs="宋体" w:hint="eastAsia"/>
          <w:color w:val="000000"/>
          <w:kern w:val="0"/>
          <w:sz w:val="24"/>
        </w:rPr>
        <w:t>3</w:t>
      </w:r>
      <w:r>
        <w:rPr>
          <w:rFonts w:asciiTheme="minorEastAsia" w:eastAsiaTheme="minorEastAsia" w:hAnsiTheme="minorEastAsia" w:cs="宋体" w:hint="eastAsia"/>
          <w:color w:val="000000"/>
          <w:kern w:val="0"/>
          <w:sz w:val="24"/>
        </w:rPr>
        <w:t>1</w:t>
      </w:r>
      <w:r w:rsidRPr="00122DEF">
        <w:rPr>
          <w:rFonts w:asciiTheme="minorEastAsia" w:eastAsiaTheme="minorEastAsia" w:hAnsiTheme="minorEastAsia" w:cs="宋体" w:hint="eastAsia"/>
          <w:color w:val="000000"/>
          <w:kern w:val="0"/>
          <w:sz w:val="24"/>
        </w:rPr>
        <w:t>日</w:t>
      </w:r>
      <w:r w:rsidR="007F79E9">
        <w:rPr>
          <w:rFonts w:asciiTheme="minorEastAsia" w:eastAsiaTheme="minorEastAsia" w:hAnsiTheme="minorEastAsia" w:cs="宋体" w:hint="eastAsia"/>
          <w:color w:val="000000"/>
          <w:kern w:val="0"/>
          <w:sz w:val="24"/>
        </w:rPr>
        <w:t>14</w:t>
      </w:r>
      <w:r w:rsidRPr="00122DEF">
        <w:rPr>
          <w:rFonts w:asciiTheme="minorEastAsia" w:eastAsiaTheme="minorEastAsia" w:hAnsiTheme="minorEastAsia" w:cs="宋体" w:hint="eastAsia"/>
          <w:color w:val="000000"/>
          <w:kern w:val="0"/>
          <w:sz w:val="24"/>
        </w:rPr>
        <w:t xml:space="preserve">时30分 </w:t>
      </w:r>
    </w:p>
    <w:p w14:paraId="0A987AF3" w14:textId="77777777" w:rsidR="000F003D" w:rsidRPr="00122DEF" w:rsidRDefault="000F003D" w:rsidP="0079370A">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3、</w:t>
      </w:r>
      <w:r w:rsidRPr="00122DEF">
        <w:rPr>
          <w:rFonts w:asciiTheme="minorEastAsia" w:eastAsiaTheme="minorEastAsia" w:hAnsiTheme="minorEastAsia" w:cs="宋体" w:hint="eastAsia"/>
          <w:b/>
          <w:bCs/>
          <w:color w:val="000000"/>
          <w:kern w:val="0"/>
          <w:sz w:val="24"/>
        </w:rPr>
        <w:t>投标文件接收地点：</w:t>
      </w:r>
      <w:r w:rsidRPr="00122DEF">
        <w:rPr>
          <w:rFonts w:asciiTheme="minorEastAsia" w:eastAsiaTheme="minorEastAsia" w:hAnsiTheme="minorEastAsia" w:cs="宋体" w:hint="eastAsia"/>
          <w:color w:val="000000"/>
          <w:kern w:val="0"/>
          <w:sz w:val="24"/>
        </w:rPr>
        <w:t>南通大学</w:t>
      </w:r>
      <w:proofErr w:type="gramStart"/>
      <w:r w:rsidRPr="00122DEF">
        <w:rPr>
          <w:rFonts w:asciiTheme="minorEastAsia" w:eastAsiaTheme="minorEastAsia" w:hAnsiTheme="minorEastAsia" w:cs="宋体" w:hint="eastAsia"/>
          <w:color w:val="000000"/>
          <w:kern w:val="0"/>
          <w:sz w:val="24"/>
        </w:rPr>
        <w:t>啬</w:t>
      </w:r>
      <w:proofErr w:type="gramEnd"/>
      <w:r w:rsidRPr="00122DEF">
        <w:rPr>
          <w:rFonts w:asciiTheme="minorEastAsia" w:eastAsiaTheme="minorEastAsia" w:hAnsiTheme="minorEastAsia" w:cs="宋体" w:hint="eastAsia"/>
          <w:color w:val="000000"/>
          <w:kern w:val="0"/>
          <w:sz w:val="24"/>
        </w:rPr>
        <w:t>园校区北一门东传达室</w:t>
      </w:r>
    </w:p>
    <w:p w14:paraId="16B1656A" w14:textId="77777777" w:rsidR="000F003D" w:rsidRDefault="000F003D" w:rsidP="0079370A">
      <w:pPr>
        <w:widowControl/>
        <w:spacing w:line="360" w:lineRule="auto"/>
        <w:ind w:firstLine="495"/>
        <w:jc w:val="left"/>
        <w:rPr>
          <w:rFonts w:asciiTheme="minorEastAsia" w:eastAsiaTheme="minorEastAsia" w:hAnsiTheme="minorEastAsia" w:cs="宋体" w:hint="eastAsia"/>
          <w:color w:val="000000"/>
          <w:kern w:val="0"/>
          <w:sz w:val="24"/>
        </w:rPr>
      </w:pPr>
      <w:r w:rsidRPr="00A74864">
        <w:rPr>
          <w:rFonts w:asciiTheme="minorEastAsia" w:eastAsiaTheme="minorEastAsia" w:hAnsiTheme="minorEastAsia" w:cs="宋体" w:hint="eastAsia"/>
          <w:b/>
          <w:color w:val="000000"/>
          <w:kern w:val="0"/>
          <w:sz w:val="24"/>
        </w:rPr>
        <w:t>4、</w:t>
      </w:r>
      <w:r w:rsidRPr="00122DEF">
        <w:rPr>
          <w:rFonts w:asciiTheme="minorEastAsia" w:eastAsiaTheme="minorEastAsia" w:hAnsiTheme="minorEastAsia" w:cs="宋体" w:hint="eastAsia"/>
          <w:b/>
          <w:bCs/>
          <w:color w:val="000000"/>
          <w:kern w:val="0"/>
          <w:sz w:val="24"/>
        </w:rPr>
        <w:t>联系人及联系方式：</w:t>
      </w:r>
      <w:r w:rsidRPr="00122DEF">
        <w:rPr>
          <w:rFonts w:asciiTheme="minorEastAsia" w:eastAsiaTheme="minorEastAsia" w:hAnsiTheme="minorEastAsia" w:cs="宋体" w:hint="eastAsia"/>
          <w:color w:val="000000"/>
          <w:kern w:val="0"/>
          <w:sz w:val="24"/>
        </w:rPr>
        <w:t>邹老师0513-85012720</w:t>
      </w:r>
    </w:p>
    <w:p w14:paraId="08284EC5" w14:textId="7E7119D9" w:rsidR="00333860" w:rsidRPr="00122DEF" w:rsidRDefault="00333860" w:rsidP="0079370A">
      <w:pPr>
        <w:widowControl/>
        <w:spacing w:line="360" w:lineRule="auto"/>
        <w:ind w:firstLine="495"/>
        <w:jc w:val="left"/>
        <w:rPr>
          <w:rFonts w:asciiTheme="minorEastAsia" w:eastAsiaTheme="minorEastAsia" w:hAnsiTheme="minorEastAsia" w:cs="宋体"/>
          <w:kern w:val="0"/>
          <w:szCs w:val="21"/>
        </w:rPr>
      </w:pPr>
      <w:r w:rsidRPr="00B6142C">
        <w:rPr>
          <w:rFonts w:asciiTheme="minorEastAsia" w:eastAsiaTheme="minorEastAsia" w:hAnsiTheme="minorEastAsia" w:hint="eastAsia"/>
          <w:b/>
          <w:bCs/>
          <w:color w:val="000000" w:themeColor="text1"/>
          <w:spacing w:val="2"/>
          <w:kern w:val="0"/>
          <w:sz w:val="24"/>
        </w:rPr>
        <w:t>十一</w:t>
      </w:r>
      <w:r>
        <w:rPr>
          <w:rFonts w:asciiTheme="minorEastAsia" w:eastAsiaTheme="minorEastAsia" w:hAnsiTheme="minorEastAsia" w:hint="eastAsia"/>
          <w:b/>
          <w:bCs/>
          <w:color w:val="000000" w:themeColor="text1"/>
          <w:spacing w:val="2"/>
          <w:kern w:val="0"/>
          <w:sz w:val="24"/>
        </w:rPr>
        <w:t>、开评标地点：</w:t>
      </w:r>
      <w:r w:rsidRPr="00333860">
        <w:rPr>
          <w:rFonts w:asciiTheme="minorEastAsia" w:eastAsiaTheme="minorEastAsia" w:hAnsiTheme="minorEastAsia" w:hint="eastAsia"/>
          <w:bCs/>
          <w:color w:val="000000" w:themeColor="text1"/>
          <w:spacing w:val="2"/>
          <w:kern w:val="0"/>
          <w:sz w:val="24"/>
        </w:rPr>
        <w:t>南通大学</w:t>
      </w:r>
      <w:proofErr w:type="gramStart"/>
      <w:r w:rsidRPr="00333860">
        <w:rPr>
          <w:rFonts w:asciiTheme="minorEastAsia" w:eastAsiaTheme="minorEastAsia" w:hAnsiTheme="minorEastAsia" w:hint="eastAsia"/>
          <w:bCs/>
          <w:color w:val="000000" w:themeColor="text1"/>
          <w:spacing w:val="2"/>
          <w:kern w:val="0"/>
          <w:sz w:val="24"/>
        </w:rPr>
        <w:t>啬</w:t>
      </w:r>
      <w:proofErr w:type="gramEnd"/>
      <w:r w:rsidRPr="00333860">
        <w:rPr>
          <w:rFonts w:asciiTheme="minorEastAsia" w:eastAsiaTheme="minorEastAsia" w:hAnsiTheme="minorEastAsia" w:hint="eastAsia"/>
          <w:bCs/>
          <w:color w:val="000000" w:themeColor="text1"/>
          <w:spacing w:val="2"/>
          <w:kern w:val="0"/>
          <w:sz w:val="24"/>
        </w:rPr>
        <w:t>园校区综合楼233</w:t>
      </w:r>
    </w:p>
    <w:p w14:paraId="790ADE87" w14:textId="01044AD9" w:rsidR="005D6D57" w:rsidRPr="00457AE4" w:rsidRDefault="00333860" w:rsidP="0079370A">
      <w:pPr>
        <w:spacing w:line="360" w:lineRule="auto"/>
        <w:ind w:firstLineChars="200" w:firstLine="490"/>
        <w:rPr>
          <w:rFonts w:asciiTheme="minorEastAsia" w:eastAsiaTheme="minorEastAsia" w:hAnsiTheme="minorEastAsia"/>
          <w:b/>
          <w:color w:val="000000" w:themeColor="text1"/>
          <w:spacing w:val="2"/>
          <w:kern w:val="0"/>
          <w:sz w:val="24"/>
        </w:rPr>
      </w:pPr>
      <w:r>
        <w:rPr>
          <w:rFonts w:asciiTheme="minorEastAsia" w:eastAsiaTheme="minorEastAsia" w:hAnsiTheme="minorEastAsia" w:hint="eastAsia"/>
          <w:b/>
          <w:bCs/>
          <w:color w:val="000000" w:themeColor="text1"/>
          <w:spacing w:val="2"/>
          <w:kern w:val="0"/>
          <w:sz w:val="24"/>
        </w:rPr>
        <w:t>十二</w:t>
      </w:r>
      <w:r w:rsidR="005D6D57" w:rsidRPr="00B6142C">
        <w:rPr>
          <w:rFonts w:asciiTheme="minorEastAsia" w:eastAsiaTheme="minorEastAsia" w:hAnsiTheme="minorEastAsia" w:hint="eastAsia"/>
          <w:b/>
          <w:bCs/>
          <w:color w:val="000000" w:themeColor="text1"/>
          <w:spacing w:val="2"/>
          <w:kern w:val="0"/>
          <w:sz w:val="24"/>
        </w:rPr>
        <w:t>、</w:t>
      </w:r>
      <w:r w:rsidR="005D6D57" w:rsidRPr="00457AE4">
        <w:rPr>
          <w:rFonts w:asciiTheme="minorEastAsia" w:eastAsiaTheme="minorEastAsia" w:hAnsiTheme="minorEastAsia" w:hint="eastAsia"/>
          <w:b/>
          <w:color w:val="000000" w:themeColor="text1"/>
          <w:spacing w:val="2"/>
          <w:kern w:val="0"/>
          <w:sz w:val="24"/>
        </w:rPr>
        <w:t>与本次</w:t>
      </w:r>
      <w:r w:rsidR="005D6D57">
        <w:rPr>
          <w:rFonts w:asciiTheme="minorEastAsia" w:eastAsiaTheme="minorEastAsia" w:hAnsiTheme="minorEastAsia" w:hint="eastAsia"/>
          <w:b/>
          <w:color w:val="000000" w:themeColor="text1"/>
          <w:spacing w:val="2"/>
          <w:kern w:val="0"/>
          <w:sz w:val="24"/>
        </w:rPr>
        <w:t>招标</w:t>
      </w:r>
      <w:r w:rsidR="005D6D57" w:rsidRPr="00457AE4">
        <w:rPr>
          <w:rFonts w:asciiTheme="minorEastAsia" w:eastAsiaTheme="minorEastAsia" w:hAnsiTheme="minorEastAsia" w:hint="eastAsia"/>
          <w:b/>
          <w:color w:val="000000" w:themeColor="text1"/>
          <w:spacing w:val="2"/>
          <w:kern w:val="0"/>
          <w:sz w:val="24"/>
        </w:rPr>
        <w:t>有关的事宜请按下列通讯方式联系</w:t>
      </w:r>
    </w:p>
    <w:p w14:paraId="3107C779" w14:textId="77777777" w:rsidR="005D6D57" w:rsidRPr="00457AE4" w:rsidRDefault="005D6D57" w:rsidP="0079370A">
      <w:pPr>
        <w:spacing w:line="360" w:lineRule="auto"/>
        <w:ind w:firstLineChars="200" w:firstLine="488"/>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color w:val="000000" w:themeColor="text1"/>
          <w:spacing w:val="2"/>
          <w:kern w:val="0"/>
          <w:sz w:val="24"/>
        </w:rPr>
        <w:t>如对技术条款有疑问请咨询项目联系人；如对商务条款、采购程序及结果有质疑请咨询招标联系人。</w:t>
      </w:r>
    </w:p>
    <w:p w14:paraId="127C2C20" w14:textId="1BD57235" w:rsidR="005D6D57" w:rsidRPr="00457AE4" w:rsidRDefault="005D6D57" w:rsidP="0079370A">
      <w:pPr>
        <w:spacing w:line="360" w:lineRule="auto"/>
        <w:ind w:firstLineChars="200" w:firstLine="490"/>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b/>
          <w:color w:val="000000" w:themeColor="text1"/>
          <w:spacing w:val="2"/>
          <w:kern w:val="0"/>
          <w:sz w:val="24"/>
        </w:rPr>
        <w:t>项目联系人及联系方式：</w:t>
      </w:r>
      <w:r w:rsidRPr="00457AE4">
        <w:rPr>
          <w:rFonts w:asciiTheme="minorEastAsia" w:eastAsiaTheme="minorEastAsia" w:hAnsiTheme="minorEastAsia" w:hint="eastAsia"/>
          <w:color w:val="000000" w:themeColor="text1"/>
          <w:spacing w:val="2"/>
          <w:kern w:val="0"/>
          <w:sz w:val="24"/>
        </w:rPr>
        <w:t>徐</w:t>
      </w:r>
      <w:r w:rsidRPr="00457AE4">
        <w:rPr>
          <w:rFonts w:asciiTheme="minorEastAsia" w:eastAsiaTheme="minorEastAsia" w:hAnsiTheme="minorEastAsia"/>
          <w:color w:val="000000" w:themeColor="text1"/>
          <w:spacing w:val="2"/>
          <w:kern w:val="0"/>
          <w:sz w:val="24"/>
        </w:rPr>
        <w:t>老师</w:t>
      </w:r>
      <w:r w:rsidRPr="00457AE4">
        <w:rPr>
          <w:rFonts w:asciiTheme="minorEastAsia" w:eastAsiaTheme="minorEastAsia" w:hAnsiTheme="minorEastAsia" w:hint="eastAsia"/>
          <w:color w:val="000000" w:themeColor="text1"/>
          <w:spacing w:val="2"/>
          <w:kern w:val="0"/>
          <w:sz w:val="24"/>
        </w:rPr>
        <w:t>13776923580。</w:t>
      </w:r>
    </w:p>
    <w:p w14:paraId="40B57FD2" w14:textId="77777777" w:rsidR="005D6D57" w:rsidRPr="00457AE4" w:rsidRDefault="005D6D57" w:rsidP="0079370A">
      <w:pPr>
        <w:spacing w:line="360" w:lineRule="auto"/>
        <w:ind w:firstLineChars="200" w:firstLine="490"/>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b/>
          <w:color w:val="000000" w:themeColor="text1"/>
          <w:spacing w:val="2"/>
          <w:kern w:val="0"/>
          <w:sz w:val="24"/>
        </w:rPr>
        <w:t>招标联系人及联系方式：</w:t>
      </w:r>
      <w:proofErr w:type="gramStart"/>
      <w:r w:rsidRPr="00457AE4">
        <w:rPr>
          <w:rFonts w:asciiTheme="minorEastAsia" w:eastAsiaTheme="minorEastAsia" w:hAnsiTheme="minorEastAsia" w:hint="eastAsia"/>
          <w:color w:val="000000" w:themeColor="text1"/>
          <w:spacing w:val="2"/>
          <w:kern w:val="0"/>
          <w:sz w:val="24"/>
        </w:rPr>
        <w:t>李韦华</w:t>
      </w:r>
      <w:proofErr w:type="gramEnd"/>
      <w:r w:rsidRPr="00457AE4">
        <w:rPr>
          <w:rFonts w:asciiTheme="minorEastAsia" w:eastAsiaTheme="minorEastAsia" w:hAnsiTheme="minorEastAsia"/>
          <w:color w:val="000000" w:themeColor="text1"/>
          <w:spacing w:val="2"/>
          <w:kern w:val="0"/>
          <w:sz w:val="24"/>
        </w:rPr>
        <w:t>0513-85012138</w:t>
      </w:r>
      <w:r w:rsidRPr="00457AE4">
        <w:rPr>
          <w:rFonts w:asciiTheme="minorEastAsia" w:eastAsiaTheme="minorEastAsia" w:hAnsiTheme="minorEastAsia" w:hint="eastAsia"/>
          <w:color w:val="000000" w:themeColor="text1"/>
          <w:spacing w:val="2"/>
          <w:kern w:val="0"/>
          <w:sz w:val="24"/>
        </w:rPr>
        <w:t>；</w:t>
      </w:r>
      <w:proofErr w:type="gramStart"/>
      <w:r w:rsidRPr="00457AE4">
        <w:rPr>
          <w:rFonts w:asciiTheme="minorEastAsia" w:eastAsiaTheme="minorEastAsia" w:hAnsiTheme="minorEastAsia" w:hint="eastAsia"/>
          <w:color w:val="000000" w:themeColor="text1"/>
          <w:spacing w:val="2"/>
          <w:kern w:val="0"/>
          <w:sz w:val="24"/>
        </w:rPr>
        <w:t>牛书花</w:t>
      </w:r>
      <w:proofErr w:type="gramEnd"/>
      <w:r w:rsidRPr="00457AE4">
        <w:rPr>
          <w:rFonts w:asciiTheme="minorEastAsia" w:eastAsiaTheme="minorEastAsia" w:hAnsiTheme="minorEastAsia" w:hint="eastAsia"/>
          <w:color w:val="000000" w:themeColor="text1"/>
          <w:spacing w:val="2"/>
          <w:kern w:val="0"/>
          <w:sz w:val="24"/>
        </w:rPr>
        <w:t>0513-85012891。</w:t>
      </w:r>
    </w:p>
    <w:p w14:paraId="0DF57DF9" w14:textId="77777777" w:rsidR="00E33A4C" w:rsidRDefault="00E33A4C" w:rsidP="0079370A">
      <w:pPr>
        <w:spacing w:line="360" w:lineRule="auto"/>
        <w:ind w:firstLineChars="200" w:firstLine="488"/>
        <w:rPr>
          <w:rFonts w:ascii="宋体" w:hAnsi="宋体" w:cs="宋体"/>
          <w:color w:val="000000" w:themeColor="text1"/>
          <w:spacing w:val="2"/>
          <w:kern w:val="0"/>
          <w:sz w:val="24"/>
        </w:rPr>
      </w:pPr>
    </w:p>
    <w:p w14:paraId="1DEE7567" w14:textId="36034EE9" w:rsidR="00607FAC" w:rsidRPr="00BE6EBB" w:rsidRDefault="00607FAC" w:rsidP="0079370A">
      <w:pPr>
        <w:spacing w:line="360" w:lineRule="auto"/>
        <w:ind w:firstLineChars="200" w:firstLine="496"/>
        <w:rPr>
          <w:rFonts w:ascii="宋体" w:hAnsi="宋体"/>
          <w:color w:val="000000" w:themeColor="text1"/>
          <w:spacing w:val="4"/>
          <w:sz w:val="24"/>
        </w:rPr>
      </w:pPr>
      <w:r w:rsidRPr="00BE6EBB">
        <w:rPr>
          <w:rFonts w:ascii="宋体" w:hAnsi="宋体" w:hint="eastAsia"/>
          <w:color w:val="000000" w:themeColor="text1"/>
          <w:spacing w:val="4"/>
          <w:sz w:val="24"/>
        </w:rPr>
        <w:t>如对招标文件存在质疑，请在投标截止时间</w:t>
      </w:r>
      <w:r w:rsidR="00202E8E">
        <w:rPr>
          <w:rFonts w:ascii="宋体" w:hAnsi="宋体" w:hint="eastAsia"/>
          <w:color w:val="000000" w:themeColor="text1"/>
          <w:spacing w:val="4"/>
          <w:sz w:val="24"/>
        </w:rPr>
        <w:t>3</w:t>
      </w:r>
      <w:r w:rsidRPr="00BE6EBB">
        <w:rPr>
          <w:rFonts w:ascii="宋体" w:hAnsi="宋体" w:hint="eastAsia"/>
          <w:color w:val="000000" w:themeColor="text1"/>
          <w:spacing w:val="4"/>
          <w:sz w:val="24"/>
        </w:rPr>
        <w:t>日前以书面形式提出（加盖公章，填写联系人姓名和电话）发送至z</w:t>
      </w:r>
      <w:r w:rsidRPr="00BE6EBB">
        <w:rPr>
          <w:rFonts w:ascii="宋体" w:hAnsi="宋体"/>
          <w:color w:val="000000" w:themeColor="text1"/>
          <w:spacing w:val="4"/>
          <w:sz w:val="24"/>
        </w:rPr>
        <w:t>tb</w:t>
      </w:r>
      <w:r w:rsidRPr="00BE6EBB">
        <w:rPr>
          <w:rFonts w:ascii="宋体" w:hAnsi="宋体" w:hint="eastAsia"/>
          <w:color w:val="000000" w:themeColor="text1"/>
          <w:spacing w:val="4"/>
          <w:sz w:val="24"/>
        </w:rPr>
        <w:t>@</w:t>
      </w:r>
      <w:r w:rsidRPr="00BE6EBB">
        <w:rPr>
          <w:rFonts w:ascii="宋体" w:hAnsi="宋体"/>
          <w:color w:val="000000" w:themeColor="text1"/>
          <w:spacing w:val="4"/>
          <w:sz w:val="24"/>
        </w:rPr>
        <w:t>ntu</w:t>
      </w:r>
      <w:r w:rsidRPr="00BE6EBB">
        <w:rPr>
          <w:rFonts w:ascii="宋体" w:hAnsi="宋体" w:hint="eastAsia"/>
          <w:color w:val="000000" w:themeColor="text1"/>
          <w:spacing w:val="4"/>
          <w:sz w:val="24"/>
        </w:rPr>
        <w:t>.edu.cn。</w:t>
      </w:r>
    </w:p>
    <w:p w14:paraId="601AAFE1" w14:textId="77777777" w:rsidR="00E33A4C" w:rsidRPr="00607FAC" w:rsidRDefault="00E33A4C" w:rsidP="0079370A">
      <w:pPr>
        <w:spacing w:line="360" w:lineRule="auto"/>
        <w:rPr>
          <w:rFonts w:ascii="宋体"/>
          <w:color w:val="000000" w:themeColor="text1"/>
          <w:spacing w:val="2"/>
          <w:kern w:val="0"/>
          <w:sz w:val="24"/>
        </w:rPr>
      </w:pPr>
    </w:p>
    <w:p w14:paraId="7ADA452B" w14:textId="77777777" w:rsidR="00E33A4C" w:rsidRDefault="00C01F77" w:rsidP="0079370A">
      <w:pPr>
        <w:spacing w:line="360" w:lineRule="auto"/>
        <w:rPr>
          <w:color w:val="000000" w:themeColor="text1"/>
        </w:rPr>
      </w:pPr>
      <w:bookmarkStart w:id="1" w:name="_GoBack"/>
      <w:bookmarkEnd w:id="1"/>
      <w:r>
        <w:rPr>
          <w:color w:val="000000" w:themeColor="text1"/>
          <w:spacing w:val="4"/>
          <w:sz w:val="24"/>
        </w:rPr>
        <w:br w:type="page"/>
      </w:r>
    </w:p>
    <w:p w14:paraId="229C7B2F" w14:textId="77777777" w:rsidR="00E33A4C" w:rsidRDefault="00C01F77">
      <w:pPr>
        <w:pStyle w:val="1"/>
        <w:jc w:val="center"/>
        <w:rPr>
          <w:color w:val="000000" w:themeColor="text1"/>
        </w:rPr>
      </w:pPr>
      <w:bookmarkStart w:id="2" w:name="_Toc111640107"/>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2"/>
    </w:p>
    <w:p w14:paraId="682E7797" w14:textId="0E74AAB7" w:rsidR="00E33A4C" w:rsidRDefault="00AF60B8" w:rsidP="00AF60B8">
      <w:pPr>
        <w:pStyle w:val="2"/>
        <w:rPr>
          <w:color w:val="000000" w:themeColor="text1"/>
        </w:rPr>
      </w:pPr>
      <w:bookmarkStart w:id="3" w:name="_Toc111640108"/>
      <w:r>
        <w:rPr>
          <w:rFonts w:hint="eastAsia"/>
          <w:color w:val="000000" w:themeColor="text1"/>
        </w:rPr>
        <w:t>一、竞争性磋商文件</w:t>
      </w:r>
      <w:bookmarkEnd w:id="3"/>
    </w:p>
    <w:p w14:paraId="0E929C5B" w14:textId="5228C6DA" w:rsidR="0070224D" w:rsidRPr="007B3527" w:rsidRDefault="0070224D" w:rsidP="0079370A">
      <w:pPr>
        <w:spacing w:line="360" w:lineRule="auto"/>
        <w:ind w:firstLineChars="200" w:firstLine="420"/>
        <w:rPr>
          <w:b/>
          <w:color w:val="000000" w:themeColor="text1"/>
          <w:sz w:val="24"/>
        </w:rPr>
      </w:pPr>
      <w:r>
        <w:rPr>
          <w:rFonts w:hint="eastAsia"/>
        </w:rPr>
        <w:t xml:space="preserve"> </w:t>
      </w:r>
      <w:r w:rsidRPr="007B3527">
        <w:rPr>
          <w:b/>
          <w:color w:val="000000" w:themeColor="text1"/>
          <w:sz w:val="24"/>
        </w:rPr>
        <w:t xml:space="preserve">1.1. </w:t>
      </w:r>
      <w:r w:rsidRPr="007B3527">
        <w:rPr>
          <w:rFonts w:hint="eastAsia"/>
          <w:color w:val="000000" w:themeColor="text1"/>
          <w:sz w:val="24"/>
        </w:rPr>
        <w:t>名词定义</w:t>
      </w:r>
    </w:p>
    <w:p w14:paraId="2985133F" w14:textId="77777777" w:rsidR="0070224D" w:rsidRPr="007B3527" w:rsidRDefault="0070224D" w:rsidP="0079370A">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14:paraId="71401699" w14:textId="77777777" w:rsidR="0070224D" w:rsidRPr="007B3527" w:rsidRDefault="0070224D"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14:paraId="42AFED0F" w14:textId="77777777" w:rsidR="0070224D" w:rsidRPr="007B3527" w:rsidRDefault="0070224D"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14:paraId="72262D7D" w14:textId="77777777" w:rsidR="0070224D" w:rsidRPr="007B3527" w:rsidRDefault="0070224D"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14:paraId="3DAC1AD5" w14:textId="77777777" w:rsidR="0070224D" w:rsidRPr="007B3527" w:rsidRDefault="0070224D" w:rsidP="0079370A">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14:paraId="0E8E31FA" w14:textId="77777777" w:rsidR="0070224D" w:rsidRPr="007B3527" w:rsidRDefault="0070224D" w:rsidP="0079370A">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14:paraId="001FFA13" w14:textId="77777777" w:rsidR="0070224D" w:rsidRPr="007B3527" w:rsidRDefault="0070224D"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14:paraId="65C94B7F" w14:textId="77777777" w:rsidR="0070224D" w:rsidRPr="007B3527" w:rsidRDefault="0070224D"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14:paraId="76622180" w14:textId="77777777" w:rsidR="0070224D" w:rsidRPr="007B3527" w:rsidRDefault="0070224D"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14:paraId="2DAC15F9" w14:textId="77777777" w:rsidR="0070224D" w:rsidRPr="007B3527" w:rsidRDefault="0070224D"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Pr>
          <w:rFonts w:hint="eastAsia"/>
          <w:color w:val="000000" w:themeColor="text1"/>
          <w:sz w:val="24"/>
        </w:rPr>
        <w:t>）合同主要</w:t>
      </w:r>
      <w:r w:rsidRPr="007B3527">
        <w:rPr>
          <w:rFonts w:hint="eastAsia"/>
          <w:color w:val="000000" w:themeColor="text1"/>
          <w:sz w:val="24"/>
        </w:rPr>
        <w:t>条款</w:t>
      </w:r>
    </w:p>
    <w:p w14:paraId="3DD3CFA4" w14:textId="77777777" w:rsidR="0070224D" w:rsidRPr="007B3527" w:rsidRDefault="0070224D"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14:paraId="01D1ACC9" w14:textId="77777777" w:rsidR="0070224D" w:rsidRPr="007B3527" w:rsidRDefault="0070224D" w:rsidP="0079370A">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14:paraId="63DE4534" w14:textId="37F71996" w:rsidR="0070224D" w:rsidRPr="007B3527" w:rsidRDefault="0070224D" w:rsidP="0079370A">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BF6AD1">
        <w:rPr>
          <w:rFonts w:hint="eastAsia"/>
          <w:color w:val="000000" w:themeColor="text1"/>
          <w:sz w:val="24"/>
        </w:rPr>
        <w:t>3</w:t>
      </w:r>
      <w:r w:rsidRPr="007B3527">
        <w:rPr>
          <w:rFonts w:hint="eastAsia"/>
          <w:color w:val="000000" w:themeColor="text1"/>
          <w:sz w:val="24"/>
        </w:rPr>
        <w:t>日前以书面形式</w:t>
      </w:r>
      <w:r w:rsidRPr="00BE3BDB">
        <w:rPr>
          <w:rFonts w:ascii="宋体" w:hAnsi="宋体" w:hint="eastAsia"/>
          <w:spacing w:val="4"/>
          <w:sz w:val="24"/>
        </w:rPr>
        <w:t>（加盖公章，填写联系人姓名和电话）发送至</w:t>
      </w:r>
      <w:r w:rsidRPr="00BE3BDB">
        <w:rPr>
          <w:rFonts w:ascii="宋体" w:hAnsi="宋体"/>
          <w:spacing w:val="2"/>
          <w:kern w:val="0"/>
          <w:sz w:val="24"/>
        </w:rPr>
        <w:t>ztb@ntu.edu.cn</w:t>
      </w:r>
      <w:r w:rsidRPr="00BE3BDB">
        <w:rPr>
          <w:rFonts w:hint="eastAsia"/>
          <w:sz w:val="24"/>
        </w:rPr>
        <w:t>通知采购人，采购人</w:t>
      </w:r>
      <w:r>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14:paraId="6111BFD8" w14:textId="77777777" w:rsidR="0070224D" w:rsidRPr="007B3527" w:rsidRDefault="0070224D" w:rsidP="0079370A">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14:paraId="00F9BE27" w14:textId="77777777" w:rsidR="0070224D" w:rsidRPr="007B3527" w:rsidRDefault="0070224D"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14:paraId="08009B3D" w14:textId="77777777" w:rsidR="0070224D" w:rsidRPr="007B3527" w:rsidRDefault="0070224D"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14:paraId="1A502810" w14:textId="77777777" w:rsidR="0070224D" w:rsidRPr="007B3527" w:rsidRDefault="0070224D" w:rsidP="0079370A">
      <w:pPr>
        <w:spacing w:line="360" w:lineRule="auto"/>
        <w:ind w:firstLineChars="196" w:firstLine="472"/>
        <w:rPr>
          <w:b/>
          <w:color w:val="000000" w:themeColor="text1"/>
          <w:sz w:val="24"/>
        </w:rPr>
      </w:pPr>
    </w:p>
    <w:p w14:paraId="6A995FDB" w14:textId="486A1681" w:rsidR="0070224D" w:rsidRPr="0070224D" w:rsidRDefault="0070224D" w:rsidP="0079370A">
      <w:pPr>
        <w:spacing w:line="360" w:lineRule="auto"/>
      </w:pPr>
    </w:p>
    <w:p w14:paraId="3FFF7604" w14:textId="77777777" w:rsidR="0070224D" w:rsidRPr="0070224D" w:rsidRDefault="0070224D" w:rsidP="0079370A">
      <w:pPr>
        <w:spacing w:line="360" w:lineRule="auto"/>
      </w:pPr>
    </w:p>
    <w:p w14:paraId="19D218C1" w14:textId="77777777" w:rsidR="00E33A4C" w:rsidRDefault="00C01F77" w:rsidP="0079370A">
      <w:pPr>
        <w:pStyle w:val="2"/>
        <w:spacing w:before="0" w:after="0" w:line="360" w:lineRule="auto"/>
        <w:rPr>
          <w:color w:val="000000" w:themeColor="text1"/>
        </w:rPr>
      </w:pPr>
      <w:bookmarkStart w:id="4" w:name="_Toc111640109"/>
      <w:r>
        <w:rPr>
          <w:rFonts w:hint="eastAsia"/>
          <w:color w:val="000000" w:themeColor="text1"/>
        </w:rPr>
        <w:t>二、投标文件</w:t>
      </w:r>
      <w:bookmarkEnd w:id="4"/>
    </w:p>
    <w:p w14:paraId="2C0C71AA" w14:textId="77777777" w:rsidR="00E33A4C" w:rsidRDefault="00C01F77" w:rsidP="0079370A">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74716085" w14:textId="77777777" w:rsidR="00E33A4C" w:rsidRDefault="00C01F77" w:rsidP="0079370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3C90BF62" w14:textId="77777777" w:rsidR="00E33A4C" w:rsidRDefault="00C01F77" w:rsidP="0079370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180AF031" w14:textId="77777777" w:rsidR="00E33A4C" w:rsidRDefault="00C01F77" w:rsidP="0079370A">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76AD3641" w14:textId="77777777" w:rsidR="00E33A4C" w:rsidRDefault="00C01F77" w:rsidP="0079370A">
      <w:pPr>
        <w:spacing w:line="360" w:lineRule="auto"/>
        <w:ind w:firstLineChars="200" w:firstLine="480"/>
        <w:rPr>
          <w:rFonts w:ascii="宋体" w:hAnsi="宋体"/>
          <w:sz w:val="24"/>
        </w:rPr>
      </w:pPr>
      <w:r>
        <w:rPr>
          <w:rFonts w:ascii="宋体" w:hAnsi="宋体" w:hint="eastAsia"/>
          <w:bCs/>
          <w:sz w:val="24"/>
        </w:rPr>
        <w:t>投标人编写的投标文件必须包括</w:t>
      </w:r>
      <w:r>
        <w:rPr>
          <w:rFonts w:ascii="黑体" w:eastAsia="黑体" w:hAnsi="黑体" w:cs="黑体" w:hint="eastAsia"/>
          <w:b/>
          <w:bCs/>
          <w:sz w:val="24"/>
        </w:rPr>
        <w:t>商务标文件、技术</w:t>
      </w:r>
      <w:proofErr w:type="gramStart"/>
      <w:r>
        <w:rPr>
          <w:rFonts w:ascii="黑体" w:eastAsia="黑体" w:hAnsi="黑体" w:cs="黑体" w:hint="eastAsia"/>
          <w:b/>
          <w:bCs/>
          <w:sz w:val="24"/>
        </w:rPr>
        <w:t>标文件</w:t>
      </w:r>
      <w:proofErr w:type="gramEnd"/>
      <w:r>
        <w:rPr>
          <w:rFonts w:ascii="黑体" w:eastAsia="黑体" w:hAnsi="黑体" w:cs="黑体" w:hint="eastAsia"/>
          <w:b/>
          <w:bCs/>
          <w:sz w:val="24"/>
        </w:rPr>
        <w:t>和资格审查文件</w:t>
      </w:r>
      <w:r>
        <w:rPr>
          <w:rFonts w:ascii="黑体" w:eastAsia="黑体" w:hAnsi="黑体" w:cs="黑体" w:hint="eastAsia"/>
          <w:sz w:val="24"/>
        </w:rPr>
        <w:t>。</w:t>
      </w:r>
    </w:p>
    <w:p w14:paraId="6E074D21" w14:textId="77777777" w:rsidR="00E33A4C" w:rsidRDefault="00C01F77" w:rsidP="0079370A">
      <w:pPr>
        <w:spacing w:line="360" w:lineRule="auto"/>
        <w:ind w:firstLineChars="200" w:firstLine="482"/>
        <w:rPr>
          <w:b/>
          <w:color w:val="000000" w:themeColor="text1"/>
          <w:sz w:val="24"/>
        </w:rPr>
      </w:pPr>
      <w:r>
        <w:rPr>
          <w:rFonts w:hint="eastAsia"/>
          <w:b/>
          <w:color w:val="000000" w:themeColor="text1"/>
          <w:sz w:val="24"/>
        </w:rPr>
        <w:t>商务标文件（报价）：</w:t>
      </w:r>
    </w:p>
    <w:p w14:paraId="2926CC06" w14:textId="77777777" w:rsidR="00E33A4C" w:rsidRDefault="00C01F77" w:rsidP="0079370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506DBE59" w14:textId="77777777" w:rsidR="00E33A4C" w:rsidRDefault="00C01F77" w:rsidP="0079370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）投标报价表（格式见附件</w:t>
      </w:r>
      <w:r>
        <w:rPr>
          <w:color w:val="000000" w:themeColor="text1"/>
          <w:sz w:val="24"/>
        </w:rPr>
        <w:t>2</w:t>
      </w:r>
      <w:r>
        <w:rPr>
          <w:rFonts w:hint="eastAsia"/>
          <w:color w:val="000000" w:themeColor="text1"/>
          <w:sz w:val="24"/>
        </w:rPr>
        <w:t>）</w:t>
      </w:r>
    </w:p>
    <w:p w14:paraId="1D2C30B4" w14:textId="77777777" w:rsidR="00E33A4C" w:rsidRDefault="00C01F77" w:rsidP="0079370A">
      <w:pPr>
        <w:pStyle w:val="af0"/>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14:paraId="43553119" w14:textId="77777777" w:rsidR="00E33A4C" w:rsidRDefault="00C01F77" w:rsidP="0079370A">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）售后服务承诺书或技术协议书</w:t>
      </w:r>
    </w:p>
    <w:p w14:paraId="75BACD62" w14:textId="2E515EA6" w:rsidR="000E005D" w:rsidRDefault="00C01F77" w:rsidP="0079370A">
      <w:pPr>
        <w:spacing w:line="360" w:lineRule="auto"/>
        <w:ind w:left="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w:t>
      </w:r>
      <w:r w:rsidR="000E005D">
        <w:rPr>
          <w:rFonts w:hint="eastAsia"/>
          <w:color w:val="000000" w:themeColor="text1"/>
          <w:sz w:val="24"/>
        </w:rPr>
        <w:t>依据评标办法中相关内容提供的所有资料；</w:t>
      </w:r>
    </w:p>
    <w:p w14:paraId="37DDCBA9" w14:textId="77777777" w:rsidR="00E33A4C" w:rsidRDefault="00C01F77" w:rsidP="0079370A">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）投标产品宣传彩页、合格文件、技术资料等</w:t>
      </w:r>
    </w:p>
    <w:p w14:paraId="52DAD2AF" w14:textId="77777777" w:rsidR="00E33A4C" w:rsidRDefault="00C01F77" w:rsidP="0079370A">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）投标人认为需要陈述的其他内容</w:t>
      </w:r>
    </w:p>
    <w:p w14:paraId="2FD15792" w14:textId="77777777" w:rsidR="00E33A4C" w:rsidRDefault="00C01F77" w:rsidP="0079370A">
      <w:pPr>
        <w:spacing w:line="360" w:lineRule="auto"/>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14:paraId="0D194745" w14:textId="77777777" w:rsidR="00E33A4C" w:rsidRDefault="00C01F77" w:rsidP="0079370A">
      <w:pPr>
        <w:numPr>
          <w:ilvl w:val="0"/>
          <w:numId w:val="1"/>
        </w:numPr>
        <w:spacing w:line="360" w:lineRule="auto"/>
        <w:ind w:firstLineChars="200" w:firstLine="480"/>
        <w:rPr>
          <w:color w:val="000000" w:themeColor="text1"/>
          <w:sz w:val="24"/>
        </w:rPr>
      </w:pPr>
      <w:r>
        <w:rPr>
          <w:rFonts w:hint="eastAsia"/>
          <w:color w:val="000000" w:themeColor="text1"/>
          <w:sz w:val="24"/>
        </w:rPr>
        <w:t>投标人营业执照复印件（应具备本次招标货物或服务的经营范围）</w:t>
      </w:r>
    </w:p>
    <w:p w14:paraId="1DCFE3A2" w14:textId="2EBEF288" w:rsidR="00E33A4C" w:rsidRDefault="00C01F77" w:rsidP="0079370A">
      <w:pPr>
        <w:numPr>
          <w:ilvl w:val="0"/>
          <w:numId w:val="1"/>
        </w:numPr>
        <w:spacing w:line="360" w:lineRule="auto"/>
        <w:ind w:firstLineChars="200" w:firstLine="480"/>
        <w:rPr>
          <w:color w:val="000000" w:themeColor="text1"/>
          <w:sz w:val="24"/>
        </w:rPr>
      </w:pPr>
      <w:r>
        <w:rPr>
          <w:rFonts w:hint="eastAsia"/>
          <w:color w:val="000000" w:themeColor="text1"/>
          <w:sz w:val="24"/>
        </w:rPr>
        <w:t>法定代表人资格证明文件（格式见附件</w:t>
      </w:r>
      <w:r>
        <w:rPr>
          <w:rFonts w:hint="eastAsia"/>
          <w:color w:val="000000" w:themeColor="text1"/>
          <w:sz w:val="24"/>
        </w:rPr>
        <w:t>3</w:t>
      </w:r>
      <w:r>
        <w:rPr>
          <w:rFonts w:hint="eastAsia"/>
          <w:color w:val="000000" w:themeColor="text1"/>
          <w:sz w:val="24"/>
        </w:rPr>
        <w:t>）</w:t>
      </w:r>
      <w:r>
        <w:rPr>
          <w:rFonts w:hint="eastAsia"/>
          <w:color w:val="000000" w:themeColor="text1"/>
          <w:sz w:val="24"/>
        </w:rPr>
        <w:br/>
        <w:t xml:space="preserve">     </w:t>
      </w:r>
      <w:r>
        <w:rPr>
          <w:rFonts w:hint="eastAsia"/>
          <w:color w:val="000000" w:themeColor="text1"/>
          <w:sz w:val="24"/>
        </w:rPr>
        <w:t>（</w:t>
      </w:r>
      <w:r>
        <w:rPr>
          <w:rFonts w:hint="eastAsia"/>
          <w:color w:val="000000" w:themeColor="text1"/>
          <w:sz w:val="24"/>
        </w:rPr>
        <w:t>3</w:t>
      </w:r>
      <w:r>
        <w:rPr>
          <w:rFonts w:hint="eastAsia"/>
          <w:color w:val="000000" w:themeColor="text1"/>
          <w:sz w:val="24"/>
        </w:rPr>
        <w:t>）法定代表人授权书（格式见附件</w:t>
      </w:r>
      <w:r>
        <w:rPr>
          <w:rFonts w:hint="eastAsia"/>
          <w:color w:val="000000" w:themeColor="text1"/>
          <w:sz w:val="24"/>
        </w:rPr>
        <w:t>4</w:t>
      </w:r>
      <w:r>
        <w:rPr>
          <w:rFonts w:hint="eastAsia"/>
          <w:color w:val="000000" w:themeColor="text1"/>
          <w:sz w:val="24"/>
        </w:rPr>
        <w:t>，授权代表是法定代表人无需提供）</w:t>
      </w:r>
      <w:r>
        <w:rPr>
          <w:rFonts w:hint="eastAsia"/>
          <w:color w:val="000000" w:themeColor="text1"/>
          <w:sz w:val="24"/>
        </w:rPr>
        <w:br/>
        <w:t xml:space="preserve">     </w:t>
      </w:r>
      <w:r>
        <w:rPr>
          <w:rFonts w:hint="eastAsia"/>
          <w:color w:val="000000" w:themeColor="text1"/>
          <w:sz w:val="24"/>
        </w:rPr>
        <w:t>（</w:t>
      </w:r>
      <w:r>
        <w:rPr>
          <w:rFonts w:hint="eastAsia"/>
          <w:color w:val="000000" w:themeColor="text1"/>
          <w:sz w:val="24"/>
        </w:rPr>
        <w:t>4</w:t>
      </w:r>
      <w:r>
        <w:rPr>
          <w:rFonts w:hint="eastAsia"/>
          <w:color w:val="000000" w:themeColor="text1"/>
          <w:sz w:val="24"/>
        </w:rPr>
        <w:t>）授权代表自</w:t>
      </w:r>
      <w:r w:rsidR="00375ACA">
        <w:rPr>
          <w:rFonts w:hint="eastAsia"/>
          <w:color w:val="000000" w:themeColor="text1"/>
          <w:sz w:val="24"/>
        </w:rPr>
        <w:t>202</w:t>
      </w:r>
      <w:r w:rsidR="00375ACA">
        <w:rPr>
          <w:color w:val="000000" w:themeColor="text1"/>
          <w:sz w:val="24"/>
        </w:rPr>
        <w:t>2</w:t>
      </w:r>
      <w:r>
        <w:rPr>
          <w:rFonts w:hint="eastAsia"/>
          <w:color w:val="000000" w:themeColor="text1"/>
          <w:sz w:val="24"/>
        </w:rPr>
        <w:t>年</w:t>
      </w:r>
      <w:r w:rsidR="00375ACA">
        <w:rPr>
          <w:color w:val="000000" w:themeColor="text1"/>
          <w:sz w:val="24"/>
        </w:rPr>
        <w:t>1</w:t>
      </w:r>
      <w:r>
        <w:rPr>
          <w:rFonts w:hint="eastAsia"/>
          <w:color w:val="000000" w:themeColor="text1"/>
          <w:sz w:val="24"/>
        </w:rPr>
        <w:t>月以来任意一个月在投标单位依法缴纳社会</w:t>
      </w:r>
      <w:r w:rsidR="00EC31A5">
        <w:rPr>
          <w:rFonts w:hint="eastAsia"/>
          <w:color w:val="000000" w:themeColor="text1"/>
          <w:sz w:val="24"/>
        </w:rPr>
        <w:t>养老</w:t>
      </w:r>
      <w:r>
        <w:rPr>
          <w:rFonts w:hint="eastAsia"/>
          <w:color w:val="000000" w:themeColor="text1"/>
          <w:sz w:val="24"/>
        </w:rPr>
        <w:t>保障金的相关证明材料</w:t>
      </w:r>
    </w:p>
    <w:p w14:paraId="4B5C6EDB" w14:textId="5563D7BB" w:rsidR="00E33A4C" w:rsidRDefault="00C01F77" w:rsidP="0079370A">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）投标人自</w:t>
      </w:r>
      <w:r w:rsidR="00375ACA">
        <w:rPr>
          <w:rFonts w:hint="eastAsia"/>
          <w:color w:val="000000" w:themeColor="text1"/>
          <w:sz w:val="24"/>
        </w:rPr>
        <w:t>202</w:t>
      </w:r>
      <w:r w:rsidR="00375ACA">
        <w:rPr>
          <w:color w:val="000000" w:themeColor="text1"/>
          <w:sz w:val="24"/>
        </w:rPr>
        <w:t>2</w:t>
      </w:r>
      <w:r>
        <w:rPr>
          <w:rFonts w:hint="eastAsia"/>
          <w:color w:val="000000" w:themeColor="text1"/>
          <w:sz w:val="24"/>
        </w:rPr>
        <w:t>年</w:t>
      </w:r>
      <w:r w:rsidR="00375ACA">
        <w:rPr>
          <w:color w:val="000000" w:themeColor="text1"/>
          <w:sz w:val="24"/>
        </w:rPr>
        <w:t>1</w:t>
      </w:r>
      <w:r>
        <w:rPr>
          <w:rFonts w:hint="eastAsia"/>
          <w:color w:val="000000" w:themeColor="text1"/>
          <w:sz w:val="24"/>
        </w:rPr>
        <w:t>月以来任意一个月依法缴纳税收的相关证明材料</w:t>
      </w:r>
    </w:p>
    <w:p w14:paraId="34159975" w14:textId="77777777" w:rsidR="00E33A4C" w:rsidRDefault="00C01F77" w:rsidP="0079370A">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w:t>
      </w:r>
      <w:r>
        <w:rPr>
          <w:rFonts w:cs="宋体" w:hint="eastAsia"/>
          <w:sz w:val="24"/>
        </w:rPr>
        <w:t>无重大违法记录声明</w:t>
      </w:r>
      <w:r>
        <w:rPr>
          <w:rFonts w:hint="eastAsia"/>
          <w:color w:val="000000" w:themeColor="text1"/>
          <w:sz w:val="24"/>
        </w:rPr>
        <w:t>（</w:t>
      </w:r>
      <w:r>
        <w:rPr>
          <w:rFonts w:cs="宋体" w:hint="eastAsia"/>
          <w:sz w:val="24"/>
        </w:rPr>
        <w:t>见附件</w:t>
      </w:r>
      <w:r>
        <w:rPr>
          <w:rFonts w:cs="宋体" w:hint="eastAsia"/>
          <w:sz w:val="24"/>
        </w:rPr>
        <w:t>5</w:t>
      </w:r>
      <w:r>
        <w:rPr>
          <w:rFonts w:hint="eastAsia"/>
          <w:color w:val="000000" w:themeColor="text1"/>
          <w:sz w:val="24"/>
        </w:rPr>
        <w:t>）</w:t>
      </w:r>
    </w:p>
    <w:p w14:paraId="3BACE570" w14:textId="77777777" w:rsidR="00E33A4C" w:rsidRDefault="00C01F77" w:rsidP="0079370A">
      <w:pPr>
        <w:spacing w:line="360" w:lineRule="auto"/>
        <w:ind w:firstLineChars="200" w:firstLine="480"/>
        <w:rPr>
          <w:rFonts w:cs="宋体"/>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w:t>
      </w:r>
      <w:r>
        <w:rPr>
          <w:rFonts w:cs="宋体" w:hint="eastAsia"/>
          <w:sz w:val="24"/>
        </w:rPr>
        <w:t>诚信承诺书（见附件</w:t>
      </w:r>
      <w:r>
        <w:rPr>
          <w:rFonts w:cs="宋体" w:hint="eastAsia"/>
          <w:sz w:val="24"/>
        </w:rPr>
        <w:t>6</w:t>
      </w:r>
      <w:r>
        <w:rPr>
          <w:rFonts w:cs="宋体" w:hint="eastAsia"/>
          <w:sz w:val="24"/>
        </w:rPr>
        <w:t>）</w:t>
      </w:r>
    </w:p>
    <w:p w14:paraId="72EABB8C" w14:textId="77777777" w:rsidR="00E33A4C" w:rsidRDefault="00C01F77" w:rsidP="0079370A">
      <w:pPr>
        <w:spacing w:line="360" w:lineRule="auto"/>
        <w:ind w:firstLineChars="200" w:firstLine="480"/>
        <w:rPr>
          <w:color w:val="000000" w:themeColor="text1"/>
          <w:sz w:val="24"/>
        </w:rPr>
      </w:pPr>
      <w:r>
        <w:rPr>
          <w:rFonts w:cs="宋体" w:hint="eastAsia"/>
          <w:sz w:val="24"/>
        </w:rPr>
        <w:t>（</w:t>
      </w:r>
      <w:r>
        <w:rPr>
          <w:rFonts w:cs="宋体" w:hint="eastAsia"/>
          <w:sz w:val="24"/>
        </w:rPr>
        <w:t>8</w:t>
      </w:r>
      <w:r>
        <w:rPr>
          <w:rFonts w:cs="宋体" w:hint="eastAsia"/>
          <w:sz w:val="24"/>
        </w:rPr>
        <w:t>）</w:t>
      </w:r>
      <w:r w:rsidR="00A828A2">
        <w:rPr>
          <w:rFonts w:cs="宋体" w:hint="eastAsia"/>
          <w:sz w:val="24"/>
        </w:rPr>
        <w:t>在南通市崇川区</w:t>
      </w:r>
      <w:r>
        <w:rPr>
          <w:rFonts w:hint="eastAsia"/>
          <w:color w:val="000000" w:themeColor="text1"/>
          <w:sz w:val="24"/>
        </w:rPr>
        <w:t>有固定面积且超</w:t>
      </w:r>
      <w:r>
        <w:rPr>
          <w:color w:val="000000" w:themeColor="text1"/>
          <w:sz w:val="24"/>
        </w:rPr>
        <w:t>2000</w:t>
      </w:r>
      <w:r>
        <w:rPr>
          <w:rFonts w:hint="eastAsia"/>
          <w:color w:val="000000" w:themeColor="text1"/>
          <w:sz w:val="24"/>
        </w:rPr>
        <w:t>平米营业场所的证明材料</w:t>
      </w:r>
    </w:p>
    <w:p w14:paraId="3229DD1A" w14:textId="77777777" w:rsidR="00E33A4C" w:rsidRDefault="00C01F77" w:rsidP="0079370A">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w:t>
      </w:r>
    </w:p>
    <w:p w14:paraId="2526FA0F" w14:textId="77777777" w:rsidR="000F003D" w:rsidRPr="007B3527" w:rsidRDefault="000F003D" w:rsidP="0079370A">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14:paraId="6353CA78" w14:textId="364A57F0" w:rsidR="000F003D" w:rsidRPr="007B3527" w:rsidRDefault="000F003D"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986251">
        <w:rPr>
          <w:rFonts w:hint="eastAsia"/>
          <w:color w:val="000000" w:themeColor="text1"/>
          <w:sz w:val="24"/>
        </w:rPr>
        <w:t>4</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986251">
        <w:rPr>
          <w:rFonts w:hint="eastAsia"/>
          <w:color w:val="000000" w:themeColor="text1"/>
          <w:sz w:val="24"/>
        </w:rPr>
        <w:t>4</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w:t>
      </w:r>
      <w:r w:rsidRPr="007B3527">
        <w:rPr>
          <w:rFonts w:hint="eastAsia"/>
          <w:color w:val="000000" w:themeColor="text1"/>
          <w:sz w:val="24"/>
        </w:rPr>
        <w:lastRenderedPageBreak/>
        <w:t>和资格证明文件以及正本和副本。如投标文件正本与副本有不同之处，以正本为准。</w:t>
      </w:r>
    </w:p>
    <w:p w14:paraId="208B4BB4" w14:textId="77777777" w:rsidR="000F003D" w:rsidRPr="00221219" w:rsidRDefault="000F003D" w:rsidP="0079370A">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14:paraId="1AE3FC0E" w14:textId="6545D99A" w:rsidR="000F003D" w:rsidRPr="00221219" w:rsidRDefault="000F003D" w:rsidP="0079370A">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00986251">
        <w:rPr>
          <w:rFonts w:hint="eastAsia"/>
          <w:color w:val="000000" w:themeColor="text1"/>
          <w:sz w:val="24"/>
        </w:rPr>
        <w:t>建议</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14:paraId="37495963" w14:textId="77777777" w:rsidR="000F003D" w:rsidRPr="00221219" w:rsidRDefault="000F003D" w:rsidP="0079370A">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14:paraId="13F6FC91" w14:textId="77777777" w:rsidR="000F003D" w:rsidRPr="007B3527" w:rsidRDefault="000F003D" w:rsidP="0079370A">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14:paraId="0543F2BD" w14:textId="77777777" w:rsidR="000F003D" w:rsidRPr="007B3527" w:rsidRDefault="000F003D" w:rsidP="0079370A">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14:paraId="1AC3E8A5" w14:textId="77777777" w:rsidR="000F003D" w:rsidRPr="007B3527" w:rsidRDefault="000F003D" w:rsidP="0079370A">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14:paraId="68C0CD51" w14:textId="77777777" w:rsidR="000F003D" w:rsidRPr="007B3527" w:rsidRDefault="000F003D" w:rsidP="0079370A">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14:paraId="4791924A" w14:textId="77777777" w:rsidR="000F003D" w:rsidRPr="007B3527" w:rsidRDefault="000F003D" w:rsidP="0079370A">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14:paraId="36A5F002" w14:textId="77777777" w:rsidR="000F003D" w:rsidRPr="007B3527" w:rsidRDefault="000F003D" w:rsidP="0079370A">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14:paraId="16F54F60" w14:textId="77777777" w:rsidR="000F003D" w:rsidRDefault="000F003D" w:rsidP="0079370A">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14:paraId="5BF2D6C3" w14:textId="77777777" w:rsidR="000F003D" w:rsidRPr="007B3527" w:rsidRDefault="000F003D" w:rsidP="0079370A">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14:paraId="0E25DC39" w14:textId="77777777" w:rsidR="000F003D" w:rsidRPr="007B3527" w:rsidRDefault="000F003D" w:rsidP="0079370A">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14:paraId="479FEB54" w14:textId="77777777" w:rsidR="00E33A4C" w:rsidRPr="000F003D" w:rsidRDefault="00E33A4C" w:rsidP="000F003D">
      <w:pPr>
        <w:spacing w:line="360" w:lineRule="auto"/>
        <w:rPr>
          <w:b/>
          <w:color w:val="000000" w:themeColor="text1"/>
          <w:sz w:val="24"/>
        </w:rPr>
      </w:pPr>
    </w:p>
    <w:p w14:paraId="5D13DDBD" w14:textId="77777777" w:rsidR="00E33A4C" w:rsidRDefault="00C01F77">
      <w:pPr>
        <w:pStyle w:val="2"/>
        <w:rPr>
          <w:color w:val="000000" w:themeColor="text1"/>
        </w:rPr>
      </w:pPr>
      <w:bookmarkStart w:id="5" w:name="_Toc111640110"/>
      <w:r>
        <w:rPr>
          <w:rFonts w:hint="eastAsia"/>
          <w:color w:val="000000" w:themeColor="text1"/>
        </w:rPr>
        <w:t>三、投标细则</w:t>
      </w:r>
      <w:bookmarkEnd w:id="5"/>
    </w:p>
    <w:p w14:paraId="5E2E8EE6" w14:textId="77777777" w:rsidR="00E33A4C" w:rsidRDefault="00C01F77">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3B2CF555" w14:textId="77777777" w:rsidR="00E33A4C" w:rsidRDefault="00C01F77">
      <w:pPr>
        <w:spacing w:line="360" w:lineRule="auto"/>
        <w:ind w:firstLineChars="196" w:firstLine="470"/>
        <w:rPr>
          <w:rFonts w:ascii="宋体"/>
          <w:color w:val="000000" w:themeColor="text1"/>
          <w:sz w:val="24"/>
          <w:lang w:val="zh-CN"/>
        </w:rPr>
      </w:pPr>
      <w:r>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14:paraId="46CC874F" w14:textId="77777777" w:rsidR="00E33A4C" w:rsidRDefault="00C01F77">
      <w:pPr>
        <w:spacing w:line="360" w:lineRule="auto"/>
        <w:ind w:firstLineChars="196" w:firstLine="472"/>
        <w:rPr>
          <w:color w:val="000000" w:themeColor="text1"/>
          <w:sz w:val="24"/>
        </w:rPr>
      </w:pPr>
      <w:r>
        <w:rPr>
          <w:b/>
          <w:color w:val="000000" w:themeColor="text1"/>
          <w:sz w:val="24"/>
        </w:rPr>
        <w:t xml:space="preserve">3.2  </w:t>
      </w:r>
      <w:r>
        <w:rPr>
          <w:rFonts w:hint="eastAsia"/>
          <w:color w:val="000000" w:themeColor="text1"/>
          <w:sz w:val="24"/>
        </w:rPr>
        <w:t>投标报价</w:t>
      </w:r>
    </w:p>
    <w:p w14:paraId="2F6FBBD7" w14:textId="77777777" w:rsidR="00E33A4C" w:rsidRDefault="00C01F77">
      <w:pPr>
        <w:spacing w:line="360" w:lineRule="auto"/>
        <w:ind w:firstLineChars="200" w:firstLine="480"/>
        <w:rPr>
          <w:rFonts w:ascii="宋体"/>
          <w:color w:val="000000" w:themeColor="text1"/>
          <w:sz w:val="24"/>
          <w:lang w:val="zh-CN"/>
        </w:rPr>
      </w:pPr>
      <w:r>
        <w:rPr>
          <w:rFonts w:ascii="宋体" w:hint="eastAsia"/>
          <w:color w:val="000000" w:themeColor="text1"/>
          <w:sz w:val="24"/>
          <w:lang w:val="zh-CN"/>
        </w:rPr>
        <w:t>投标总价应是完税价，其中应包含全部费用。</w:t>
      </w:r>
    </w:p>
    <w:p w14:paraId="6C85EE49" w14:textId="77777777" w:rsidR="00E33A4C" w:rsidRDefault="00C01F77">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3</w:t>
      </w:r>
      <w:r>
        <w:rPr>
          <w:b/>
          <w:color w:val="000000" w:themeColor="text1"/>
          <w:sz w:val="24"/>
        </w:rPr>
        <w:t xml:space="preserve">  </w:t>
      </w:r>
      <w:r>
        <w:rPr>
          <w:rFonts w:hint="eastAsia"/>
          <w:color w:val="000000" w:themeColor="text1"/>
          <w:sz w:val="24"/>
        </w:rPr>
        <w:t>投标文件的递交</w:t>
      </w:r>
    </w:p>
    <w:p w14:paraId="691355C9"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14:paraId="0ADE03D7" w14:textId="77777777" w:rsidR="000F003D" w:rsidRPr="007B3527" w:rsidRDefault="00C01F77" w:rsidP="000F003D">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w:t>
      </w:r>
      <w:r w:rsidR="000F003D" w:rsidRPr="007B3527">
        <w:rPr>
          <w:rFonts w:hint="eastAsia"/>
          <w:color w:val="000000" w:themeColor="text1"/>
          <w:sz w:val="24"/>
        </w:rPr>
        <w:t>投标文件应在投标截止时间前送达指定地点，</w:t>
      </w:r>
      <w:r w:rsidR="000F003D" w:rsidRPr="007B3527">
        <w:rPr>
          <w:rFonts w:ascii="黑体" w:eastAsia="黑体" w:hint="eastAsia"/>
          <w:b/>
          <w:color w:val="000000" w:themeColor="text1"/>
          <w:sz w:val="24"/>
        </w:rPr>
        <w:t>逾期送达或未送达指定地点以及未按标书文件要求密封的投标文件，投标人须自行承担相应风险。</w:t>
      </w:r>
    </w:p>
    <w:p w14:paraId="25CEF62F" w14:textId="54AF8AD9" w:rsidR="00E33A4C" w:rsidRPr="000F003D" w:rsidRDefault="000F003D" w:rsidP="000F003D">
      <w:pPr>
        <w:spacing w:line="360"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3</w:t>
      </w:r>
      <w:r w:rsidRPr="007B3527">
        <w:rPr>
          <w:rFonts w:hint="eastAsia"/>
          <w:color w:val="000000" w:themeColor="text1"/>
          <w:sz w:val="24"/>
        </w:rPr>
        <w:t>）采购人不接受电报、电话、传真及电子邮件投标。</w:t>
      </w:r>
    </w:p>
    <w:p w14:paraId="0FC72DB6" w14:textId="77777777" w:rsidR="00E33A4C" w:rsidRDefault="00C01F77">
      <w:pPr>
        <w:spacing w:line="360" w:lineRule="auto"/>
        <w:ind w:firstLineChars="200" w:firstLine="482"/>
        <w:rPr>
          <w:color w:val="000000" w:themeColor="text1"/>
          <w:sz w:val="24"/>
        </w:rPr>
      </w:pPr>
      <w:r>
        <w:rPr>
          <w:b/>
          <w:color w:val="000000" w:themeColor="text1"/>
          <w:sz w:val="24"/>
        </w:rPr>
        <w:t>3.</w:t>
      </w:r>
      <w:r>
        <w:rPr>
          <w:rFonts w:hint="eastAsia"/>
          <w:b/>
          <w:color w:val="000000" w:themeColor="text1"/>
          <w:sz w:val="24"/>
        </w:rPr>
        <w:t>4</w:t>
      </w:r>
      <w:r>
        <w:rPr>
          <w:b/>
          <w:color w:val="000000" w:themeColor="text1"/>
          <w:sz w:val="24"/>
        </w:rPr>
        <w:t xml:space="preserve">  </w:t>
      </w:r>
      <w:r>
        <w:rPr>
          <w:rFonts w:hint="eastAsia"/>
          <w:color w:val="000000" w:themeColor="text1"/>
          <w:sz w:val="24"/>
        </w:rPr>
        <w:t>投标文件的修改和撤回</w:t>
      </w:r>
    </w:p>
    <w:p w14:paraId="67316147"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6C6DC98A" w14:textId="77777777" w:rsidR="00E33A4C" w:rsidRDefault="00C01F7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4AD9B0CA" w14:textId="77777777" w:rsidR="00E33A4C" w:rsidRDefault="00C01F77">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14:paraId="1C600063" w14:textId="77777777" w:rsidR="00E33A4C" w:rsidRDefault="00C01F77">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14:paraId="29FBA8FD" w14:textId="77777777" w:rsidR="00E33A4C" w:rsidRDefault="00C01F77">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6</w:t>
      </w:r>
      <w:r>
        <w:rPr>
          <w:b/>
          <w:color w:val="000000" w:themeColor="text1"/>
          <w:sz w:val="24"/>
        </w:rPr>
        <w:t xml:space="preserve">  </w:t>
      </w:r>
      <w:r>
        <w:rPr>
          <w:rFonts w:hint="eastAsia"/>
          <w:color w:val="000000" w:themeColor="text1"/>
          <w:sz w:val="24"/>
        </w:rPr>
        <w:t>招标终止</w:t>
      </w:r>
    </w:p>
    <w:p w14:paraId="368EAF47" w14:textId="77777777" w:rsidR="00E33A4C" w:rsidRDefault="00C01F77">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14:paraId="1AE70791" w14:textId="7137B535" w:rsidR="00E33A4C" w:rsidRDefault="00C01F77">
      <w:pPr>
        <w:pStyle w:val="2"/>
        <w:rPr>
          <w:color w:val="000000" w:themeColor="text1"/>
        </w:rPr>
      </w:pPr>
      <w:bookmarkStart w:id="6" w:name="_Toc111640111"/>
      <w:r>
        <w:rPr>
          <w:rFonts w:hint="eastAsia"/>
          <w:color w:val="000000" w:themeColor="text1"/>
        </w:rPr>
        <w:t>四、</w:t>
      </w:r>
      <w:r w:rsidR="006E40D7">
        <w:rPr>
          <w:rFonts w:hint="eastAsia"/>
          <w:color w:val="000000" w:themeColor="text1"/>
        </w:rPr>
        <w:t>谈判</w:t>
      </w:r>
      <w:bookmarkEnd w:id="6"/>
    </w:p>
    <w:p w14:paraId="6D751B67" w14:textId="5D1C5266" w:rsidR="006E40D7" w:rsidRPr="007B3527" w:rsidRDefault="006E40D7" w:rsidP="0079370A">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w:t>
      </w:r>
      <w:r w:rsidR="001A1DEB">
        <w:rPr>
          <w:rFonts w:ascii="黑体" w:eastAsia="黑体" w:hAnsi="黑体"/>
          <w:b/>
          <w:bCs/>
          <w:color w:val="000000" w:themeColor="text1"/>
          <w:sz w:val="24"/>
        </w:rPr>
        <w:t>7</w:t>
      </w:r>
      <w:r w:rsidRPr="007B3527">
        <w:rPr>
          <w:rFonts w:ascii="黑体" w:eastAsia="黑体" w:hAnsi="黑体" w:hint="eastAsia"/>
          <w:b/>
          <w:bCs/>
          <w:color w:val="000000" w:themeColor="text1"/>
          <w:sz w:val="24"/>
        </w:rPr>
        <w:t>）</w:t>
      </w:r>
    </w:p>
    <w:p w14:paraId="40A9393A" w14:textId="77777777" w:rsidR="006E40D7" w:rsidRPr="007B3527" w:rsidRDefault="006E40D7" w:rsidP="0079370A">
      <w:pPr>
        <w:spacing w:line="360" w:lineRule="auto"/>
        <w:ind w:firstLineChars="200" w:firstLine="482"/>
        <w:rPr>
          <w:color w:val="000000" w:themeColor="text1"/>
          <w:sz w:val="24"/>
        </w:rPr>
      </w:pPr>
      <w:r w:rsidRPr="007B3527">
        <w:rPr>
          <w:b/>
          <w:color w:val="000000" w:themeColor="text1"/>
          <w:sz w:val="24"/>
        </w:rPr>
        <w:t xml:space="preserve">4.2. </w:t>
      </w:r>
      <w:r w:rsidRPr="007B3527">
        <w:rPr>
          <w:rFonts w:hint="eastAsia"/>
          <w:color w:val="000000" w:themeColor="text1"/>
          <w:sz w:val="24"/>
        </w:rPr>
        <w:t>由采购人的代表和</w:t>
      </w:r>
      <w:r w:rsidRPr="007B3527">
        <w:rPr>
          <w:rFonts w:ascii="宋体" w:hint="eastAsia"/>
          <w:color w:val="000000" w:themeColor="text1"/>
          <w:sz w:val="24"/>
          <w:lang w:val="zh-CN"/>
        </w:rPr>
        <w:t>有关</w:t>
      </w:r>
      <w:r w:rsidRPr="007B3527">
        <w:rPr>
          <w:rFonts w:hint="eastAsia"/>
          <w:color w:val="000000" w:themeColor="text1"/>
          <w:sz w:val="24"/>
        </w:rPr>
        <w:t>专家</w:t>
      </w:r>
      <w:proofErr w:type="gramStart"/>
      <w:r w:rsidRPr="007B3527">
        <w:rPr>
          <w:rFonts w:hint="eastAsia"/>
          <w:color w:val="000000" w:themeColor="text1"/>
          <w:sz w:val="24"/>
        </w:rPr>
        <w:t>组成磋商</w:t>
      </w:r>
      <w:proofErr w:type="gramEnd"/>
      <w:r w:rsidRPr="007B3527">
        <w:rPr>
          <w:rFonts w:hint="eastAsia"/>
          <w:color w:val="000000" w:themeColor="text1"/>
          <w:sz w:val="24"/>
        </w:rPr>
        <w:t>小组进行谈判。</w:t>
      </w:r>
    </w:p>
    <w:p w14:paraId="370534D2" w14:textId="77777777" w:rsidR="006E40D7" w:rsidRPr="007B3527" w:rsidRDefault="006E40D7" w:rsidP="0079370A">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14:paraId="5DC83275" w14:textId="77777777" w:rsidR="006E40D7" w:rsidRPr="007B3527" w:rsidRDefault="006E40D7" w:rsidP="0079370A">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w:t>
      </w:r>
      <w:proofErr w:type="gramStart"/>
      <w:r w:rsidRPr="007B3527">
        <w:rPr>
          <w:rFonts w:hint="eastAsia"/>
          <w:color w:val="000000" w:themeColor="text1"/>
          <w:sz w:val="24"/>
        </w:rPr>
        <w:t>响应性只根据</w:t>
      </w:r>
      <w:proofErr w:type="gramEnd"/>
      <w:r w:rsidRPr="007B3527">
        <w:rPr>
          <w:rFonts w:hint="eastAsia"/>
          <w:color w:val="000000" w:themeColor="text1"/>
          <w:sz w:val="24"/>
        </w:rPr>
        <w:t>投标本身的内容，而不寻求外部的证据，投标人不得通过修正或撤销不符合要求的偏离从而使其投标成为实质上响应的投标。</w:t>
      </w:r>
    </w:p>
    <w:p w14:paraId="644487FF" w14:textId="77777777" w:rsidR="006E40D7" w:rsidRPr="007B3527" w:rsidRDefault="006E40D7" w:rsidP="0079370A">
      <w:pPr>
        <w:spacing w:line="360"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w:t>
      </w:r>
      <w:proofErr w:type="gramStart"/>
      <w:r w:rsidRPr="007B3527">
        <w:rPr>
          <w:rFonts w:hint="eastAsia"/>
          <w:color w:val="000000" w:themeColor="text1"/>
          <w:sz w:val="24"/>
        </w:rPr>
        <w:t>或废标处理</w:t>
      </w:r>
      <w:proofErr w:type="gramEnd"/>
      <w:r w:rsidRPr="007B3527">
        <w:rPr>
          <w:rFonts w:hint="eastAsia"/>
          <w:color w:val="000000" w:themeColor="text1"/>
          <w:sz w:val="24"/>
        </w:rPr>
        <w:t>：</w:t>
      </w:r>
    </w:p>
    <w:p w14:paraId="34222524"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14:paraId="1CF7B850"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r>
        <w:rPr>
          <w:rFonts w:ascii="宋体" w:hAnsi="宋体" w:hint="eastAsia"/>
          <w:bCs/>
          <w:color w:val="000000" w:themeColor="text1"/>
          <w:sz w:val="24"/>
        </w:rPr>
        <w:t>及投标保证金的</w:t>
      </w:r>
      <w:r w:rsidRPr="007B3527">
        <w:rPr>
          <w:rFonts w:ascii="宋体" w:hAnsi="宋体" w:hint="eastAsia"/>
          <w:bCs/>
          <w:color w:val="000000" w:themeColor="text1"/>
          <w:sz w:val="24"/>
        </w:rPr>
        <w:t>；</w:t>
      </w:r>
    </w:p>
    <w:p w14:paraId="66668D8E"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14:paraId="07517F25"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14:paraId="5C8759E6"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14:paraId="4F90B3E1"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6</w:t>
      </w:r>
      <w:r w:rsidRPr="007B3527">
        <w:rPr>
          <w:rFonts w:hint="eastAsia"/>
          <w:color w:val="000000" w:themeColor="text1"/>
          <w:sz w:val="24"/>
        </w:rPr>
        <w:t>）重要技术指标和参数不满足竞争性磋商要求的；</w:t>
      </w:r>
    </w:p>
    <w:p w14:paraId="7D51AB15" w14:textId="77777777" w:rsidR="006E40D7" w:rsidRPr="007B3527" w:rsidRDefault="006E40D7" w:rsidP="0079370A">
      <w:pPr>
        <w:tabs>
          <w:tab w:val="left" w:pos="525"/>
          <w:tab w:val="left" w:pos="1050"/>
        </w:tabs>
        <w:spacing w:line="360" w:lineRule="auto"/>
        <w:ind w:left="1" w:firstLineChars="200" w:firstLine="480"/>
        <w:rPr>
          <w:rFonts w:ascii="宋体"/>
          <w:bCs/>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14:paraId="411D377F"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14:paraId="18E6C826"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14:paraId="68991871"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14:paraId="544BA18F"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14:paraId="7481C41C"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14:paraId="314D6C38"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14:paraId="023D788A"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14:paraId="0B45F198"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15</w:t>
      </w:r>
      <w:r>
        <w:rPr>
          <w:rFonts w:hint="eastAsia"/>
          <w:color w:val="000000" w:themeColor="text1"/>
          <w:sz w:val="24"/>
        </w:rPr>
        <w:t>）不同投标人的投标文件相互混装。</w:t>
      </w:r>
    </w:p>
    <w:p w14:paraId="15521530" w14:textId="77777777" w:rsidR="006E40D7" w:rsidRPr="007B3527" w:rsidRDefault="006E40D7" w:rsidP="0079370A">
      <w:pPr>
        <w:spacing w:line="360"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w:t>
      </w:r>
      <w:proofErr w:type="gramStart"/>
      <w:r w:rsidRPr="007B3527">
        <w:rPr>
          <w:rFonts w:hint="eastAsia"/>
          <w:color w:val="000000" w:themeColor="text1"/>
          <w:sz w:val="24"/>
        </w:rPr>
        <w:t>投标人述标或</w:t>
      </w:r>
      <w:proofErr w:type="gramEnd"/>
      <w:r w:rsidRPr="007B3527">
        <w:rPr>
          <w:rFonts w:hint="eastAsia"/>
          <w:color w:val="000000" w:themeColor="text1"/>
          <w:sz w:val="24"/>
        </w:rPr>
        <w:t>对投标文件中某些内容做出澄清或说明，但不接受投标人主动提出的澄清和说明。</w:t>
      </w:r>
    </w:p>
    <w:p w14:paraId="57202428" w14:textId="67AD9245" w:rsidR="00E33A4C" w:rsidRPr="006E40D7" w:rsidRDefault="006E40D7" w:rsidP="0079370A">
      <w:pPr>
        <w:spacing w:line="360"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14:paraId="0CD2C1CF" w14:textId="77777777" w:rsidR="006E40D7" w:rsidRPr="007B3527" w:rsidRDefault="00C01F77" w:rsidP="006E40D7">
      <w:pPr>
        <w:pStyle w:val="2"/>
        <w:rPr>
          <w:color w:val="000000" w:themeColor="text1"/>
        </w:rPr>
      </w:pPr>
      <w:bookmarkStart w:id="7" w:name="_Toc111640112"/>
      <w:r>
        <w:rPr>
          <w:rFonts w:hint="eastAsia"/>
          <w:color w:val="000000" w:themeColor="text1"/>
        </w:rPr>
        <w:t>五、</w:t>
      </w:r>
      <w:r w:rsidR="006E40D7" w:rsidRPr="007B3527">
        <w:rPr>
          <w:rFonts w:hint="eastAsia"/>
          <w:color w:val="000000" w:themeColor="text1"/>
        </w:rPr>
        <w:t>竞争性磋商方法及评判标准</w:t>
      </w:r>
      <w:bookmarkEnd w:id="7"/>
    </w:p>
    <w:p w14:paraId="0C61DE99" w14:textId="77777777" w:rsidR="006E40D7" w:rsidRPr="007B3527" w:rsidRDefault="006E40D7" w:rsidP="0079370A">
      <w:pPr>
        <w:spacing w:line="360"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14:paraId="21A54720"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14:paraId="5CA66002"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w:t>
      </w:r>
      <w:proofErr w:type="gramStart"/>
      <w:r w:rsidRPr="007B3527">
        <w:rPr>
          <w:rFonts w:hint="eastAsia"/>
          <w:color w:val="000000" w:themeColor="text1"/>
          <w:sz w:val="24"/>
        </w:rPr>
        <w:t>且按照</w:t>
      </w:r>
      <w:proofErr w:type="gramEnd"/>
      <w:r w:rsidRPr="007B3527">
        <w:rPr>
          <w:rFonts w:hint="eastAsia"/>
          <w:color w:val="000000" w:themeColor="text1"/>
          <w:sz w:val="24"/>
        </w:rPr>
        <w:t>评审因素的量化指标评审得分最高的投标人为排名第一的中标候选人。</w:t>
      </w:r>
    </w:p>
    <w:p w14:paraId="75BE0750" w14:textId="77777777" w:rsidR="006E40D7" w:rsidRPr="007B3527" w:rsidRDefault="006E40D7" w:rsidP="0079370A">
      <w:pPr>
        <w:spacing w:line="360"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14:paraId="162B790F" w14:textId="77777777" w:rsidR="006E40D7" w:rsidRPr="007B3527" w:rsidRDefault="006E40D7" w:rsidP="0079370A">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14:paraId="483E99A7" w14:textId="2A046BC5" w:rsidR="00E33A4C" w:rsidRDefault="006E40D7" w:rsidP="006E40D7">
      <w:pPr>
        <w:pStyle w:val="2"/>
        <w:rPr>
          <w:b w:val="0"/>
          <w:color w:val="000000" w:themeColor="text1"/>
          <w:sz w:val="24"/>
        </w:rPr>
      </w:pPr>
      <w:r w:rsidRPr="007B3527">
        <w:rPr>
          <w:color w:val="000000" w:themeColor="text1"/>
          <w:sz w:val="24"/>
        </w:rPr>
        <w:br w:type="page"/>
      </w:r>
    </w:p>
    <w:p w14:paraId="2499713D" w14:textId="77777777" w:rsidR="00115E1B" w:rsidRDefault="00C01F77" w:rsidP="00115E1B">
      <w:pPr>
        <w:spacing w:line="360" w:lineRule="auto"/>
        <w:ind w:firstLineChars="200" w:firstLine="482"/>
        <w:rPr>
          <w:rFonts w:ascii="宋体" w:hAns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W w:w="826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5" w:type="dxa"/>
          <w:right w:w="105" w:type="dxa"/>
        </w:tblCellMar>
        <w:tblLook w:val="04A0" w:firstRow="1" w:lastRow="0" w:firstColumn="1" w:lastColumn="0" w:noHBand="0" w:noVBand="1"/>
      </w:tblPr>
      <w:tblGrid>
        <w:gridCol w:w="1555"/>
        <w:gridCol w:w="6705"/>
        <w:gridCol w:w="9"/>
      </w:tblGrid>
      <w:tr w:rsidR="00D11940" w14:paraId="2827B4B3" w14:textId="77777777" w:rsidTr="00D11940">
        <w:trPr>
          <w:trHeight w:val="551"/>
          <w:jc w:val="center"/>
        </w:trPr>
        <w:tc>
          <w:tcPr>
            <w:tcW w:w="1555" w:type="dxa"/>
            <w:tcBorders>
              <w:top w:val="single" w:sz="6" w:space="0" w:color="000000"/>
              <w:left w:val="single" w:sz="4" w:space="0" w:color="auto"/>
              <w:bottom w:val="single" w:sz="6" w:space="0" w:color="000000"/>
              <w:right w:val="single" w:sz="6" w:space="0" w:color="000000"/>
            </w:tcBorders>
            <w:vAlign w:val="center"/>
            <w:hideMark/>
          </w:tcPr>
          <w:p w14:paraId="4D17F4B4" w14:textId="77777777" w:rsidR="00D11940" w:rsidRPr="00804878" w:rsidRDefault="00D11940" w:rsidP="00D11940">
            <w:pPr>
              <w:jc w:val="center"/>
              <w:rPr>
                <w:b/>
                <w:bCs/>
                <w:color w:val="000000" w:themeColor="text1"/>
                <w:sz w:val="26"/>
                <w:szCs w:val="26"/>
              </w:rPr>
            </w:pPr>
            <w:r w:rsidRPr="00804878">
              <w:rPr>
                <w:rFonts w:hint="eastAsia"/>
                <w:b/>
                <w:bCs/>
                <w:color w:val="000000" w:themeColor="text1"/>
                <w:sz w:val="26"/>
                <w:szCs w:val="26"/>
              </w:rPr>
              <w:t>评审因素</w:t>
            </w:r>
          </w:p>
        </w:tc>
        <w:tc>
          <w:tcPr>
            <w:tcW w:w="6714" w:type="dxa"/>
            <w:gridSpan w:val="2"/>
            <w:tcBorders>
              <w:top w:val="single" w:sz="6" w:space="0" w:color="000000"/>
              <w:left w:val="single" w:sz="6" w:space="0" w:color="000000"/>
              <w:bottom w:val="single" w:sz="6" w:space="0" w:color="000000"/>
              <w:right w:val="single" w:sz="6" w:space="0" w:color="000000"/>
            </w:tcBorders>
            <w:vAlign w:val="center"/>
            <w:hideMark/>
          </w:tcPr>
          <w:p w14:paraId="2B138D7D" w14:textId="77777777" w:rsidR="00D11940" w:rsidRPr="00804878" w:rsidRDefault="00D11940" w:rsidP="00D11940">
            <w:pPr>
              <w:jc w:val="center"/>
              <w:rPr>
                <w:b/>
                <w:bCs/>
                <w:color w:val="000000" w:themeColor="text1"/>
                <w:sz w:val="26"/>
                <w:szCs w:val="26"/>
              </w:rPr>
            </w:pPr>
            <w:r w:rsidRPr="00804878">
              <w:rPr>
                <w:rFonts w:hint="eastAsia"/>
                <w:b/>
                <w:bCs/>
                <w:color w:val="000000" w:themeColor="text1"/>
                <w:sz w:val="26"/>
                <w:szCs w:val="26"/>
              </w:rPr>
              <w:t>评分细则</w:t>
            </w:r>
          </w:p>
        </w:tc>
      </w:tr>
      <w:tr w:rsidR="00D11940" w14:paraId="44F8A707" w14:textId="77777777" w:rsidTr="00D11940">
        <w:trPr>
          <w:trHeight w:val="1326"/>
          <w:jc w:val="center"/>
        </w:trPr>
        <w:tc>
          <w:tcPr>
            <w:tcW w:w="1555" w:type="dxa"/>
            <w:tcBorders>
              <w:top w:val="single" w:sz="6" w:space="0" w:color="000000"/>
              <w:left w:val="single" w:sz="4" w:space="0" w:color="auto"/>
              <w:bottom w:val="single" w:sz="6" w:space="0" w:color="000000"/>
              <w:right w:val="single" w:sz="6" w:space="0" w:color="000000"/>
            </w:tcBorders>
            <w:vAlign w:val="center"/>
            <w:hideMark/>
          </w:tcPr>
          <w:p w14:paraId="164C0B06" w14:textId="77777777" w:rsidR="00D11940" w:rsidRDefault="00D11940" w:rsidP="00D11940">
            <w:pPr>
              <w:spacing w:line="360" w:lineRule="auto"/>
              <w:jc w:val="center"/>
              <w:rPr>
                <w:color w:val="000000" w:themeColor="text1"/>
                <w:sz w:val="24"/>
              </w:rPr>
            </w:pPr>
            <w:r>
              <w:rPr>
                <w:rFonts w:hint="eastAsia"/>
                <w:color w:val="000000" w:themeColor="text1"/>
                <w:sz w:val="24"/>
              </w:rPr>
              <w:t>投标价格</w:t>
            </w:r>
          </w:p>
          <w:p w14:paraId="7E4FB067" w14:textId="77777777" w:rsidR="00D11940" w:rsidRDefault="00D11940" w:rsidP="00D11940">
            <w:pPr>
              <w:spacing w:line="360" w:lineRule="auto"/>
              <w:jc w:val="center"/>
              <w:rPr>
                <w:color w:val="000000" w:themeColor="text1"/>
                <w:sz w:val="24"/>
              </w:rPr>
            </w:pPr>
            <w:r>
              <w:rPr>
                <w:color w:val="000000" w:themeColor="text1"/>
                <w:sz w:val="24"/>
              </w:rPr>
              <w:t>5</w:t>
            </w:r>
            <w:r>
              <w:rPr>
                <w:rFonts w:hint="eastAsia"/>
                <w:color w:val="000000" w:themeColor="text1"/>
                <w:sz w:val="24"/>
              </w:rPr>
              <w:t>0</w:t>
            </w:r>
            <w:r>
              <w:rPr>
                <w:rFonts w:hint="eastAsia"/>
                <w:color w:val="000000" w:themeColor="text1"/>
                <w:sz w:val="24"/>
              </w:rPr>
              <w:t>分</w:t>
            </w:r>
          </w:p>
        </w:tc>
        <w:tc>
          <w:tcPr>
            <w:tcW w:w="6714" w:type="dxa"/>
            <w:gridSpan w:val="2"/>
            <w:tcBorders>
              <w:top w:val="single" w:sz="6" w:space="0" w:color="000000"/>
              <w:left w:val="single" w:sz="6" w:space="0" w:color="000000"/>
              <w:bottom w:val="single" w:sz="6" w:space="0" w:color="000000"/>
              <w:right w:val="single" w:sz="6" w:space="0" w:color="000000"/>
            </w:tcBorders>
            <w:vAlign w:val="center"/>
            <w:hideMark/>
          </w:tcPr>
          <w:p w14:paraId="522F6DB5" w14:textId="77777777" w:rsidR="00D11940" w:rsidRDefault="00D11940" w:rsidP="00D11940">
            <w:pPr>
              <w:autoSpaceDE w:val="0"/>
              <w:autoSpaceDN w:val="0"/>
              <w:spacing w:line="460" w:lineRule="exact"/>
              <w:rPr>
                <w:color w:val="000000" w:themeColor="text1"/>
                <w:sz w:val="24"/>
              </w:rPr>
            </w:pPr>
            <w:r>
              <w:rPr>
                <w:rFonts w:hint="eastAsia"/>
                <w:color w:val="000000" w:themeColor="text1"/>
                <w:sz w:val="24"/>
              </w:rPr>
              <w:t>满足招标文件要求且投标价格最高的投标报价为评标基准价，其价格分为满分，其他投标人的价格分按下列公式计算：</w:t>
            </w:r>
          </w:p>
          <w:p w14:paraId="00909033" w14:textId="77777777" w:rsidR="00D11940" w:rsidRPr="009A7B17" w:rsidRDefault="00D11940" w:rsidP="00D11940">
            <w:pPr>
              <w:autoSpaceDE w:val="0"/>
              <w:autoSpaceDN w:val="0"/>
              <w:spacing w:line="460" w:lineRule="exact"/>
              <w:rPr>
                <w:rFonts w:ascii="仿宋" w:eastAsia="仿宋" w:hAnsi="仿宋" w:cs="仿宋"/>
                <w:sz w:val="28"/>
                <w:szCs w:val="28"/>
              </w:rPr>
            </w:pPr>
            <w:r>
              <w:rPr>
                <w:rFonts w:hint="eastAsia"/>
                <w:color w:val="000000" w:themeColor="text1"/>
                <w:sz w:val="24"/>
              </w:rPr>
              <w:t>投标报价得分</w:t>
            </w:r>
            <w:r>
              <w:rPr>
                <w:rFonts w:hint="eastAsia"/>
                <w:color w:val="000000" w:themeColor="text1"/>
                <w:sz w:val="24"/>
              </w:rPr>
              <w:t>=</w:t>
            </w:r>
            <w:r>
              <w:rPr>
                <w:rFonts w:hint="eastAsia"/>
                <w:color w:val="000000" w:themeColor="text1"/>
                <w:sz w:val="24"/>
              </w:rPr>
              <w:t>（投标报价</w:t>
            </w:r>
            <w:r>
              <w:rPr>
                <w:rFonts w:hint="eastAsia"/>
                <w:color w:val="000000" w:themeColor="text1"/>
                <w:sz w:val="24"/>
              </w:rPr>
              <w:t>/</w:t>
            </w:r>
            <w:r>
              <w:rPr>
                <w:rFonts w:hint="eastAsia"/>
                <w:color w:val="000000" w:themeColor="text1"/>
                <w:sz w:val="24"/>
              </w:rPr>
              <w:t>评标基准价）</w:t>
            </w:r>
            <w:r w:rsidRPr="009A7B17">
              <w:rPr>
                <w:rFonts w:hint="eastAsia"/>
                <w:sz w:val="24"/>
              </w:rPr>
              <w:t>×</w:t>
            </w:r>
            <w:r>
              <w:rPr>
                <w:sz w:val="24"/>
              </w:rPr>
              <w:t>5</w:t>
            </w:r>
            <w:r w:rsidRPr="009A7B17">
              <w:rPr>
                <w:sz w:val="24"/>
              </w:rPr>
              <w:t>0</w:t>
            </w:r>
          </w:p>
        </w:tc>
      </w:tr>
      <w:tr w:rsidR="00D11940" w14:paraId="257837FE" w14:textId="77777777" w:rsidTr="00D11940">
        <w:trPr>
          <w:trHeight w:val="1748"/>
          <w:jc w:val="center"/>
        </w:trPr>
        <w:tc>
          <w:tcPr>
            <w:tcW w:w="1555" w:type="dxa"/>
            <w:tcBorders>
              <w:top w:val="single" w:sz="6" w:space="0" w:color="000000"/>
              <w:left w:val="single" w:sz="4" w:space="0" w:color="auto"/>
              <w:bottom w:val="single" w:sz="4" w:space="0" w:color="auto"/>
              <w:right w:val="single" w:sz="6" w:space="0" w:color="000000"/>
            </w:tcBorders>
            <w:vAlign w:val="center"/>
          </w:tcPr>
          <w:p w14:paraId="122CA1B8" w14:textId="77777777" w:rsidR="00D11940" w:rsidRDefault="00D11940" w:rsidP="00D11940">
            <w:pPr>
              <w:spacing w:line="360" w:lineRule="auto"/>
              <w:jc w:val="center"/>
              <w:rPr>
                <w:color w:val="000000" w:themeColor="text1"/>
                <w:sz w:val="24"/>
              </w:rPr>
            </w:pPr>
            <w:r w:rsidRPr="00A1213A">
              <w:rPr>
                <w:rFonts w:hint="eastAsia"/>
                <w:color w:val="000000" w:themeColor="text1"/>
                <w:sz w:val="24"/>
              </w:rPr>
              <w:t>服务能力</w:t>
            </w:r>
          </w:p>
          <w:p w14:paraId="5544DD8B" w14:textId="77777777" w:rsidR="00D11940" w:rsidRDefault="00D11940" w:rsidP="00D11940">
            <w:pPr>
              <w:spacing w:line="360" w:lineRule="auto"/>
              <w:jc w:val="center"/>
              <w:rPr>
                <w:color w:val="000000" w:themeColor="text1"/>
                <w:sz w:val="24"/>
              </w:rPr>
            </w:pPr>
            <w:r>
              <w:rPr>
                <w:color w:val="000000" w:themeColor="text1"/>
                <w:sz w:val="24"/>
              </w:rPr>
              <w:t>20</w:t>
            </w:r>
            <w:r>
              <w:rPr>
                <w:rFonts w:hint="eastAsia"/>
                <w:color w:val="000000" w:themeColor="text1"/>
                <w:sz w:val="24"/>
              </w:rPr>
              <w:t>分</w:t>
            </w:r>
          </w:p>
        </w:tc>
        <w:tc>
          <w:tcPr>
            <w:tcW w:w="6714" w:type="dxa"/>
            <w:gridSpan w:val="2"/>
            <w:tcBorders>
              <w:top w:val="single" w:sz="6" w:space="0" w:color="000000"/>
              <w:left w:val="single" w:sz="6" w:space="0" w:color="000000"/>
              <w:bottom w:val="single" w:sz="6" w:space="0" w:color="000000"/>
              <w:right w:val="single" w:sz="6" w:space="0" w:color="000000"/>
            </w:tcBorders>
            <w:vAlign w:val="center"/>
            <w:hideMark/>
          </w:tcPr>
          <w:p w14:paraId="4DF40532" w14:textId="77777777" w:rsidR="00D11940" w:rsidRDefault="00D11940" w:rsidP="00D11940">
            <w:pPr>
              <w:spacing w:line="360" w:lineRule="auto"/>
              <w:jc w:val="left"/>
              <w:rPr>
                <w:color w:val="000000" w:themeColor="text1"/>
                <w:sz w:val="24"/>
              </w:rPr>
            </w:pPr>
            <w:r w:rsidRPr="00A1213A">
              <w:rPr>
                <w:rFonts w:hint="eastAsia"/>
                <w:color w:val="000000" w:themeColor="text1"/>
                <w:sz w:val="24"/>
              </w:rPr>
              <w:t>对供应商的实体门店的地理位置、营业面积、经营品种、促销活动、卖场环境、售后服务、配套设施（停车场等）等进行综合评审打分。</w:t>
            </w:r>
            <w:r>
              <w:rPr>
                <w:rFonts w:hint="eastAsia"/>
                <w:color w:val="000000" w:themeColor="text1"/>
                <w:sz w:val="24"/>
              </w:rPr>
              <w:t>横向比较，优秀者，得</w:t>
            </w:r>
            <w:r>
              <w:rPr>
                <w:color w:val="000000" w:themeColor="text1"/>
                <w:sz w:val="24"/>
              </w:rPr>
              <w:t>15</w:t>
            </w:r>
            <w:r w:rsidRPr="00A1213A">
              <w:rPr>
                <w:rFonts w:hint="eastAsia"/>
                <w:color w:val="000000" w:themeColor="text1"/>
                <w:sz w:val="24"/>
              </w:rPr>
              <w:t>-</w:t>
            </w:r>
            <w:r>
              <w:rPr>
                <w:color w:val="000000" w:themeColor="text1"/>
                <w:sz w:val="24"/>
              </w:rPr>
              <w:t>2</w:t>
            </w:r>
            <w:r>
              <w:rPr>
                <w:rFonts w:hint="eastAsia"/>
                <w:color w:val="000000" w:themeColor="text1"/>
                <w:sz w:val="24"/>
              </w:rPr>
              <w:t>0</w:t>
            </w:r>
            <w:r>
              <w:rPr>
                <w:rFonts w:hint="eastAsia"/>
                <w:color w:val="000000" w:themeColor="text1"/>
                <w:sz w:val="24"/>
              </w:rPr>
              <w:t>分；良好者，得</w:t>
            </w:r>
            <w:r>
              <w:rPr>
                <w:rFonts w:hint="eastAsia"/>
                <w:color w:val="000000" w:themeColor="text1"/>
                <w:sz w:val="24"/>
              </w:rPr>
              <w:t xml:space="preserve"> </w:t>
            </w:r>
            <w:r>
              <w:rPr>
                <w:color w:val="000000" w:themeColor="text1"/>
                <w:sz w:val="24"/>
              </w:rPr>
              <w:t>8</w:t>
            </w:r>
            <w:r>
              <w:rPr>
                <w:rFonts w:hint="eastAsia"/>
                <w:color w:val="000000" w:themeColor="text1"/>
                <w:sz w:val="24"/>
              </w:rPr>
              <w:t>-</w:t>
            </w:r>
            <w:r>
              <w:rPr>
                <w:color w:val="000000" w:themeColor="text1"/>
                <w:sz w:val="24"/>
              </w:rPr>
              <w:t>14</w:t>
            </w:r>
            <w:r w:rsidRPr="00A1213A">
              <w:rPr>
                <w:rFonts w:hint="eastAsia"/>
                <w:color w:val="000000" w:themeColor="text1"/>
                <w:sz w:val="24"/>
              </w:rPr>
              <w:t>分</w:t>
            </w:r>
            <w:r>
              <w:rPr>
                <w:rFonts w:hint="eastAsia"/>
                <w:color w:val="000000" w:themeColor="text1"/>
                <w:sz w:val="24"/>
              </w:rPr>
              <w:t>；一般者，得</w:t>
            </w:r>
            <w:r>
              <w:rPr>
                <w:rFonts w:hint="eastAsia"/>
                <w:color w:val="000000" w:themeColor="text1"/>
                <w:sz w:val="24"/>
              </w:rPr>
              <w:t>1-</w:t>
            </w:r>
            <w:r>
              <w:rPr>
                <w:color w:val="000000" w:themeColor="text1"/>
                <w:sz w:val="24"/>
              </w:rPr>
              <w:t>7</w:t>
            </w:r>
            <w:r w:rsidRPr="00A1213A">
              <w:rPr>
                <w:rFonts w:hint="eastAsia"/>
                <w:color w:val="000000" w:themeColor="text1"/>
                <w:sz w:val="24"/>
              </w:rPr>
              <w:t>分。</w:t>
            </w:r>
          </w:p>
        </w:tc>
      </w:tr>
      <w:tr w:rsidR="00D11940" w14:paraId="7635714F" w14:textId="77777777" w:rsidTr="00D11940">
        <w:trPr>
          <w:trHeight w:val="1810"/>
          <w:jc w:val="center"/>
        </w:trPr>
        <w:tc>
          <w:tcPr>
            <w:tcW w:w="1555" w:type="dxa"/>
            <w:tcBorders>
              <w:top w:val="single" w:sz="4" w:space="0" w:color="auto"/>
              <w:left w:val="single" w:sz="4" w:space="0" w:color="auto"/>
              <w:bottom w:val="single" w:sz="4" w:space="0" w:color="auto"/>
              <w:right w:val="single" w:sz="6" w:space="0" w:color="000000"/>
            </w:tcBorders>
            <w:vAlign w:val="center"/>
            <w:hideMark/>
          </w:tcPr>
          <w:p w14:paraId="1008C32C" w14:textId="77777777" w:rsidR="00D11940" w:rsidRDefault="00D11940" w:rsidP="00D11940">
            <w:pPr>
              <w:spacing w:line="360" w:lineRule="auto"/>
              <w:ind w:firstLineChars="50" w:firstLine="120"/>
              <w:rPr>
                <w:color w:val="000000" w:themeColor="text1"/>
                <w:sz w:val="24"/>
              </w:rPr>
            </w:pPr>
            <w:r>
              <w:rPr>
                <w:rFonts w:hint="eastAsia"/>
                <w:color w:val="000000" w:themeColor="text1"/>
                <w:sz w:val="24"/>
              </w:rPr>
              <w:t>服务承诺</w:t>
            </w:r>
          </w:p>
          <w:p w14:paraId="3B3435CB" w14:textId="77777777" w:rsidR="00D11940" w:rsidRDefault="00D11940" w:rsidP="00D11940">
            <w:pPr>
              <w:spacing w:line="360" w:lineRule="auto"/>
              <w:jc w:val="center"/>
              <w:rPr>
                <w:rFonts w:ascii="微软雅黑" w:eastAsia="微软雅黑" w:hAnsi="微软雅黑" w:cs="宋体"/>
                <w:color w:val="000000" w:themeColor="text1"/>
                <w:kern w:val="0"/>
                <w:sz w:val="24"/>
              </w:rPr>
            </w:pPr>
            <w:r>
              <w:rPr>
                <w:rFonts w:hint="eastAsia"/>
                <w:color w:val="000000" w:themeColor="text1"/>
                <w:sz w:val="24"/>
              </w:rPr>
              <w:t>1</w:t>
            </w:r>
            <w:r>
              <w:rPr>
                <w:color w:val="000000" w:themeColor="text1"/>
                <w:sz w:val="24"/>
              </w:rPr>
              <w:t>5</w:t>
            </w:r>
            <w:r>
              <w:rPr>
                <w:rFonts w:hint="eastAsia"/>
                <w:color w:val="000000" w:themeColor="text1"/>
                <w:sz w:val="24"/>
              </w:rPr>
              <w:t>分</w:t>
            </w:r>
          </w:p>
        </w:tc>
        <w:tc>
          <w:tcPr>
            <w:tcW w:w="6714" w:type="dxa"/>
            <w:gridSpan w:val="2"/>
            <w:tcBorders>
              <w:top w:val="single" w:sz="6" w:space="0" w:color="000000"/>
              <w:left w:val="single" w:sz="6" w:space="0" w:color="000000"/>
              <w:bottom w:val="single" w:sz="6" w:space="0" w:color="000000"/>
              <w:right w:val="single" w:sz="6" w:space="0" w:color="000000"/>
            </w:tcBorders>
            <w:vAlign w:val="center"/>
            <w:hideMark/>
          </w:tcPr>
          <w:p w14:paraId="5D00792C" w14:textId="77777777" w:rsidR="00D11940" w:rsidRDefault="00D11940" w:rsidP="00D11940">
            <w:pPr>
              <w:spacing w:line="360" w:lineRule="auto"/>
              <w:jc w:val="left"/>
              <w:rPr>
                <w:color w:val="000000" w:themeColor="text1"/>
                <w:sz w:val="24"/>
              </w:rPr>
            </w:pPr>
            <w:r>
              <w:rPr>
                <w:rFonts w:hint="eastAsia"/>
                <w:color w:val="000000" w:themeColor="text1"/>
                <w:sz w:val="24"/>
              </w:rPr>
              <w:t>有良好的服务能力，有为南通大学工会会员量身定制的服务方案或增值服务，有为特殊需求的教职工提供送货上门的服务。横向比较，优秀者，得</w:t>
            </w:r>
            <w:r>
              <w:rPr>
                <w:color w:val="000000" w:themeColor="text1"/>
                <w:sz w:val="24"/>
              </w:rPr>
              <w:t>11</w:t>
            </w:r>
            <w:r>
              <w:rPr>
                <w:rFonts w:hint="eastAsia"/>
                <w:color w:val="000000" w:themeColor="text1"/>
                <w:sz w:val="24"/>
              </w:rPr>
              <w:t>-1</w:t>
            </w:r>
            <w:r>
              <w:rPr>
                <w:color w:val="000000" w:themeColor="text1"/>
                <w:sz w:val="24"/>
              </w:rPr>
              <w:t>5</w:t>
            </w:r>
            <w:r>
              <w:rPr>
                <w:rFonts w:hint="eastAsia"/>
                <w:color w:val="000000" w:themeColor="text1"/>
                <w:sz w:val="24"/>
              </w:rPr>
              <w:t>分；良好者，得</w:t>
            </w:r>
            <w:r>
              <w:rPr>
                <w:color w:val="000000" w:themeColor="text1"/>
                <w:sz w:val="24"/>
              </w:rPr>
              <w:t>6</w:t>
            </w:r>
            <w:r>
              <w:rPr>
                <w:rFonts w:hint="eastAsia"/>
                <w:color w:val="000000" w:themeColor="text1"/>
                <w:sz w:val="24"/>
              </w:rPr>
              <w:t>-</w:t>
            </w:r>
            <w:r>
              <w:rPr>
                <w:color w:val="000000" w:themeColor="text1"/>
                <w:sz w:val="24"/>
              </w:rPr>
              <w:t>10</w:t>
            </w:r>
            <w:r>
              <w:rPr>
                <w:rFonts w:hint="eastAsia"/>
                <w:color w:val="000000" w:themeColor="text1"/>
                <w:sz w:val="24"/>
              </w:rPr>
              <w:t>分；一般者，得</w:t>
            </w:r>
            <w:r>
              <w:rPr>
                <w:color w:val="000000" w:themeColor="text1"/>
                <w:sz w:val="24"/>
              </w:rPr>
              <w:t>1</w:t>
            </w:r>
            <w:r>
              <w:rPr>
                <w:rFonts w:hint="eastAsia"/>
                <w:color w:val="000000" w:themeColor="text1"/>
                <w:sz w:val="24"/>
              </w:rPr>
              <w:t>-</w:t>
            </w:r>
            <w:r>
              <w:rPr>
                <w:color w:val="000000" w:themeColor="text1"/>
                <w:sz w:val="24"/>
              </w:rPr>
              <w:t>5</w:t>
            </w:r>
            <w:r>
              <w:rPr>
                <w:rFonts w:hint="eastAsia"/>
                <w:color w:val="000000" w:themeColor="text1"/>
                <w:sz w:val="24"/>
              </w:rPr>
              <w:t>分。</w:t>
            </w:r>
          </w:p>
        </w:tc>
      </w:tr>
      <w:tr w:rsidR="00D11940" w14:paraId="26B1A146" w14:textId="77777777" w:rsidTr="00D11940">
        <w:trPr>
          <w:trHeight w:val="1275"/>
          <w:jc w:val="center"/>
        </w:trPr>
        <w:tc>
          <w:tcPr>
            <w:tcW w:w="1555" w:type="dxa"/>
            <w:tcBorders>
              <w:top w:val="single" w:sz="4" w:space="0" w:color="auto"/>
              <w:left w:val="single" w:sz="4" w:space="0" w:color="auto"/>
              <w:bottom w:val="single" w:sz="4" w:space="0" w:color="auto"/>
              <w:right w:val="single" w:sz="6" w:space="0" w:color="000000"/>
            </w:tcBorders>
            <w:vAlign w:val="center"/>
          </w:tcPr>
          <w:p w14:paraId="7B48EC37" w14:textId="77777777" w:rsidR="00D11940" w:rsidRDefault="00D11940" w:rsidP="00D11940">
            <w:pPr>
              <w:spacing w:line="360" w:lineRule="auto"/>
              <w:jc w:val="center"/>
              <w:rPr>
                <w:color w:val="000000" w:themeColor="text1"/>
                <w:sz w:val="24"/>
              </w:rPr>
            </w:pPr>
            <w:r>
              <w:rPr>
                <w:rFonts w:hint="eastAsia"/>
                <w:color w:val="000000" w:themeColor="text1"/>
                <w:sz w:val="24"/>
              </w:rPr>
              <w:t>销售业绩</w:t>
            </w:r>
          </w:p>
          <w:p w14:paraId="379AF863" w14:textId="77777777" w:rsidR="00D11940" w:rsidRDefault="00D11940" w:rsidP="00D11940">
            <w:pPr>
              <w:spacing w:line="360" w:lineRule="auto"/>
              <w:jc w:val="center"/>
              <w:rPr>
                <w:color w:val="000000" w:themeColor="text1"/>
                <w:sz w:val="24"/>
              </w:rPr>
            </w:pPr>
            <w:r>
              <w:rPr>
                <w:color w:val="000000" w:themeColor="text1"/>
                <w:sz w:val="24"/>
              </w:rPr>
              <w:t>10</w:t>
            </w:r>
            <w:r>
              <w:rPr>
                <w:rFonts w:hint="eastAsia"/>
                <w:color w:val="000000" w:themeColor="text1"/>
                <w:sz w:val="24"/>
              </w:rPr>
              <w:t>分</w:t>
            </w:r>
          </w:p>
        </w:tc>
        <w:tc>
          <w:tcPr>
            <w:tcW w:w="6714" w:type="dxa"/>
            <w:gridSpan w:val="2"/>
            <w:tcBorders>
              <w:top w:val="single" w:sz="6" w:space="0" w:color="000000"/>
              <w:left w:val="single" w:sz="6" w:space="0" w:color="000000"/>
              <w:bottom w:val="single" w:sz="6" w:space="0" w:color="000000"/>
              <w:right w:val="single" w:sz="6" w:space="0" w:color="000000"/>
            </w:tcBorders>
            <w:vAlign w:val="center"/>
          </w:tcPr>
          <w:p w14:paraId="4F37B1ED" w14:textId="77777777" w:rsidR="00D11940" w:rsidRDefault="00D11940" w:rsidP="00D11940">
            <w:pPr>
              <w:spacing w:line="360" w:lineRule="auto"/>
              <w:jc w:val="left"/>
              <w:rPr>
                <w:color w:val="000000" w:themeColor="text1"/>
                <w:sz w:val="24"/>
              </w:rPr>
            </w:pPr>
            <w:r>
              <w:rPr>
                <w:rFonts w:hint="eastAsia"/>
                <w:color w:val="000000" w:themeColor="text1"/>
                <w:sz w:val="24"/>
              </w:rPr>
              <w:t>根据投标人自</w:t>
            </w:r>
            <w:r>
              <w:rPr>
                <w:color w:val="000000" w:themeColor="text1"/>
                <w:sz w:val="24"/>
              </w:rPr>
              <w:t>201</w:t>
            </w:r>
            <w:r>
              <w:rPr>
                <w:rFonts w:hint="eastAsia"/>
                <w:color w:val="000000" w:themeColor="text1"/>
                <w:sz w:val="24"/>
              </w:rPr>
              <w:t>9</w:t>
            </w:r>
            <w:r>
              <w:rPr>
                <w:rFonts w:hint="eastAsia"/>
                <w:color w:val="000000" w:themeColor="text1"/>
                <w:sz w:val="24"/>
              </w:rPr>
              <w:t>年</w:t>
            </w:r>
            <w:r>
              <w:rPr>
                <w:color w:val="000000" w:themeColor="text1"/>
                <w:sz w:val="24"/>
              </w:rPr>
              <w:t>1</w:t>
            </w:r>
            <w:r>
              <w:rPr>
                <w:rFonts w:hint="eastAsia"/>
                <w:color w:val="000000" w:themeColor="text1"/>
                <w:sz w:val="24"/>
              </w:rPr>
              <w:t>月以来与本次投标性质相类似的销售合同评分，以提供的销售合同复印件为准（原件备查），合同中不得隐去任何内容，否则无效。每提供一份合同，得</w:t>
            </w:r>
            <w:r>
              <w:rPr>
                <w:color w:val="000000" w:themeColor="text1"/>
                <w:sz w:val="24"/>
              </w:rPr>
              <w:t>1</w:t>
            </w:r>
            <w:r>
              <w:rPr>
                <w:rFonts w:hint="eastAsia"/>
                <w:color w:val="000000" w:themeColor="text1"/>
                <w:sz w:val="24"/>
              </w:rPr>
              <w:t>分；同一买方的多份合同仅算一份业绩，得</w:t>
            </w:r>
            <w:r>
              <w:rPr>
                <w:color w:val="000000" w:themeColor="text1"/>
                <w:sz w:val="24"/>
              </w:rPr>
              <w:t>1</w:t>
            </w:r>
            <w:r>
              <w:rPr>
                <w:rFonts w:hint="eastAsia"/>
                <w:color w:val="000000" w:themeColor="text1"/>
                <w:sz w:val="24"/>
              </w:rPr>
              <w:t>分；最多得</w:t>
            </w:r>
            <w:r>
              <w:rPr>
                <w:color w:val="000000" w:themeColor="text1"/>
                <w:sz w:val="24"/>
              </w:rPr>
              <w:t>1</w:t>
            </w:r>
            <w:r>
              <w:rPr>
                <w:rFonts w:hint="eastAsia"/>
                <w:color w:val="000000" w:themeColor="text1"/>
                <w:sz w:val="24"/>
              </w:rPr>
              <w:t>0</w:t>
            </w:r>
            <w:r>
              <w:rPr>
                <w:rFonts w:hint="eastAsia"/>
                <w:color w:val="000000" w:themeColor="text1"/>
                <w:sz w:val="24"/>
              </w:rPr>
              <w:t>分。</w:t>
            </w:r>
          </w:p>
        </w:tc>
      </w:tr>
      <w:tr w:rsidR="00D11940" w14:paraId="321AE609" w14:textId="77777777" w:rsidTr="00D11940">
        <w:trPr>
          <w:gridAfter w:val="1"/>
          <w:wAfter w:w="9" w:type="dxa"/>
          <w:trHeight w:val="936"/>
          <w:jc w:val="center"/>
        </w:trPr>
        <w:tc>
          <w:tcPr>
            <w:tcW w:w="1555" w:type="dxa"/>
            <w:tcBorders>
              <w:top w:val="nil"/>
              <w:left w:val="single" w:sz="4" w:space="0" w:color="auto"/>
              <w:right w:val="single" w:sz="4" w:space="0" w:color="auto"/>
            </w:tcBorders>
            <w:vAlign w:val="center"/>
            <w:hideMark/>
          </w:tcPr>
          <w:p w14:paraId="0784BB8C" w14:textId="77777777" w:rsidR="00D11940" w:rsidRDefault="00D11940" w:rsidP="00D11940">
            <w:pPr>
              <w:spacing w:line="360" w:lineRule="auto"/>
              <w:jc w:val="center"/>
              <w:rPr>
                <w:color w:val="000000" w:themeColor="text1"/>
                <w:sz w:val="24"/>
              </w:rPr>
            </w:pPr>
            <w:r>
              <w:rPr>
                <w:rFonts w:hint="eastAsia"/>
                <w:color w:val="000000" w:themeColor="text1"/>
                <w:sz w:val="24"/>
              </w:rPr>
              <w:t>标书规范</w:t>
            </w:r>
          </w:p>
          <w:p w14:paraId="0A1B976B" w14:textId="77777777" w:rsidR="00D11940" w:rsidRDefault="00D11940" w:rsidP="00D11940">
            <w:pPr>
              <w:spacing w:line="360" w:lineRule="auto"/>
              <w:jc w:val="center"/>
              <w:rPr>
                <w:color w:val="000000" w:themeColor="text1"/>
              </w:rPr>
            </w:pPr>
            <w:r>
              <w:rPr>
                <w:color w:val="000000" w:themeColor="text1"/>
                <w:sz w:val="24"/>
              </w:rPr>
              <w:t>5</w:t>
            </w:r>
            <w:r>
              <w:rPr>
                <w:rFonts w:hint="eastAsia"/>
                <w:color w:val="000000" w:themeColor="text1"/>
                <w:sz w:val="24"/>
              </w:rPr>
              <w:t>分</w:t>
            </w:r>
          </w:p>
        </w:tc>
        <w:tc>
          <w:tcPr>
            <w:tcW w:w="67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F8CA821" w14:textId="77777777" w:rsidR="00D11940" w:rsidRDefault="00D11940" w:rsidP="00D11940">
            <w:pPr>
              <w:widowControl/>
              <w:spacing w:line="360" w:lineRule="auto"/>
              <w:jc w:val="left"/>
              <w:rPr>
                <w:color w:val="000000" w:themeColor="text1"/>
              </w:rPr>
            </w:pPr>
            <w:r>
              <w:rPr>
                <w:rFonts w:hint="eastAsia"/>
                <w:color w:val="000000" w:themeColor="text1"/>
                <w:sz w:val="24"/>
              </w:rPr>
              <w:t>标书规范、表述清晰且有关键词索引等，得</w:t>
            </w:r>
            <w:r>
              <w:rPr>
                <w:color w:val="000000" w:themeColor="text1"/>
                <w:sz w:val="24"/>
              </w:rPr>
              <w:t>5</w:t>
            </w:r>
            <w:r>
              <w:rPr>
                <w:rFonts w:hint="eastAsia"/>
                <w:color w:val="000000" w:themeColor="text1"/>
                <w:sz w:val="24"/>
              </w:rPr>
              <w:t>分；其他酌情扣分，扣完为止。</w:t>
            </w:r>
          </w:p>
        </w:tc>
      </w:tr>
    </w:tbl>
    <w:p w14:paraId="4E788352" w14:textId="77777777" w:rsidR="00115E1B" w:rsidRPr="00D11940" w:rsidRDefault="00115E1B" w:rsidP="00115E1B">
      <w:pPr>
        <w:spacing w:line="360" w:lineRule="auto"/>
        <w:ind w:firstLineChars="200" w:firstLine="420"/>
        <w:rPr>
          <w:color w:val="000000" w:themeColor="text1"/>
        </w:rPr>
      </w:pPr>
    </w:p>
    <w:p w14:paraId="0052AE6B" w14:textId="77777777" w:rsidR="00E33A4C" w:rsidRDefault="00C01F77" w:rsidP="00846C1B">
      <w:pPr>
        <w:pStyle w:val="2"/>
        <w:rPr>
          <w:color w:val="000000" w:themeColor="text1"/>
        </w:rPr>
      </w:pPr>
      <w:bookmarkStart w:id="8" w:name="_Toc111640113"/>
      <w:r>
        <w:rPr>
          <w:rFonts w:hint="eastAsia"/>
          <w:color w:val="000000" w:themeColor="text1"/>
        </w:rPr>
        <w:t>六、</w:t>
      </w:r>
      <w:r>
        <w:rPr>
          <w:color w:val="000000" w:themeColor="text1"/>
        </w:rPr>
        <w:t xml:space="preserve"> </w:t>
      </w:r>
      <w:r>
        <w:rPr>
          <w:rFonts w:hint="eastAsia"/>
          <w:color w:val="000000" w:themeColor="text1"/>
        </w:rPr>
        <w:t>定标</w:t>
      </w:r>
      <w:bookmarkEnd w:id="8"/>
    </w:p>
    <w:p w14:paraId="7EF9F93D" w14:textId="3093E6A3" w:rsidR="00317219" w:rsidRPr="0010393D" w:rsidRDefault="00C01F77" w:rsidP="0079370A">
      <w:pPr>
        <w:adjustRightInd w:val="0"/>
        <w:snapToGrid w:val="0"/>
        <w:spacing w:line="360" w:lineRule="auto"/>
        <w:ind w:firstLineChars="200" w:firstLine="482"/>
        <w:rPr>
          <w:rFonts w:ascii="宋体" w:hAnsi="宋体" w:cs="Arial"/>
          <w:color w:val="000000" w:themeColor="text1"/>
          <w:sz w:val="24"/>
        </w:rPr>
      </w:pPr>
      <w:r>
        <w:rPr>
          <w:rFonts w:ascii="宋体" w:hAnsi="宋体" w:cs="Arial" w:hint="eastAsia"/>
          <w:b/>
          <w:color w:val="000000" w:themeColor="text1"/>
          <w:sz w:val="24"/>
        </w:rPr>
        <w:t>6.1</w:t>
      </w:r>
      <w:r w:rsidR="006E40D7" w:rsidRPr="007B3527">
        <w:rPr>
          <w:rFonts w:hint="eastAsia"/>
          <w:color w:val="000000" w:themeColor="text1"/>
          <w:sz w:val="24"/>
        </w:rPr>
        <w:t>竞争性磋商小组</w:t>
      </w:r>
      <w:r w:rsidR="006E40D7" w:rsidRPr="007B3527">
        <w:rPr>
          <w:rFonts w:ascii="宋体" w:hint="eastAsia"/>
          <w:color w:val="000000" w:themeColor="text1"/>
          <w:sz w:val="24"/>
          <w:lang w:val="zh-CN"/>
        </w:rPr>
        <w:t>按照</w:t>
      </w:r>
      <w:r w:rsidR="006E40D7" w:rsidRPr="007B3527">
        <w:rPr>
          <w:rFonts w:hint="eastAsia"/>
          <w:color w:val="000000" w:themeColor="text1"/>
          <w:sz w:val="24"/>
        </w:rPr>
        <w:t>综合评分结果</w:t>
      </w:r>
      <w:r w:rsidR="006E40D7" w:rsidRPr="007B3527">
        <w:rPr>
          <w:rFonts w:ascii="宋体" w:hint="eastAsia"/>
          <w:color w:val="000000" w:themeColor="text1"/>
          <w:sz w:val="24"/>
          <w:lang w:val="zh-CN"/>
        </w:rPr>
        <w:t>对投标人进行排序。</w:t>
      </w:r>
      <w:r>
        <w:rPr>
          <w:rFonts w:ascii="宋体" w:hAnsi="宋体" w:cs="Arial" w:hint="eastAsia"/>
          <w:b/>
          <w:color w:val="000000" w:themeColor="text1"/>
          <w:sz w:val="24"/>
        </w:rPr>
        <w:t>通过资格后审的投标人不足3</w:t>
      </w:r>
      <w:r w:rsidR="00317219">
        <w:rPr>
          <w:rFonts w:ascii="宋体" w:hAnsi="宋体" w:cs="Arial" w:hint="eastAsia"/>
          <w:b/>
          <w:color w:val="000000" w:themeColor="text1"/>
          <w:sz w:val="24"/>
        </w:rPr>
        <w:t>家的，中止评标，依法重新组织招标；</w:t>
      </w:r>
      <w:r w:rsidR="00FD7957">
        <w:rPr>
          <w:rFonts w:ascii="宋体" w:hAnsi="宋体" w:cs="Arial" w:hint="eastAsia"/>
          <w:b/>
          <w:color w:val="000000" w:themeColor="text1"/>
          <w:sz w:val="24"/>
        </w:rPr>
        <w:t>通过资格后审的投标人达到</w:t>
      </w:r>
      <w:r w:rsidR="0010393D">
        <w:rPr>
          <w:rFonts w:ascii="宋体" w:hAnsi="宋体" w:cs="Arial" w:hint="eastAsia"/>
          <w:b/>
          <w:color w:val="000000" w:themeColor="text1"/>
          <w:sz w:val="24"/>
        </w:rPr>
        <w:t>3家</w:t>
      </w:r>
      <w:r w:rsidR="00FD7957">
        <w:rPr>
          <w:rFonts w:ascii="宋体" w:hAnsi="宋体" w:cs="Arial" w:hint="eastAsia"/>
          <w:b/>
          <w:color w:val="000000" w:themeColor="text1"/>
          <w:sz w:val="24"/>
        </w:rPr>
        <w:t>的</w:t>
      </w:r>
      <w:r w:rsidR="007E223C">
        <w:rPr>
          <w:rFonts w:ascii="宋体" w:hAnsi="宋体" w:cs="Arial" w:hint="eastAsia"/>
          <w:b/>
          <w:color w:val="000000" w:themeColor="text1"/>
          <w:sz w:val="24"/>
        </w:rPr>
        <w:t>，选取总得分排名前二名的投标人为中标候选人；通过资格后审的投标人超过3家的，选取总得分排名前三名的投标人为中标候选人。</w:t>
      </w:r>
    </w:p>
    <w:p w14:paraId="56DB861B" w14:textId="77777777" w:rsidR="00E33A4C" w:rsidRDefault="00C01F77" w:rsidP="0079370A">
      <w:pPr>
        <w:spacing w:line="360" w:lineRule="auto"/>
        <w:ind w:firstLineChars="200" w:firstLine="482"/>
        <w:rPr>
          <w:color w:val="000000" w:themeColor="text1"/>
          <w:sz w:val="24"/>
        </w:rPr>
      </w:pPr>
      <w:r>
        <w:rPr>
          <w:b/>
          <w:color w:val="000000" w:themeColor="text1"/>
          <w:sz w:val="24"/>
        </w:rPr>
        <w:t xml:space="preserve">6.2 </w:t>
      </w:r>
      <w:r>
        <w:rPr>
          <w:rFonts w:hint="eastAsia"/>
          <w:color w:val="000000" w:themeColor="text1"/>
          <w:sz w:val="24"/>
        </w:rPr>
        <w:t>评标小组认为所有投标报价</w:t>
      </w:r>
      <w:r w:rsidR="00846C1B">
        <w:rPr>
          <w:rFonts w:hint="eastAsia"/>
          <w:color w:val="000000" w:themeColor="text1"/>
          <w:sz w:val="24"/>
        </w:rPr>
        <w:t>均不合理或所有投标方案均不能满足招标人要求时，有权否决所有投标。</w:t>
      </w:r>
      <w:r>
        <w:rPr>
          <w:color w:val="000000" w:themeColor="text1"/>
          <w:sz w:val="24"/>
        </w:rPr>
        <w:t xml:space="preserve"> </w:t>
      </w:r>
    </w:p>
    <w:p w14:paraId="3EB4A615" w14:textId="77777777" w:rsidR="00E33A4C" w:rsidRDefault="00C01F77" w:rsidP="0079370A">
      <w:pPr>
        <w:spacing w:line="360" w:lineRule="auto"/>
        <w:ind w:firstLineChars="196" w:firstLine="472"/>
        <w:rPr>
          <w:rFonts w:ascii="宋体" w:cs="Arial"/>
          <w:color w:val="000000" w:themeColor="text1"/>
          <w:sz w:val="24"/>
        </w:rPr>
      </w:pPr>
      <w:r>
        <w:rPr>
          <w:b/>
          <w:color w:val="000000" w:themeColor="text1"/>
          <w:sz w:val="24"/>
        </w:rPr>
        <w:t xml:space="preserve">6.3 </w:t>
      </w:r>
      <w:r>
        <w:rPr>
          <w:rFonts w:ascii="宋体" w:hAnsi="宋体" w:cs="Arial" w:hint="eastAsia"/>
          <w:color w:val="000000" w:themeColor="text1"/>
          <w:sz w:val="24"/>
        </w:rPr>
        <w:t>出现下列情形之一的，招标人有权决定本次招标作废标处理：</w:t>
      </w:r>
    </w:p>
    <w:p w14:paraId="3354392A" w14:textId="77777777" w:rsidR="00E33A4C" w:rsidRDefault="00C01F77" w:rsidP="0079370A">
      <w:pPr>
        <w:spacing w:line="360" w:lineRule="auto"/>
        <w:ind w:firstLine="560"/>
        <w:rPr>
          <w:rFonts w:ascii="宋体" w:cs="Arial"/>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14:paraId="4121C950" w14:textId="77777777" w:rsidR="00EC31A5" w:rsidRDefault="00C01F77" w:rsidP="0079370A">
      <w:pPr>
        <w:spacing w:line="360" w:lineRule="auto"/>
        <w:ind w:firstLine="560"/>
        <w:rPr>
          <w:color w:val="000000" w:themeColor="text1"/>
          <w:sz w:val="24"/>
        </w:rPr>
      </w:pPr>
      <w:r>
        <w:rPr>
          <w:rFonts w:hint="eastAsia"/>
          <w:color w:val="000000" w:themeColor="text1"/>
          <w:sz w:val="24"/>
        </w:rPr>
        <w:t>（</w:t>
      </w:r>
      <w:r w:rsidR="00A57DD0">
        <w:rPr>
          <w:rFonts w:hint="eastAsia"/>
          <w:color w:val="000000" w:themeColor="text1"/>
          <w:sz w:val="24"/>
        </w:rPr>
        <w:t>2</w:t>
      </w:r>
      <w:r>
        <w:rPr>
          <w:rFonts w:hint="eastAsia"/>
          <w:color w:val="000000" w:themeColor="text1"/>
          <w:sz w:val="24"/>
        </w:rPr>
        <w:t>）</w:t>
      </w:r>
      <w:r w:rsidR="00EC31A5">
        <w:rPr>
          <w:rFonts w:hint="eastAsia"/>
          <w:color w:val="000000" w:themeColor="text1"/>
          <w:sz w:val="24"/>
        </w:rPr>
        <w:t>投标人的每张提货</w:t>
      </w:r>
      <w:proofErr w:type="gramStart"/>
      <w:r w:rsidR="00EC31A5">
        <w:rPr>
          <w:rFonts w:hint="eastAsia"/>
          <w:color w:val="000000" w:themeColor="text1"/>
          <w:sz w:val="24"/>
        </w:rPr>
        <w:t>券</w:t>
      </w:r>
      <w:proofErr w:type="gramEnd"/>
      <w:r w:rsidR="00EC31A5">
        <w:rPr>
          <w:rFonts w:hint="eastAsia"/>
          <w:color w:val="000000" w:themeColor="text1"/>
          <w:sz w:val="24"/>
        </w:rPr>
        <w:t>实际市场价低于</w:t>
      </w:r>
      <w:r w:rsidR="00EC31A5">
        <w:rPr>
          <w:rFonts w:hint="eastAsia"/>
          <w:color w:val="000000" w:themeColor="text1"/>
          <w:sz w:val="24"/>
        </w:rPr>
        <w:t>400</w:t>
      </w:r>
      <w:r w:rsidR="00EC31A5">
        <w:rPr>
          <w:rFonts w:hint="eastAsia"/>
          <w:color w:val="000000" w:themeColor="text1"/>
          <w:sz w:val="24"/>
        </w:rPr>
        <w:t>元的；</w:t>
      </w:r>
    </w:p>
    <w:p w14:paraId="4834DFB9" w14:textId="77777777" w:rsidR="00E33A4C" w:rsidRDefault="00EC31A5" w:rsidP="0079370A">
      <w:pPr>
        <w:spacing w:line="360" w:lineRule="auto"/>
        <w:ind w:firstLine="560"/>
        <w:rPr>
          <w:rFonts w:ascii="宋体" w:cs="Arial"/>
          <w:color w:val="000000" w:themeColor="text1"/>
          <w:sz w:val="24"/>
        </w:rPr>
      </w:pPr>
      <w:r>
        <w:rPr>
          <w:rFonts w:ascii="宋体" w:hAnsi="宋体" w:cs="Arial" w:hint="eastAsia"/>
          <w:color w:val="000000" w:themeColor="text1"/>
          <w:sz w:val="24"/>
        </w:rPr>
        <w:t>（3）</w:t>
      </w:r>
      <w:r w:rsidR="00C01F77">
        <w:rPr>
          <w:rFonts w:ascii="宋体" w:hAnsi="宋体" w:cs="Arial" w:hint="eastAsia"/>
          <w:color w:val="000000" w:themeColor="text1"/>
          <w:sz w:val="24"/>
        </w:rPr>
        <w:t>因重大变故，采购任务取消的。</w:t>
      </w:r>
    </w:p>
    <w:p w14:paraId="1A0ED8AC" w14:textId="1CB28BE2" w:rsidR="00E33A4C" w:rsidRPr="0079370A" w:rsidRDefault="00C01F77" w:rsidP="0079370A">
      <w:pPr>
        <w:spacing w:line="360" w:lineRule="auto"/>
        <w:ind w:firstLineChars="196" w:firstLine="472"/>
        <w:rPr>
          <w:b/>
          <w:color w:val="000000" w:themeColor="text1"/>
          <w:sz w:val="24"/>
        </w:rPr>
      </w:pPr>
      <w:r>
        <w:rPr>
          <w:b/>
          <w:color w:val="000000" w:themeColor="text1"/>
          <w:sz w:val="24"/>
        </w:rPr>
        <w:t xml:space="preserve">6.4 </w:t>
      </w:r>
      <w:r>
        <w:rPr>
          <w:rFonts w:hint="eastAsia"/>
          <w:color w:val="000000" w:themeColor="text1"/>
          <w:sz w:val="24"/>
        </w:rPr>
        <w:t>对未中标的投标人，招标人不做未中标解释。</w:t>
      </w:r>
    </w:p>
    <w:p w14:paraId="469AF974" w14:textId="77777777" w:rsidR="00E33A4C" w:rsidRDefault="00C01F77" w:rsidP="0079370A">
      <w:pPr>
        <w:pStyle w:val="2"/>
        <w:spacing w:before="0" w:after="0" w:line="360" w:lineRule="auto"/>
        <w:rPr>
          <w:color w:val="000000" w:themeColor="text1"/>
        </w:rPr>
      </w:pPr>
      <w:bookmarkStart w:id="9" w:name="_Toc111640114"/>
      <w:r>
        <w:rPr>
          <w:rFonts w:hint="eastAsia"/>
          <w:color w:val="000000" w:themeColor="text1"/>
        </w:rPr>
        <w:t>七、合同的签订</w:t>
      </w:r>
      <w:bookmarkEnd w:id="9"/>
    </w:p>
    <w:p w14:paraId="4260AF1B" w14:textId="77777777" w:rsidR="00E33A4C" w:rsidRDefault="00C01F77" w:rsidP="0079370A">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中标人确定后，招标人将通过学校招标网公示1天，公示期满无异议，中标人应在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122A8217" w14:textId="77777777" w:rsidR="00E33A4C" w:rsidRDefault="00C01F77" w:rsidP="0079370A">
      <w:pPr>
        <w:spacing w:line="360" w:lineRule="auto"/>
        <w:ind w:firstLineChars="200" w:firstLine="482"/>
        <w:rPr>
          <w:b/>
          <w:color w:val="000000" w:themeColor="text1"/>
          <w:sz w:val="24"/>
        </w:rPr>
      </w:pPr>
      <w:r>
        <w:rPr>
          <w:b/>
          <w:color w:val="000000" w:themeColor="text1"/>
          <w:sz w:val="24"/>
        </w:rPr>
        <w:t>7.</w:t>
      </w:r>
      <w:r>
        <w:rPr>
          <w:rFonts w:hint="eastAsia"/>
          <w:b/>
          <w:color w:val="000000" w:themeColor="text1"/>
          <w:sz w:val="24"/>
        </w:rPr>
        <w:t>2</w:t>
      </w:r>
      <w:r>
        <w:rPr>
          <w:b/>
          <w:color w:val="000000" w:themeColor="text1"/>
          <w:sz w:val="24"/>
        </w:rPr>
        <w:t xml:space="preserve">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03CD79AF" w14:textId="77777777" w:rsidR="00E33A4C" w:rsidRDefault="00C01F77" w:rsidP="0079370A">
      <w:pPr>
        <w:spacing w:line="360" w:lineRule="auto"/>
        <w:ind w:firstLineChars="200" w:firstLine="482"/>
        <w:rPr>
          <w:rFonts w:eastAsia="黑体"/>
          <w:color w:val="000000" w:themeColor="text1"/>
          <w:sz w:val="24"/>
        </w:rPr>
      </w:pPr>
      <w:r>
        <w:rPr>
          <w:b/>
          <w:color w:val="000000" w:themeColor="text1"/>
          <w:sz w:val="24"/>
        </w:rPr>
        <w:t>7.</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如投标人中标后悔标，招标人将取消该投标人本次中标资格及今后两年内的投标资格。</w:t>
      </w:r>
    </w:p>
    <w:p w14:paraId="7CC1F36E" w14:textId="77777777" w:rsidR="00E33A4C" w:rsidRDefault="00E33A4C">
      <w:pPr>
        <w:spacing w:line="360" w:lineRule="auto"/>
        <w:ind w:firstLineChars="200" w:firstLine="482"/>
        <w:rPr>
          <w:rFonts w:ascii="宋体"/>
          <w:b/>
          <w:color w:val="000000" w:themeColor="text1"/>
          <w:sz w:val="24"/>
        </w:rPr>
      </w:pPr>
    </w:p>
    <w:p w14:paraId="37A4C064" w14:textId="77777777" w:rsidR="00E33A4C" w:rsidRDefault="00C01F77">
      <w:pPr>
        <w:pStyle w:val="2"/>
        <w:rPr>
          <w:color w:val="000000" w:themeColor="text1"/>
        </w:rPr>
      </w:pPr>
      <w:bookmarkStart w:id="10" w:name="_Toc111640115"/>
      <w:r>
        <w:rPr>
          <w:rFonts w:hint="eastAsia"/>
          <w:color w:val="000000" w:themeColor="text1"/>
        </w:rPr>
        <w:t>八、其他</w:t>
      </w:r>
      <w:bookmarkEnd w:id="10"/>
    </w:p>
    <w:p w14:paraId="467598DD" w14:textId="72019A88" w:rsidR="00E33A4C" w:rsidRDefault="00C01F77" w:rsidP="00071D4F">
      <w:pPr>
        <w:spacing w:line="360" w:lineRule="auto"/>
        <w:ind w:firstLineChars="200" w:firstLine="482"/>
        <w:rPr>
          <w:b/>
          <w:color w:val="000000" w:themeColor="text1"/>
          <w:sz w:val="32"/>
          <w:szCs w:val="32"/>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投标人无论中标与否，招标人不承担投标人参加投标的任何费用。</w:t>
      </w:r>
      <w:r>
        <w:rPr>
          <w:rFonts w:ascii="宋体"/>
          <w:color w:val="000000" w:themeColor="text1"/>
          <w:spacing w:val="4"/>
        </w:rPr>
        <w:br w:type="page"/>
      </w:r>
      <w:r w:rsidR="00100676">
        <w:rPr>
          <w:rFonts w:ascii="宋体" w:hint="eastAsia"/>
          <w:color w:val="000000" w:themeColor="text1"/>
          <w:spacing w:val="4"/>
        </w:rPr>
        <w:lastRenderedPageBreak/>
        <w:t xml:space="preserve">   </w:t>
      </w:r>
      <w:r w:rsidR="00100676" w:rsidRPr="00AF60B8">
        <w:rPr>
          <w:rFonts w:hint="eastAsia"/>
          <w:b/>
          <w:bCs/>
          <w:color w:val="000000" w:themeColor="text1"/>
          <w:kern w:val="44"/>
          <w:sz w:val="44"/>
          <w:szCs w:val="44"/>
        </w:rPr>
        <w:t xml:space="preserve">   </w:t>
      </w:r>
      <w:r w:rsidRPr="00AF60B8">
        <w:rPr>
          <w:rFonts w:hint="eastAsia"/>
          <w:b/>
          <w:bCs/>
          <w:color w:val="000000" w:themeColor="text1"/>
          <w:kern w:val="44"/>
          <w:sz w:val="44"/>
          <w:szCs w:val="44"/>
        </w:rPr>
        <w:t>第三部分</w:t>
      </w:r>
      <w:r w:rsidRPr="00AF60B8">
        <w:rPr>
          <w:b/>
          <w:bCs/>
          <w:color w:val="000000" w:themeColor="text1"/>
          <w:kern w:val="44"/>
          <w:sz w:val="44"/>
          <w:szCs w:val="44"/>
        </w:rPr>
        <w:t xml:space="preserve">  </w:t>
      </w:r>
      <w:r w:rsidR="006E40D7" w:rsidRPr="00AF60B8">
        <w:rPr>
          <w:rFonts w:hint="eastAsia"/>
          <w:b/>
          <w:bCs/>
          <w:color w:val="000000" w:themeColor="text1"/>
          <w:kern w:val="44"/>
          <w:sz w:val="44"/>
          <w:szCs w:val="44"/>
        </w:rPr>
        <w:t>采购</w:t>
      </w:r>
      <w:r w:rsidRPr="00AF60B8">
        <w:rPr>
          <w:rFonts w:hint="eastAsia"/>
          <w:b/>
          <w:bCs/>
          <w:color w:val="000000" w:themeColor="text1"/>
          <w:kern w:val="44"/>
          <w:sz w:val="44"/>
          <w:szCs w:val="44"/>
        </w:rPr>
        <w:t>货物要求及相关说明</w:t>
      </w:r>
    </w:p>
    <w:p w14:paraId="28763CA4" w14:textId="77777777" w:rsidR="00E33A4C" w:rsidRDefault="00E33A4C">
      <w:pPr>
        <w:spacing w:line="360" w:lineRule="auto"/>
        <w:ind w:firstLineChars="200" w:firstLine="899"/>
        <w:jc w:val="center"/>
        <w:rPr>
          <w:rFonts w:ascii="宋体"/>
          <w:b/>
          <w:color w:val="000000" w:themeColor="text1"/>
          <w:spacing w:val="4"/>
          <w:sz w:val="44"/>
          <w:szCs w:val="44"/>
        </w:rPr>
      </w:pPr>
    </w:p>
    <w:p w14:paraId="5B0117B3" w14:textId="6E5F3606" w:rsidR="00E33A4C" w:rsidRDefault="006E40D7" w:rsidP="0079370A">
      <w:pPr>
        <w:spacing w:line="360" w:lineRule="auto"/>
        <w:rPr>
          <w:rFonts w:ascii="宋体" w:hAnsi="宋体"/>
          <w:b/>
          <w:color w:val="000000" w:themeColor="text1"/>
          <w:sz w:val="28"/>
          <w:szCs w:val="28"/>
        </w:rPr>
      </w:pPr>
      <w:r>
        <w:rPr>
          <w:rFonts w:ascii="宋体" w:hAnsi="宋体" w:hint="eastAsia"/>
          <w:b/>
          <w:color w:val="000000" w:themeColor="text1"/>
          <w:sz w:val="28"/>
          <w:szCs w:val="28"/>
        </w:rPr>
        <w:t>一、采购</w:t>
      </w:r>
      <w:r w:rsidR="00C01F77">
        <w:rPr>
          <w:rFonts w:ascii="宋体" w:hAnsi="宋体" w:hint="eastAsia"/>
          <w:b/>
          <w:color w:val="000000" w:themeColor="text1"/>
          <w:sz w:val="28"/>
          <w:szCs w:val="28"/>
        </w:rPr>
        <w:t>货物要求</w:t>
      </w:r>
      <w:r w:rsidR="00BB6AC1">
        <w:rPr>
          <w:rFonts w:ascii="宋体" w:hAnsi="宋体" w:hint="eastAsia"/>
          <w:b/>
          <w:color w:val="000000" w:themeColor="text1"/>
          <w:sz w:val="28"/>
          <w:szCs w:val="28"/>
        </w:rPr>
        <w:t>及相关说明</w:t>
      </w:r>
    </w:p>
    <w:p w14:paraId="53F709BD" w14:textId="735C1282" w:rsidR="00E33A4C" w:rsidRDefault="00D0142F" w:rsidP="0079370A">
      <w:pPr>
        <w:spacing w:line="360" w:lineRule="auto"/>
        <w:ind w:rightChars="-2" w:right="-4" w:firstLineChars="197" w:firstLine="473"/>
        <w:rPr>
          <w:rFonts w:ascii="宋体" w:hAnsi="宋体" w:cs="宋体"/>
          <w:color w:val="000000" w:themeColor="text1"/>
          <w:kern w:val="0"/>
          <w:sz w:val="24"/>
        </w:rPr>
      </w:pPr>
      <w:r>
        <w:rPr>
          <w:rFonts w:ascii="宋体" w:hAnsi="宋体" w:cs="宋体"/>
          <w:color w:val="000000" w:themeColor="text1"/>
          <w:kern w:val="0"/>
          <w:sz w:val="24"/>
        </w:rPr>
        <w:t>1</w:t>
      </w:r>
      <w:r>
        <w:rPr>
          <w:rFonts w:ascii="宋体" w:hAnsi="宋体" w:cs="宋体" w:hint="eastAsia"/>
          <w:color w:val="000000" w:themeColor="text1"/>
          <w:kern w:val="0"/>
          <w:sz w:val="24"/>
        </w:rPr>
        <w:t>、</w:t>
      </w:r>
      <w:r w:rsidR="00846C1B" w:rsidRPr="002F3B4D">
        <w:rPr>
          <w:rFonts w:ascii="宋体" w:hAnsi="宋体" w:cs="宋体" w:hint="eastAsia"/>
          <w:color w:val="000000" w:themeColor="text1"/>
          <w:kern w:val="0"/>
          <w:sz w:val="24"/>
        </w:rPr>
        <w:t>甲方工会会员凭乙方提货</w:t>
      </w:r>
      <w:proofErr w:type="gramStart"/>
      <w:r w:rsidR="00846C1B" w:rsidRPr="002F3B4D">
        <w:rPr>
          <w:rFonts w:ascii="宋体" w:hAnsi="宋体" w:cs="宋体" w:hint="eastAsia"/>
          <w:color w:val="000000" w:themeColor="text1"/>
          <w:kern w:val="0"/>
          <w:sz w:val="24"/>
        </w:rPr>
        <w:t>券</w:t>
      </w:r>
      <w:proofErr w:type="gramEnd"/>
      <w:r w:rsidR="00846C1B" w:rsidRPr="002F3B4D">
        <w:rPr>
          <w:rFonts w:ascii="宋体" w:hAnsi="宋体" w:cs="宋体" w:hint="eastAsia"/>
          <w:color w:val="000000" w:themeColor="text1"/>
          <w:kern w:val="0"/>
          <w:sz w:val="24"/>
        </w:rPr>
        <w:t>，在相应的节假日时间范围及提货</w:t>
      </w:r>
      <w:proofErr w:type="gramStart"/>
      <w:r w:rsidR="00846C1B" w:rsidRPr="002F3B4D">
        <w:rPr>
          <w:rFonts w:ascii="宋体" w:hAnsi="宋体" w:cs="宋体" w:hint="eastAsia"/>
          <w:color w:val="000000" w:themeColor="text1"/>
          <w:kern w:val="0"/>
          <w:sz w:val="24"/>
        </w:rPr>
        <w:t>券</w:t>
      </w:r>
      <w:proofErr w:type="gramEnd"/>
      <w:r w:rsidR="00846C1B" w:rsidRPr="002F3B4D">
        <w:rPr>
          <w:rFonts w:ascii="宋体" w:hAnsi="宋体" w:cs="宋体" w:hint="eastAsia"/>
          <w:color w:val="000000" w:themeColor="text1"/>
          <w:kern w:val="0"/>
          <w:sz w:val="24"/>
        </w:rPr>
        <w:t>有效期内，赴乙方卖场购买卖场内</w:t>
      </w:r>
      <w:r w:rsidR="00846C1B" w:rsidRPr="00EC31A5">
        <w:rPr>
          <w:rFonts w:ascii="宋体" w:hAnsi="宋体" w:cs="宋体" w:hint="eastAsia"/>
          <w:b/>
          <w:color w:val="000000" w:themeColor="text1"/>
          <w:kern w:val="0"/>
          <w:sz w:val="24"/>
        </w:rPr>
        <w:t>除高档烟酒等贵重物品外</w:t>
      </w:r>
      <w:r w:rsidR="00846C1B">
        <w:rPr>
          <w:rFonts w:ascii="宋体" w:hAnsi="宋体" w:cs="宋体" w:hint="eastAsia"/>
          <w:color w:val="000000" w:themeColor="text1"/>
          <w:kern w:val="0"/>
          <w:sz w:val="24"/>
        </w:rPr>
        <w:t>的任意商品（如购买的是会员价商品，则必须享受</w:t>
      </w:r>
      <w:r>
        <w:rPr>
          <w:rFonts w:ascii="宋体" w:hAnsi="宋体" w:cs="宋体" w:hint="eastAsia"/>
          <w:color w:val="000000" w:themeColor="text1"/>
          <w:kern w:val="0"/>
          <w:sz w:val="24"/>
        </w:rPr>
        <w:t>当天</w:t>
      </w:r>
      <w:r w:rsidR="00846C1B">
        <w:rPr>
          <w:rFonts w:ascii="宋体" w:hAnsi="宋体" w:cs="宋体" w:hint="eastAsia"/>
          <w:color w:val="000000" w:themeColor="text1"/>
          <w:kern w:val="0"/>
          <w:sz w:val="24"/>
        </w:rPr>
        <w:t>会员价）。</w:t>
      </w:r>
      <w:r w:rsidR="00EC31A5">
        <w:rPr>
          <w:rFonts w:ascii="宋体" w:hAnsi="宋体" w:cs="宋体" w:hint="eastAsia"/>
          <w:color w:val="000000" w:themeColor="text1"/>
          <w:kern w:val="0"/>
          <w:sz w:val="24"/>
        </w:rPr>
        <w:t>每张提货</w:t>
      </w:r>
      <w:proofErr w:type="gramStart"/>
      <w:r w:rsidR="00EC31A5">
        <w:rPr>
          <w:rFonts w:ascii="宋体" w:hAnsi="宋体" w:cs="宋体" w:hint="eastAsia"/>
          <w:color w:val="000000" w:themeColor="text1"/>
          <w:kern w:val="0"/>
          <w:sz w:val="24"/>
        </w:rPr>
        <w:t>券</w:t>
      </w:r>
      <w:proofErr w:type="gramEnd"/>
      <w:r w:rsidR="00EC31A5">
        <w:rPr>
          <w:rFonts w:ascii="宋体" w:hAnsi="宋体" w:cs="宋体" w:hint="eastAsia"/>
          <w:color w:val="000000" w:themeColor="text1"/>
          <w:kern w:val="0"/>
          <w:sz w:val="24"/>
        </w:rPr>
        <w:t>的实际市场售价不低于400元。</w:t>
      </w:r>
    </w:p>
    <w:p w14:paraId="473D7E16" w14:textId="5D893250" w:rsidR="00846C1B" w:rsidRDefault="00D0142F" w:rsidP="0079370A">
      <w:pPr>
        <w:spacing w:line="360" w:lineRule="auto"/>
        <w:ind w:rightChars="-2" w:right="-4" w:firstLineChars="200" w:firstLine="480"/>
        <w:rPr>
          <w:rFonts w:ascii="宋体" w:hAnsi="宋体" w:cs="宋体"/>
          <w:color w:val="000000" w:themeColor="text1"/>
          <w:kern w:val="0"/>
          <w:sz w:val="24"/>
        </w:rPr>
      </w:pPr>
      <w:r>
        <w:rPr>
          <w:rFonts w:ascii="宋体" w:hAnsi="宋体" w:cs="宋体"/>
          <w:color w:val="000000" w:themeColor="text1"/>
          <w:kern w:val="0"/>
          <w:sz w:val="24"/>
        </w:rPr>
        <w:t>2</w:t>
      </w:r>
      <w:r>
        <w:rPr>
          <w:rFonts w:ascii="宋体" w:hAnsi="宋体" w:cs="宋体" w:hint="eastAsia"/>
          <w:color w:val="000000" w:themeColor="text1"/>
          <w:kern w:val="0"/>
          <w:sz w:val="24"/>
        </w:rPr>
        <w:t>、</w:t>
      </w:r>
      <w:r w:rsidR="00846C1B" w:rsidRPr="00BB6AC1">
        <w:rPr>
          <w:rFonts w:ascii="宋体" w:hAnsi="宋体" w:cs="宋体" w:hint="eastAsia"/>
          <w:color w:val="000000" w:themeColor="text1"/>
          <w:kern w:val="0"/>
          <w:sz w:val="24"/>
        </w:rPr>
        <w:t>商品如有质量问题，教职工直接联系供应商，供应商应提供售后服务。</w:t>
      </w:r>
    </w:p>
    <w:p w14:paraId="1D1AF773" w14:textId="77777777" w:rsidR="00E33A4C" w:rsidRDefault="00E33A4C" w:rsidP="0079370A">
      <w:pPr>
        <w:adjustRightInd w:val="0"/>
        <w:snapToGrid w:val="0"/>
        <w:spacing w:line="360" w:lineRule="auto"/>
        <w:rPr>
          <w:rFonts w:ascii="宋体" w:hAnsi="宋体"/>
          <w:color w:val="000000" w:themeColor="text1"/>
          <w:sz w:val="24"/>
        </w:rPr>
      </w:pPr>
    </w:p>
    <w:p w14:paraId="2E93A802" w14:textId="77777777" w:rsidR="00E33A4C" w:rsidRDefault="00C01F77" w:rsidP="00AF60B8">
      <w:pPr>
        <w:pStyle w:val="1"/>
        <w:jc w:val="center"/>
        <w:rPr>
          <w:b w:val="0"/>
          <w:bCs w:val="0"/>
          <w:color w:val="000000" w:themeColor="text1"/>
        </w:rPr>
      </w:pPr>
      <w:r>
        <w:rPr>
          <w:color w:val="000000" w:themeColor="text1"/>
          <w:sz w:val="24"/>
        </w:rPr>
        <w:br w:type="page"/>
      </w:r>
      <w:bookmarkStart w:id="11" w:name="_Toc111640116"/>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合同主要条款</w:t>
      </w:r>
      <w:bookmarkEnd w:id="11"/>
    </w:p>
    <w:p w14:paraId="71A1152A" w14:textId="77777777" w:rsidR="00E33A4C" w:rsidRDefault="00E33A4C">
      <w:pPr>
        <w:spacing w:line="360" w:lineRule="auto"/>
        <w:ind w:firstLineChars="150" w:firstLine="420"/>
        <w:jc w:val="center"/>
        <w:rPr>
          <w:rFonts w:ascii="仿宋" w:eastAsia="仿宋" w:hAnsi="仿宋"/>
          <w:color w:val="000000" w:themeColor="text1"/>
          <w:sz w:val="28"/>
          <w:szCs w:val="28"/>
        </w:rPr>
      </w:pPr>
    </w:p>
    <w:p w14:paraId="4BB5CE30" w14:textId="4DDEB1D4" w:rsidR="00E33A4C" w:rsidRDefault="00C01F77" w:rsidP="00846C1B">
      <w:pPr>
        <w:spacing w:line="360" w:lineRule="auto"/>
        <w:ind w:firstLineChars="100" w:firstLine="240"/>
        <w:rPr>
          <w:color w:val="000000" w:themeColor="text1"/>
          <w:sz w:val="24"/>
        </w:rPr>
      </w:pPr>
      <w:r>
        <w:rPr>
          <w:color w:val="000000" w:themeColor="text1"/>
          <w:sz w:val="24"/>
        </w:rPr>
        <w:t>1</w:t>
      </w:r>
      <w:r>
        <w:rPr>
          <w:rFonts w:hint="eastAsia"/>
          <w:color w:val="000000" w:themeColor="text1"/>
          <w:sz w:val="24"/>
        </w:rPr>
        <w:t>、交货期：</w:t>
      </w:r>
      <w:r w:rsidR="00247993">
        <w:rPr>
          <w:rFonts w:hint="eastAsia"/>
          <w:color w:val="000000" w:themeColor="text1"/>
          <w:sz w:val="24"/>
        </w:rPr>
        <w:t>2022</w:t>
      </w:r>
      <w:r>
        <w:rPr>
          <w:rFonts w:hint="eastAsia"/>
          <w:color w:val="000000" w:themeColor="text1"/>
          <w:sz w:val="24"/>
        </w:rPr>
        <w:t>年</w:t>
      </w:r>
      <w:r w:rsidR="006E40D7">
        <w:rPr>
          <w:rFonts w:hint="eastAsia"/>
          <w:color w:val="000000" w:themeColor="text1"/>
          <w:sz w:val="24"/>
        </w:rPr>
        <w:t>9</w:t>
      </w:r>
      <w:r>
        <w:rPr>
          <w:rFonts w:hint="eastAsia"/>
          <w:color w:val="000000" w:themeColor="text1"/>
          <w:sz w:val="24"/>
        </w:rPr>
        <w:t>月</w:t>
      </w:r>
      <w:r w:rsidR="006E40D7">
        <w:rPr>
          <w:rFonts w:hint="eastAsia"/>
          <w:color w:val="000000" w:themeColor="text1"/>
          <w:sz w:val="24"/>
        </w:rPr>
        <w:t>初</w:t>
      </w:r>
      <w:r>
        <w:rPr>
          <w:rFonts w:hint="eastAsia"/>
          <w:color w:val="000000" w:themeColor="text1"/>
          <w:sz w:val="24"/>
        </w:rPr>
        <w:t>至</w:t>
      </w:r>
      <w:r w:rsidR="006E40D7">
        <w:rPr>
          <w:rFonts w:hint="eastAsia"/>
          <w:color w:val="000000" w:themeColor="text1"/>
          <w:sz w:val="24"/>
        </w:rPr>
        <w:t>10</w:t>
      </w:r>
      <w:r>
        <w:rPr>
          <w:rFonts w:hint="eastAsia"/>
          <w:color w:val="000000" w:themeColor="text1"/>
          <w:sz w:val="24"/>
        </w:rPr>
        <w:t>月底</w:t>
      </w:r>
    </w:p>
    <w:p w14:paraId="18B3F0DD" w14:textId="77777777" w:rsidR="00E33A4C" w:rsidRDefault="00C01F77" w:rsidP="00846C1B">
      <w:pPr>
        <w:spacing w:line="360" w:lineRule="auto"/>
        <w:ind w:firstLineChars="100" w:firstLine="240"/>
        <w:rPr>
          <w:color w:val="000000" w:themeColor="text1"/>
          <w:sz w:val="24"/>
        </w:rPr>
      </w:pPr>
      <w:r>
        <w:rPr>
          <w:color w:val="000000" w:themeColor="text1"/>
          <w:sz w:val="24"/>
        </w:rPr>
        <w:t>2</w:t>
      </w:r>
      <w:r>
        <w:rPr>
          <w:rFonts w:hint="eastAsia"/>
          <w:color w:val="000000" w:themeColor="text1"/>
          <w:sz w:val="24"/>
        </w:rPr>
        <w:t>、交货地点：由南通大学工会统一要求</w:t>
      </w:r>
    </w:p>
    <w:p w14:paraId="4A2C1791" w14:textId="77777777" w:rsidR="00511E11" w:rsidRPr="00D0142F" w:rsidRDefault="00C01F77" w:rsidP="00D0142F">
      <w:pPr>
        <w:spacing w:line="360" w:lineRule="auto"/>
        <w:ind w:firstLineChars="100" w:firstLine="240"/>
        <w:rPr>
          <w:color w:val="000000" w:themeColor="text1"/>
          <w:sz w:val="24"/>
        </w:rPr>
      </w:pPr>
      <w:r>
        <w:rPr>
          <w:rFonts w:hint="eastAsia"/>
          <w:color w:val="000000" w:themeColor="text1"/>
          <w:sz w:val="24"/>
        </w:rPr>
        <w:t>3</w:t>
      </w:r>
      <w:r>
        <w:rPr>
          <w:rFonts w:hint="eastAsia"/>
          <w:color w:val="000000" w:themeColor="text1"/>
          <w:sz w:val="24"/>
        </w:rPr>
        <w:t>、</w:t>
      </w:r>
      <w:r w:rsidR="00511E11" w:rsidRPr="00D0142F">
        <w:rPr>
          <w:rFonts w:hint="eastAsia"/>
          <w:color w:val="000000" w:themeColor="text1"/>
          <w:sz w:val="24"/>
        </w:rPr>
        <w:t>每张提货</w:t>
      </w:r>
      <w:proofErr w:type="gramStart"/>
      <w:r w:rsidR="00511E11" w:rsidRPr="00D0142F">
        <w:rPr>
          <w:rFonts w:hint="eastAsia"/>
          <w:color w:val="000000" w:themeColor="text1"/>
          <w:sz w:val="24"/>
        </w:rPr>
        <w:t>券</w:t>
      </w:r>
      <w:proofErr w:type="gramEnd"/>
      <w:r w:rsidR="00511E11" w:rsidRPr="00D0142F">
        <w:rPr>
          <w:rFonts w:hint="eastAsia"/>
          <w:color w:val="000000" w:themeColor="text1"/>
          <w:sz w:val="24"/>
        </w:rPr>
        <w:t>一次性使用完，</w:t>
      </w:r>
      <w:proofErr w:type="gramStart"/>
      <w:r w:rsidR="00511E11" w:rsidRPr="00D0142F">
        <w:rPr>
          <w:rFonts w:hint="eastAsia"/>
          <w:color w:val="000000" w:themeColor="text1"/>
          <w:sz w:val="24"/>
        </w:rPr>
        <w:t>不</w:t>
      </w:r>
      <w:proofErr w:type="gramEnd"/>
      <w:r w:rsidR="00511E11" w:rsidRPr="00D0142F">
        <w:rPr>
          <w:rFonts w:hint="eastAsia"/>
          <w:color w:val="000000" w:themeColor="text1"/>
          <w:sz w:val="24"/>
        </w:rPr>
        <w:t>找零，不兑现，如实际购买金额超出提货</w:t>
      </w:r>
      <w:proofErr w:type="gramStart"/>
      <w:r w:rsidR="00511E11" w:rsidRPr="00D0142F">
        <w:rPr>
          <w:rFonts w:hint="eastAsia"/>
          <w:color w:val="000000" w:themeColor="text1"/>
          <w:sz w:val="24"/>
        </w:rPr>
        <w:t>券</w:t>
      </w:r>
      <w:proofErr w:type="gramEnd"/>
      <w:r w:rsidR="00511E11" w:rsidRPr="00D0142F">
        <w:rPr>
          <w:rFonts w:hint="eastAsia"/>
          <w:color w:val="000000" w:themeColor="text1"/>
          <w:sz w:val="24"/>
        </w:rPr>
        <w:t>面值，超出金额由购买人自行支付补齐。</w:t>
      </w:r>
    </w:p>
    <w:p w14:paraId="1890E1E1" w14:textId="38AA0DC2" w:rsidR="00E33A4C" w:rsidRDefault="00C01F77" w:rsidP="00846C1B">
      <w:pPr>
        <w:spacing w:line="360" w:lineRule="auto"/>
        <w:ind w:firstLineChars="100" w:firstLine="240"/>
        <w:rPr>
          <w:color w:val="000000" w:themeColor="text1"/>
          <w:sz w:val="24"/>
        </w:rPr>
      </w:pPr>
      <w:r>
        <w:rPr>
          <w:rFonts w:hint="eastAsia"/>
          <w:color w:val="000000" w:themeColor="text1"/>
          <w:sz w:val="24"/>
        </w:rPr>
        <w:t>4</w:t>
      </w:r>
      <w:r>
        <w:rPr>
          <w:rFonts w:hint="eastAsia"/>
          <w:color w:val="000000" w:themeColor="text1"/>
          <w:sz w:val="24"/>
        </w:rPr>
        <w:t>、付款方式：</w:t>
      </w:r>
      <w:r w:rsidR="00247993">
        <w:rPr>
          <w:rFonts w:hint="eastAsia"/>
          <w:color w:val="000000" w:themeColor="text1"/>
          <w:sz w:val="24"/>
        </w:rPr>
        <w:t>2022</w:t>
      </w:r>
      <w:r>
        <w:rPr>
          <w:rFonts w:hint="eastAsia"/>
          <w:color w:val="000000" w:themeColor="text1"/>
          <w:sz w:val="24"/>
        </w:rPr>
        <w:t>年</w:t>
      </w:r>
      <w:r w:rsidR="006E40D7">
        <w:rPr>
          <w:rFonts w:hint="eastAsia"/>
          <w:color w:val="000000" w:themeColor="text1"/>
          <w:sz w:val="24"/>
        </w:rPr>
        <w:t>10</w:t>
      </w:r>
      <w:r>
        <w:rPr>
          <w:rFonts w:hint="eastAsia"/>
          <w:color w:val="000000" w:themeColor="text1"/>
          <w:sz w:val="24"/>
        </w:rPr>
        <w:t>月底前中标单位</w:t>
      </w:r>
      <w:proofErr w:type="gramStart"/>
      <w:r>
        <w:rPr>
          <w:rFonts w:hint="eastAsia"/>
          <w:color w:val="000000" w:themeColor="text1"/>
          <w:sz w:val="24"/>
        </w:rPr>
        <w:t>凭收到</w:t>
      </w:r>
      <w:proofErr w:type="gramEnd"/>
      <w:r>
        <w:rPr>
          <w:rFonts w:hint="eastAsia"/>
          <w:color w:val="000000" w:themeColor="text1"/>
          <w:sz w:val="24"/>
        </w:rPr>
        <w:t>的提货</w:t>
      </w:r>
      <w:proofErr w:type="gramStart"/>
      <w:r>
        <w:rPr>
          <w:rFonts w:hint="eastAsia"/>
          <w:color w:val="000000" w:themeColor="text1"/>
          <w:sz w:val="24"/>
        </w:rPr>
        <w:t>券</w:t>
      </w:r>
      <w:proofErr w:type="gramEnd"/>
      <w:r>
        <w:rPr>
          <w:rFonts w:hint="eastAsia"/>
          <w:color w:val="000000" w:themeColor="text1"/>
          <w:sz w:val="24"/>
        </w:rPr>
        <w:t>与南通大学办理结算。</w:t>
      </w:r>
    </w:p>
    <w:p w14:paraId="4DAC0446" w14:textId="77777777" w:rsidR="00E33A4C" w:rsidRDefault="00C01F77">
      <w:pPr>
        <w:widowControl/>
        <w:jc w:val="left"/>
        <w:rPr>
          <w:b/>
          <w:bCs/>
          <w:color w:val="000000" w:themeColor="text1"/>
          <w:kern w:val="44"/>
          <w:sz w:val="44"/>
          <w:szCs w:val="44"/>
        </w:rPr>
      </w:pPr>
      <w:r>
        <w:rPr>
          <w:color w:val="000000" w:themeColor="text1"/>
        </w:rPr>
        <w:br w:type="page"/>
      </w:r>
    </w:p>
    <w:p w14:paraId="5B2CD84F" w14:textId="77777777" w:rsidR="00E33A4C" w:rsidRPr="00AF60B8" w:rsidRDefault="00C01F77">
      <w:pPr>
        <w:pStyle w:val="1"/>
        <w:jc w:val="center"/>
        <w:rPr>
          <w:color w:val="000000" w:themeColor="text1"/>
        </w:rPr>
      </w:pPr>
      <w:bookmarkStart w:id="12" w:name="_Toc111640117"/>
      <w:r>
        <w:rPr>
          <w:rFonts w:hint="eastAsia"/>
          <w:color w:val="000000" w:themeColor="text1"/>
        </w:rPr>
        <w:lastRenderedPageBreak/>
        <w:t>第五部分</w:t>
      </w:r>
      <w:r>
        <w:rPr>
          <w:color w:val="000000" w:themeColor="text1"/>
        </w:rPr>
        <w:t xml:space="preserve">  </w:t>
      </w:r>
      <w:r>
        <w:rPr>
          <w:rFonts w:hint="eastAsia"/>
          <w:color w:val="000000" w:themeColor="text1"/>
        </w:rPr>
        <w:t>附</w:t>
      </w:r>
      <w:r>
        <w:rPr>
          <w:color w:val="000000" w:themeColor="text1"/>
        </w:rPr>
        <w:t xml:space="preserve">  </w:t>
      </w:r>
      <w:r>
        <w:rPr>
          <w:rFonts w:hint="eastAsia"/>
          <w:color w:val="000000" w:themeColor="text1"/>
        </w:rPr>
        <w:t>件</w:t>
      </w:r>
      <w:bookmarkEnd w:id="12"/>
    </w:p>
    <w:p w14:paraId="6273283D" w14:textId="77777777" w:rsidR="00E33A4C" w:rsidRDefault="00C01F77">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14:paraId="76DB8852" w14:textId="77777777" w:rsidR="00E33A4C" w:rsidRDefault="00C01F77">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sidR="0076550D">
        <w:rPr>
          <w:rFonts w:ascii="宋体" w:hAnsi="宋体" w:hint="eastAsia"/>
          <w:color w:val="000000" w:themeColor="text1"/>
          <w:spacing w:val="4"/>
          <w:sz w:val="24"/>
        </w:rPr>
        <w:t>：投标报价</w:t>
      </w:r>
      <w:r>
        <w:rPr>
          <w:rFonts w:ascii="宋体" w:hAnsi="宋体" w:hint="eastAsia"/>
          <w:color w:val="000000" w:themeColor="text1"/>
          <w:spacing w:val="4"/>
          <w:sz w:val="24"/>
        </w:rPr>
        <w:t>表</w:t>
      </w:r>
    </w:p>
    <w:p w14:paraId="5F099BA9" w14:textId="77777777" w:rsidR="00E33A4C" w:rsidRDefault="00C01F77">
      <w:pPr>
        <w:spacing w:line="360" w:lineRule="auto"/>
        <w:rPr>
          <w:color w:val="000000" w:themeColor="text1"/>
          <w:sz w:val="24"/>
        </w:rPr>
      </w:pPr>
      <w:r>
        <w:rPr>
          <w:rFonts w:ascii="宋体" w:hAnsi="宋体" w:hint="eastAsia"/>
          <w:color w:val="000000" w:themeColor="text1"/>
          <w:spacing w:val="4"/>
          <w:sz w:val="24"/>
        </w:rPr>
        <w:t>附件3：</w:t>
      </w:r>
      <w:r>
        <w:rPr>
          <w:rFonts w:hint="eastAsia"/>
          <w:color w:val="000000" w:themeColor="text1"/>
          <w:sz w:val="24"/>
        </w:rPr>
        <w:t>法定代表人资格证明</w:t>
      </w:r>
    </w:p>
    <w:p w14:paraId="0EA59590" w14:textId="77777777" w:rsidR="00E33A4C" w:rsidRDefault="00C01F77">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法定代表人授权书</w:t>
      </w:r>
    </w:p>
    <w:p w14:paraId="01676FC3" w14:textId="77777777" w:rsidR="00E33A4C" w:rsidRDefault="00C01F77">
      <w:pPr>
        <w:spacing w:line="360" w:lineRule="auto"/>
        <w:rPr>
          <w:sz w:val="24"/>
        </w:rPr>
      </w:pPr>
      <w:r>
        <w:rPr>
          <w:rFonts w:ascii="宋体" w:hAnsi="宋体" w:hint="eastAsia"/>
          <w:color w:val="000000" w:themeColor="text1"/>
          <w:spacing w:val="4"/>
          <w:sz w:val="24"/>
        </w:rPr>
        <w:t>附件5：</w:t>
      </w:r>
      <w:r>
        <w:rPr>
          <w:rFonts w:hint="eastAsia"/>
          <w:sz w:val="24"/>
        </w:rPr>
        <w:t>无重大违法记录声明</w:t>
      </w:r>
    </w:p>
    <w:p w14:paraId="78373306" w14:textId="77777777" w:rsidR="00E33A4C" w:rsidRDefault="00C01F77">
      <w:pPr>
        <w:spacing w:line="360" w:lineRule="auto"/>
        <w:rPr>
          <w:sz w:val="24"/>
        </w:rPr>
      </w:pPr>
      <w:r>
        <w:rPr>
          <w:rFonts w:hint="eastAsia"/>
          <w:sz w:val="24"/>
        </w:rPr>
        <w:t>附件</w:t>
      </w:r>
      <w:r>
        <w:rPr>
          <w:rFonts w:hint="eastAsia"/>
          <w:sz w:val="24"/>
        </w:rPr>
        <w:t>6</w:t>
      </w:r>
      <w:r>
        <w:rPr>
          <w:rFonts w:hint="eastAsia"/>
          <w:sz w:val="24"/>
        </w:rPr>
        <w:t>：诚信承诺书</w:t>
      </w:r>
    </w:p>
    <w:p w14:paraId="7163D776" w14:textId="29FD3E53" w:rsidR="006E40D7" w:rsidRPr="007B3527" w:rsidRDefault="006E40D7" w:rsidP="003C32AC">
      <w:pPr>
        <w:spacing w:line="360" w:lineRule="auto"/>
        <w:rPr>
          <w:b/>
        </w:rPr>
      </w:pPr>
      <w:bookmarkStart w:id="13" w:name="_Toc42777890"/>
      <w:bookmarkStart w:id="14" w:name="_Toc47173813"/>
      <w:bookmarkStart w:id="15" w:name="_Toc91784495"/>
      <w:r w:rsidRPr="003C32AC">
        <w:rPr>
          <w:rFonts w:hint="eastAsia"/>
          <w:sz w:val="24"/>
        </w:rPr>
        <w:t>附件</w:t>
      </w:r>
      <w:r w:rsidRPr="003C32AC">
        <w:rPr>
          <w:rFonts w:hint="eastAsia"/>
          <w:sz w:val="24"/>
        </w:rPr>
        <w:t>7</w:t>
      </w:r>
      <w:r w:rsidRPr="003C32AC">
        <w:rPr>
          <w:rFonts w:hint="eastAsia"/>
          <w:sz w:val="24"/>
        </w:rPr>
        <w:t>：南通大学采购谈判二次报价单</w:t>
      </w:r>
      <w:bookmarkEnd w:id="13"/>
      <w:bookmarkEnd w:id="14"/>
      <w:bookmarkEnd w:id="15"/>
    </w:p>
    <w:p w14:paraId="15CB002F" w14:textId="77777777" w:rsidR="006E40D7" w:rsidRPr="006E40D7" w:rsidRDefault="006E40D7">
      <w:pPr>
        <w:spacing w:line="360" w:lineRule="auto"/>
        <w:rPr>
          <w:rFonts w:ascii="宋体" w:hAnsi="宋体"/>
          <w:color w:val="000000" w:themeColor="text1"/>
          <w:spacing w:val="4"/>
          <w:sz w:val="24"/>
        </w:rPr>
      </w:pPr>
    </w:p>
    <w:p w14:paraId="78AD6D4E" w14:textId="77777777" w:rsidR="00E33A4C" w:rsidRPr="002A1E7F" w:rsidRDefault="00C01F77">
      <w:pPr>
        <w:pStyle w:val="2"/>
        <w:rPr>
          <w:rFonts w:ascii="宋体" w:hAnsi="宋体"/>
          <w:b w:val="0"/>
          <w:color w:val="000000" w:themeColor="text1"/>
          <w:sz w:val="24"/>
          <w:szCs w:val="24"/>
        </w:rPr>
      </w:pPr>
      <w:r>
        <w:rPr>
          <w:color w:val="000000" w:themeColor="text1"/>
          <w:sz w:val="24"/>
        </w:rPr>
        <w:br w:type="page"/>
      </w:r>
      <w:bookmarkStart w:id="16" w:name="_Toc111640118"/>
      <w:r w:rsidRPr="002A1E7F">
        <w:rPr>
          <w:rFonts w:ascii="宋体" w:hAnsi="宋体" w:hint="eastAsia"/>
          <w:b w:val="0"/>
          <w:color w:val="000000" w:themeColor="text1"/>
          <w:sz w:val="24"/>
          <w:szCs w:val="24"/>
        </w:rPr>
        <w:lastRenderedPageBreak/>
        <w:t>附件</w:t>
      </w:r>
      <w:r w:rsidRPr="002A1E7F">
        <w:rPr>
          <w:rFonts w:ascii="宋体" w:hAnsi="宋体"/>
          <w:b w:val="0"/>
          <w:color w:val="000000" w:themeColor="text1"/>
          <w:sz w:val="24"/>
          <w:szCs w:val="24"/>
        </w:rPr>
        <w:t>1</w:t>
      </w:r>
      <w:r w:rsidRPr="002A1E7F">
        <w:rPr>
          <w:rFonts w:ascii="宋体" w:hAnsi="宋体" w:hint="eastAsia"/>
          <w:b w:val="0"/>
          <w:color w:val="000000" w:themeColor="text1"/>
          <w:sz w:val="24"/>
          <w:szCs w:val="24"/>
        </w:rPr>
        <w:t>：投标函</w:t>
      </w:r>
      <w:bookmarkEnd w:id="16"/>
    </w:p>
    <w:p w14:paraId="304745F1" w14:textId="77777777" w:rsidR="00E33A4C" w:rsidRDefault="00C01F77">
      <w:pPr>
        <w:jc w:val="center"/>
        <w:rPr>
          <w:rFonts w:ascii="宋体"/>
          <w:color w:val="000000" w:themeColor="text1"/>
        </w:rPr>
      </w:pPr>
      <w:r>
        <w:rPr>
          <w:rFonts w:ascii="宋体" w:hAnsi="宋体" w:hint="eastAsia"/>
          <w:b/>
          <w:bCs/>
          <w:color w:val="000000" w:themeColor="text1"/>
          <w:sz w:val="44"/>
        </w:rPr>
        <w:t xml:space="preserve">  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14:paraId="7BC58E32" w14:textId="77777777" w:rsidR="00045248" w:rsidRPr="007B3527" w:rsidRDefault="00045248" w:rsidP="00045248">
      <w:pPr>
        <w:spacing w:line="360" w:lineRule="auto"/>
        <w:rPr>
          <w:color w:val="000000" w:themeColor="text1"/>
          <w:sz w:val="24"/>
        </w:rPr>
      </w:pPr>
      <w:r w:rsidRPr="007B3527">
        <w:rPr>
          <w:rFonts w:hint="eastAsia"/>
          <w:color w:val="000000" w:themeColor="text1"/>
          <w:sz w:val="24"/>
        </w:rPr>
        <w:t>南通大学招投标管理办公室：</w:t>
      </w:r>
    </w:p>
    <w:p w14:paraId="64ED0FDE" w14:textId="77777777" w:rsidR="00045248" w:rsidRPr="007B3527" w:rsidRDefault="00045248" w:rsidP="00045248">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14:paraId="7586B3A7" w14:textId="77777777" w:rsidR="00045248" w:rsidRPr="007B3527" w:rsidRDefault="00045248" w:rsidP="00045248">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14:paraId="4BA6FF1C" w14:textId="77777777" w:rsidR="00045248" w:rsidRPr="007B3527" w:rsidRDefault="00045248" w:rsidP="00045248">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14:paraId="6095AF29" w14:textId="77777777" w:rsidR="00045248" w:rsidRPr="007B3527" w:rsidRDefault="00045248" w:rsidP="00045248">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14:paraId="696D9780" w14:textId="77777777" w:rsidR="00045248" w:rsidRPr="007B3527" w:rsidRDefault="00045248" w:rsidP="00045248">
      <w:pPr>
        <w:spacing w:line="360" w:lineRule="auto"/>
        <w:ind w:firstLineChars="200" w:firstLine="48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14:paraId="2C5A0103" w14:textId="77777777" w:rsidR="00045248" w:rsidRPr="007B3527" w:rsidRDefault="00045248" w:rsidP="00045248">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14:paraId="13E59F11" w14:textId="77777777" w:rsidR="00045248" w:rsidRPr="007B3527" w:rsidRDefault="00045248" w:rsidP="00045248">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14:paraId="6B1413E2" w14:textId="77777777" w:rsidR="00045248" w:rsidRPr="007B3527" w:rsidRDefault="00045248" w:rsidP="00045248">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14:paraId="7C4BB497" w14:textId="77777777" w:rsidR="00045248" w:rsidRPr="007B3527" w:rsidRDefault="00045248" w:rsidP="00045248">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045248" w:rsidRPr="007B3527" w14:paraId="5DA008DA" w14:textId="77777777" w:rsidTr="00745D2C">
        <w:trPr>
          <w:trHeight w:val="587"/>
          <w:jc w:val="center"/>
        </w:trPr>
        <w:tc>
          <w:tcPr>
            <w:tcW w:w="2376" w:type="dxa"/>
          </w:tcPr>
          <w:p w14:paraId="7F5C0FD8" w14:textId="77777777" w:rsidR="00045248" w:rsidRPr="007B3527" w:rsidRDefault="00045248" w:rsidP="00745D2C">
            <w:pPr>
              <w:spacing w:line="480" w:lineRule="auto"/>
              <w:jc w:val="center"/>
              <w:rPr>
                <w:color w:val="000000" w:themeColor="text1"/>
                <w:sz w:val="24"/>
              </w:rPr>
            </w:pPr>
            <w:r w:rsidRPr="007B3527">
              <w:rPr>
                <w:rFonts w:hint="eastAsia"/>
                <w:color w:val="000000" w:themeColor="text1"/>
                <w:sz w:val="24"/>
              </w:rPr>
              <w:t>投标人名称（章）：</w:t>
            </w:r>
          </w:p>
        </w:tc>
        <w:tc>
          <w:tcPr>
            <w:tcW w:w="4678" w:type="dxa"/>
            <w:tcBorders>
              <w:bottom w:val="single" w:sz="4" w:space="0" w:color="000000"/>
            </w:tcBorders>
          </w:tcPr>
          <w:p w14:paraId="09D8CF94" w14:textId="77777777" w:rsidR="00045248" w:rsidRPr="007B3527" w:rsidRDefault="00045248" w:rsidP="00745D2C">
            <w:pPr>
              <w:spacing w:line="480" w:lineRule="auto"/>
              <w:rPr>
                <w:color w:val="000000" w:themeColor="text1"/>
                <w:sz w:val="24"/>
              </w:rPr>
            </w:pPr>
          </w:p>
        </w:tc>
      </w:tr>
      <w:tr w:rsidR="00045248" w:rsidRPr="007B3527" w14:paraId="5BE871FD" w14:textId="77777777" w:rsidTr="00745D2C">
        <w:trPr>
          <w:jc w:val="center"/>
        </w:trPr>
        <w:tc>
          <w:tcPr>
            <w:tcW w:w="2376" w:type="dxa"/>
          </w:tcPr>
          <w:p w14:paraId="5F8073DA" w14:textId="22920672" w:rsidR="00045248" w:rsidRPr="007B3527" w:rsidRDefault="00B07BD7" w:rsidP="00745D2C">
            <w:pPr>
              <w:spacing w:line="480" w:lineRule="auto"/>
              <w:jc w:val="center"/>
              <w:rPr>
                <w:color w:val="000000" w:themeColor="text1"/>
                <w:sz w:val="24"/>
              </w:rPr>
            </w:pPr>
            <w:r w:rsidRPr="001B7B79">
              <w:rPr>
                <w:rFonts w:hint="eastAsia"/>
                <w:color w:val="000000" w:themeColor="text1"/>
                <w:sz w:val="24"/>
              </w:rPr>
              <w:t>法定代表人或被委代表人（签字或签章</w:t>
            </w:r>
            <w:r w:rsidR="00544598">
              <w:rPr>
                <w:rFonts w:hint="eastAsia"/>
                <w:color w:val="000000" w:themeColor="text1"/>
                <w:sz w:val="24"/>
              </w:rPr>
              <w:t>）</w:t>
            </w:r>
            <w:r w:rsidR="00045248" w:rsidRPr="007B3527">
              <w:rPr>
                <w:rFonts w:hint="eastAsia"/>
                <w:color w:val="000000" w:themeColor="text1"/>
                <w:sz w:val="24"/>
              </w:rPr>
              <w:t>：</w:t>
            </w:r>
          </w:p>
        </w:tc>
        <w:tc>
          <w:tcPr>
            <w:tcW w:w="4678" w:type="dxa"/>
            <w:tcBorders>
              <w:top w:val="single" w:sz="4" w:space="0" w:color="000000"/>
              <w:bottom w:val="single" w:sz="4" w:space="0" w:color="000000"/>
            </w:tcBorders>
          </w:tcPr>
          <w:p w14:paraId="5DE9582C" w14:textId="77777777" w:rsidR="00045248" w:rsidRPr="007B3527" w:rsidRDefault="00045248" w:rsidP="00745D2C">
            <w:pPr>
              <w:spacing w:line="480" w:lineRule="auto"/>
              <w:rPr>
                <w:color w:val="000000" w:themeColor="text1"/>
                <w:sz w:val="24"/>
              </w:rPr>
            </w:pPr>
          </w:p>
        </w:tc>
      </w:tr>
      <w:tr w:rsidR="00045248" w:rsidRPr="007B3527" w14:paraId="38CB4AD3" w14:textId="77777777" w:rsidTr="00745D2C">
        <w:trPr>
          <w:jc w:val="center"/>
        </w:trPr>
        <w:tc>
          <w:tcPr>
            <w:tcW w:w="2376" w:type="dxa"/>
          </w:tcPr>
          <w:p w14:paraId="7F69E739" w14:textId="77777777" w:rsidR="00045248" w:rsidRPr="007B3527" w:rsidRDefault="00045248" w:rsidP="00745D2C">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14:paraId="1CD880A0" w14:textId="77777777" w:rsidR="00045248" w:rsidRPr="007B3527" w:rsidRDefault="00045248" w:rsidP="00745D2C">
            <w:pPr>
              <w:spacing w:line="480" w:lineRule="auto"/>
              <w:rPr>
                <w:color w:val="000000" w:themeColor="text1"/>
                <w:sz w:val="24"/>
              </w:rPr>
            </w:pPr>
          </w:p>
        </w:tc>
      </w:tr>
      <w:tr w:rsidR="00045248" w:rsidRPr="007B3527" w14:paraId="01F59EB1" w14:textId="77777777" w:rsidTr="00745D2C">
        <w:trPr>
          <w:jc w:val="center"/>
        </w:trPr>
        <w:tc>
          <w:tcPr>
            <w:tcW w:w="2376" w:type="dxa"/>
          </w:tcPr>
          <w:p w14:paraId="6A024C2E" w14:textId="77777777" w:rsidR="00045248" w:rsidRPr="007B3527" w:rsidRDefault="00045248" w:rsidP="00745D2C">
            <w:pPr>
              <w:spacing w:line="480" w:lineRule="auto"/>
              <w:jc w:val="center"/>
              <w:rPr>
                <w:color w:val="000000" w:themeColor="text1"/>
                <w:sz w:val="24"/>
              </w:rPr>
            </w:pPr>
            <w:r w:rsidRPr="007B3527">
              <w:rPr>
                <w:color w:val="000000" w:themeColor="text1"/>
                <w:sz w:val="24"/>
              </w:rPr>
              <w:t xml:space="preserve">E  m  a  i  l  </w:t>
            </w:r>
            <w:r w:rsidRPr="007B3527">
              <w:rPr>
                <w:rFonts w:hint="eastAsia"/>
                <w:color w:val="000000" w:themeColor="text1"/>
                <w:sz w:val="24"/>
              </w:rPr>
              <w:t>：</w:t>
            </w:r>
          </w:p>
        </w:tc>
        <w:tc>
          <w:tcPr>
            <w:tcW w:w="4678" w:type="dxa"/>
            <w:tcBorders>
              <w:top w:val="single" w:sz="4" w:space="0" w:color="000000"/>
              <w:bottom w:val="single" w:sz="4" w:space="0" w:color="000000"/>
            </w:tcBorders>
          </w:tcPr>
          <w:p w14:paraId="75315E25" w14:textId="77777777" w:rsidR="00045248" w:rsidRPr="007B3527" w:rsidRDefault="00045248" w:rsidP="00745D2C">
            <w:pPr>
              <w:spacing w:line="480" w:lineRule="auto"/>
              <w:rPr>
                <w:color w:val="000000" w:themeColor="text1"/>
                <w:sz w:val="24"/>
              </w:rPr>
            </w:pPr>
          </w:p>
        </w:tc>
      </w:tr>
      <w:tr w:rsidR="00045248" w:rsidRPr="007B3527" w14:paraId="37566F87" w14:textId="77777777" w:rsidTr="00745D2C">
        <w:trPr>
          <w:jc w:val="center"/>
        </w:trPr>
        <w:tc>
          <w:tcPr>
            <w:tcW w:w="2376" w:type="dxa"/>
          </w:tcPr>
          <w:p w14:paraId="46D59955" w14:textId="77777777" w:rsidR="00045248" w:rsidRPr="007B3527" w:rsidRDefault="00045248" w:rsidP="00745D2C">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14:paraId="0B683218" w14:textId="77777777" w:rsidR="00045248" w:rsidRPr="007B3527" w:rsidRDefault="00045248" w:rsidP="00745D2C">
            <w:pPr>
              <w:spacing w:line="480" w:lineRule="auto"/>
              <w:rPr>
                <w:color w:val="000000" w:themeColor="text1"/>
                <w:sz w:val="24"/>
              </w:rPr>
            </w:pPr>
          </w:p>
        </w:tc>
      </w:tr>
      <w:tr w:rsidR="00045248" w:rsidRPr="007B3527" w14:paraId="14E2B889" w14:textId="77777777" w:rsidTr="00745D2C">
        <w:trPr>
          <w:jc w:val="center"/>
        </w:trPr>
        <w:tc>
          <w:tcPr>
            <w:tcW w:w="2376" w:type="dxa"/>
          </w:tcPr>
          <w:p w14:paraId="0A015959" w14:textId="77777777" w:rsidR="00045248" w:rsidRPr="007B3527" w:rsidRDefault="00045248" w:rsidP="00745D2C">
            <w:pPr>
              <w:spacing w:line="480" w:lineRule="auto"/>
              <w:jc w:val="center"/>
              <w:rPr>
                <w:color w:val="000000" w:themeColor="text1"/>
                <w:sz w:val="24"/>
              </w:rPr>
            </w:pPr>
            <w:r w:rsidRPr="007B3527">
              <w:rPr>
                <w:rFonts w:hint="eastAsia"/>
                <w:color w:val="000000" w:themeColor="text1"/>
                <w:sz w:val="24"/>
              </w:rPr>
              <w:lastRenderedPageBreak/>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14:paraId="70CD73DC" w14:textId="77777777" w:rsidR="00045248" w:rsidRPr="007B3527" w:rsidRDefault="00045248" w:rsidP="00745D2C">
            <w:pPr>
              <w:spacing w:line="480" w:lineRule="auto"/>
              <w:rPr>
                <w:color w:val="000000" w:themeColor="text1"/>
                <w:sz w:val="24"/>
              </w:rPr>
            </w:pPr>
          </w:p>
        </w:tc>
      </w:tr>
    </w:tbl>
    <w:p w14:paraId="58CE0BC0" w14:textId="77777777" w:rsidR="00045248" w:rsidRPr="007B3527" w:rsidRDefault="00045248" w:rsidP="00045248">
      <w:pPr>
        <w:snapToGrid w:val="0"/>
        <w:spacing w:line="360" w:lineRule="auto"/>
        <w:ind w:leftChars="-68" w:left="-143" w:rightChars="-167" w:right="-351"/>
        <w:rPr>
          <w:rFonts w:ascii="宋体"/>
          <w:color w:val="000000" w:themeColor="text1"/>
          <w:spacing w:val="4"/>
          <w:sz w:val="24"/>
        </w:rPr>
        <w:sectPr w:rsidR="00045248" w:rsidRPr="007B3527" w:rsidSect="007204B3">
          <w:footerReference w:type="even" r:id="rId10"/>
          <w:footerReference w:type="default" r:id="rId11"/>
          <w:pgSz w:w="11906" w:h="16838"/>
          <w:pgMar w:top="1440" w:right="1077" w:bottom="1440" w:left="1077" w:header="851" w:footer="992" w:gutter="0"/>
          <w:pgNumType w:start="0"/>
          <w:cols w:space="425"/>
          <w:titlePg/>
          <w:docGrid w:type="lines" w:linePitch="312"/>
        </w:sectPr>
      </w:pPr>
    </w:p>
    <w:p w14:paraId="2B66E715" w14:textId="77777777" w:rsidR="005E79D8" w:rsidRDefault="005E79D8" w:rsidP="005E79D8">
      <w:pPr>
        <w:pStyle w:val="2"/>
        <w:rPr>
          <w:rFonts w:asciiTheme="minorEastAsia" w:eastAsiaTheme="minorEastAsia" w:hAnsiTheme="minorEastAsia"/>
          <w:b w:val="0"/>
          <w:color w:val="000000" w:themeColor="text1"/>
          <w:sz w:val="24"/>
          <w:szCs w:val="24"/>
        </w:rPr>
      </w:pPr>
      <w:bookmarkStart w:id="17" w:name="_Toc111640119"/>
      <w:bookmarkStart w:id="18" w:name="_Toc26362350"/>
      <w:r w:rsidRPr="002A1E7F">
        <w:rPr>
          <w:rFonts w:asciiTheme="minorEastAsia" w:eastAsiaTheme="minorEastAsia" w:hAnsiTheme="minorEastAsia" w:hint="eastAsia"/>
          <w:b w:val="0"/>
          <w:color w:val="000000" w:themeColor="text1"/>
          <w:sz w:val="24"/>
          <w:szCs w:val="24"/>
        </w:rPr>
        <w:lastRenderedPageBreak/>
        <w:t>附件2</w:t>
      </w:r>
      <w:r w:rsidR="002A1E7F">
        <w:rPr>
          <w:rFonts w:asciiTheme="minorEastAsia" w:eastAsiaTheme="minorEastAsia" w:hAnsiTheme="minorEastAsia" w:hint="eastAsia"/>
          <w:b w:val="0"/>
          <w:color w:val="000000" w:themeColor="text1"/>
          <w:sz w:val="24"/>
          <w:szCs w:val="24"/>
        </w:rPr>
        <w:t>：投标报价</w:t>
      </w:r>
      <w:r w:rsidRPr="002A1E7F">
        <w:rPr>
          <w:rFonts w:asciiTheme="minorEastAsia" w:eastAsiaTheme="minorEastAsia" w:hAnsiTheme="minorEastAsia" w:hint="eastAsia"/>
          <w:b w:val="0"/>
          <w:color w:val="000000" w:themeColor="text1"/>
          <w:sz w:val="24"/>
          <w:szCs w:val="24"/>
        </w:rPr>
        <w:t>表</w:t>
      </w:r>
      <w:bookmarkEnd w:id="17"/>
    </w:p>
    <w:p w14:paraId="25BBCE72" w14:textId="77777777" w:rsidR="00EC31A5" w:rsidRDefault="00EC31A5" w:rsidP="00EC31A5"/>
    <w:p w14:paraId="30EBBFA2" w14:textId="77777777" w:rsidR="00EC31A5" w:rsidRPr="00EC31A5" w:rsidRDefault="00EC31A5" w:rsidP="00EC31A5">
      <w:pPr>
        <w:jc w:val="center"/>
        <w:rPr>
          <w:sz w:val="28"/>
          <w:szCs w:val="28"/>
        </w:rPr>
      </w:pPr>
      <w:r w:rsidRPr="00EC31A5">
        <w:rPr>
          <w:rFonts w:hint="eastAsia"/>
          <w:sz w:val="28"/>
          <w:szCs w:val="28"/>
        </w:rPr>
        <w:t>投标报价表</w:t>
      </w:r>
    </w:p>
    <w:tbl>
      <w:tblPr>
        <w:tblStyle w:val="aa"/>
        <w:tblW w:w="9209" w:type="dxa"/>
        <w:tblLayout w:type="fixed"/>
        <w:tblLook w:val="04A0" w:firstRow="1" w:lastRow="0" w:firstColumn="1" w:lastColumn="0" w:noHBand="0" w:noVBand="1"/>
      </w:tblPr>
      <w:tblGrid>
        <w:gridCol w:w="1384"/>
        <w:gridCol w:w="2835"/>
        <w:gridCol w:w="1588"/>
        <w:gridCol w:w="2126"/>
        <w:gridCol w:w="1276"/>
      </w:tblGrid>
      <w:tr w:rsidR="005E79D8" w:rsidRPr="00237570" w14:paraId="291539E7" w14:textId="77777777" w:rsidTr="001B7B79">
        <w:trPr>
          <w:trHeight w:val="624"/>
        </w:trPr>
        <w:tc>
          <w:tcPr>
            <w:tcW w:w="1384" w:type="dxa"/>
          </w:tcPr>
          <w:p w14:paraId="5F2389FC" w14:textId="77777777" w:rsidR="005E79D8" w:rsidRPr="00237570" w:rsidRDefault="005E79D8" w:rsidP="00A922A2">
            <w:pPr>
              <w:spacing w:line="360" w:lineRule="auto"/>
              <w:jc w:val="center"/>
              <w:rPr>
                <w:rFonts w:asciiTheme="minorEastAsia" w:eastAsiaTheme="minorEastAsia" w:hAnsiTheme="minorEastAsia"/>
                <w:bCs/>
                <w:color w:val="000000" w:themeColor="text1"/>
                <w:sz w:val="24"/>
              </w:rPr>
            </w:pPr>
            <w:r w:rsidRPr="00237570">
              <w:rPr>
                <w:rFonts w:asciiTheme="minorEastAsia" w:eastAsiaTheme="minorEastAsia" w:hAnsiTheme="minorEastAsia" w:hint="eastAsia"/>
                <w:bCs/>
                <w:color w:val="000000" w:themeColor="text1"/>
                <w:sz w:val="24"/>
              </w:rPr>
              <w:t>项目名称</w:t>
            </w:r>
          </w:p>
        </w:tc>
        <w:tc>
          <w:tcPr>
            <w:tcW w:w="2835" w:type="dxa"/>
          </w:tcPr>
          <w:p w14:paraId="7171641B" w14:textId="77777777" w:rsidR="005E79D8" w:rsidRPr="00237570" w:rsidRDefault="005E79D8" w:rsidP="00A922A2">
            <w:pPr>
              <w:spacing w:line="360" w:lineRule="auto"/>
              <w:jc w:val="center"/>
              <w:rPr>
                <w:rFonts w:asciiTheme="minorEastAsia" w:eastAsiaTheme="minorEastAsia" w:hAnsiTheme="minorEastAsia"/>
                <w:bCs/>
                <w:color w:val="000000" w:themeColor="text1"/>
                <w:sz w:val="24"/>
              </w:rPr>
            </w:pPr>
            <w:r w:rsidRPr="00237570">
              <w:rPr>
                <w:rFonts w:asciiTheme="minorEastAsia" w:eastAsiaTheme="minorEastAsia" w:hAnsiTheme="minorEastAsia" w:hint="eastAsia"/>
                <w:bCs/>
                <w:color w:val="000000" w:themeColor="text1"/>
                <w:sz w:val="24"/>
              </w:rPr>
              <w:t>南通大学2022年度</w:t>
            </w:r>
          </w:p>
          <w:p w14:paraId="261A5EAA" w14:textId="718D6A78" w:rsidR="005E79D8" w:rsidRPr="00237570" w:rsidRDefault="005E79D8" w:rsidP="00893C24">
            <w:pPr>
              <w:spacing w:line="360" w:lineRule="auto"/>
              <w:jc w:val="center"/>
              <w:rPr>
                <w:rFonts w:asciiTheme="minorEastAsia" w:eastAsiaTheme="minorEastAsia" w:hAnsiTheme="minorEastAsia"/>
                <w:bCs/>
                <w:color w:val="000000" w:themeColor="text1"/>
                <w:sz w:val="24"/>
              </w:rPr>
            </w:pPr>
            <w:r w:rsidRPr="00237570">
              <w:rPr>
                <w:rFonts w:asciiTheme="minorEastAsia" w:eastAsiaTheme="minorEastAsia" w:hAnsiTheme="minorEastAsia" w:hint="eastAsia"/>
                <w:bCs/>
                <w:color w:val="000000" w:themeColor="text1"/>
                <w:sz w:val="24"/>
              </w:rPr>
              <w:t>工会会员</w:t>
            </w:r>
            <w:r w:rsidR="00893C24" w:rsidRPr="00237570">
              <w:rPr>
                <w:rFonts w:asciiTheme="minorEastAsia" w:eastAsiaTheme="minorEastAsia" w:hAnsiTheme="minorEastAsia" w:hint="eastAsia"/>
                <w:bCs/>
                <w:color w:val="000000" w:themeColor="text1"/>
                <w:sz w:val="24"/>
              </w:rPr>
              <w:t>中秋</w:t>
            </w:r>
            <w:r w:rsidRPr="00237570">
              <w:rPr>
                <w:rFonts w:asciiTheme="minorEastAsia" w:eastAsiaTheme="minorEastAsia" w:hAnsiTheme="minorEastAsia" w:hint="eastAsia"/>
                <w:bCs/>
                <w:color w:val="000000" w:themeColor="text1"/>
                <w:sz w:val="24"/>
              </w:rPr>
              <w:t>节慰问品</w:t>
            </w:r>
          </w:p>
        </w:tc>
        <w:tc>
          <w:tcPr>
            <w:tcW w:w="1588" w:type="dxa"/>
          </w:tcPr>
          <w:p w14:paraId="5CAE672A" w14:textId="77777777" w:rsidR="005E79D8" w:rsidRPr="00237570" w:rsidRDefault="005E79D8" w:rsidP="00A922A2">
            <w:pPr>
              <w:spacing w:line="360" w:lineRule="auto"/>
              <w:jc w:val="center"/>
              <w:rPr>
                <w:rFonts w:asciiTheme="minorEastAsia" w:eastAsiaTheme="minorEastAsia" w:hAnsiTheme="minorEastAsia"/>
                <w:bCs/>
                <w:color w:val="000000" w:themeColor="text1"/>
                <w:sz w:val="24"/>
              </w:rPr>
            </w:pPr>
            <w:r w:rsidRPr="00237570">
              <w:rPr>
                <w:rFonts w:asciiTheme="minorEastAsia" w:eastAsiaTheme="minorEastAsia" w:hAnsiTheme="minorEastAsia" w:hint="eastAsia"/>
                <w:bCs/>
                <w:color w:val="000000" w:themeColor="text1"/>
                <w:sz w:val="24"/>
              </w:rPr>
              <w:t>项目编号</w:t>
            </w:r>
          </w:p>
        </w:tc>
        <w:tc>
          <w:tcPr>
            <w:tcW w:w="3402" w:type="dxa"/>
            <w:gridSpan w:val="2"/>
          </w:tcPr>
          <w:p w14:paraId="29B89412" w14:textId="77777777" w:rsidR="005E79D8" w:rsidRPr="00237570" w:rsidRDefault="005E79D8" w:rsidP="00A922A2">
            <w:pPr>
              <w:spacing w:line="360" w:lineRule="auto"/>
              <w:jc w:val="center"/>
              <w:rPr>
                <w:rFonts w:asciiTheme="minorEastAsia" w:eastAsiaTheme="minorEastAsia" w:hAnsiTheme="minorEastAsia"/>
                <w:bCs/>
                <w:color w:val="000000" w:themeColor="text1"/>
                <w:sz w:val="24"/>
              </w:rPr>
            </w:pPr>
          </w:p>
        </w:tc>
      </w:tr>
      <w:tr w:rsidR="002A1E7F" w:rsidRPr="00237570" w14:paraId="783632DF" w14:textId="77777777" w:rsidTr="001B7B79">
        <w:tc>
          <w:tcPr>
            <w:tcW w:w="1384" w:type="dxa"/>
          </w:tcPr>
          <w:p w14:paraId="2E5B11B6" w14:textId="77777777" w:rsidR="002A1E7F" w:rsidRPr="00237570" w:rsidRDefault="002A1E7F" w:rsidP="002A1E7F">
            <w:pPr>
              <w:snapToGrid w:val="0"/>
              <w:rPr>
                <w:rFonts w:asciiTheme="minorEastAsia" w:eastAsiaTheme="minorEastAsia" w:hAnsiTheme="minorEastAsia" w:cs="仿宋"/>
                <w:sz w:val="24"/>
              </w:rPr>
            </w:pPr>
            <w:r w:rsidRPr="00237570">
              <w:rPr>
                <w:rFonts w:asciiTheme="minorEastAsia" w:eastAsiaTheme="minorEastAsia" w:hAnsiTheme="minorEastAsia" w:cs="仿宋" w:hint="eastAsia"/>
                <w:sz w:val="24"/>
              </w:rPr>
              <w:t>提货</w:t>
            </w:r>
            <w:proofErr w:type="gramStart"/>
            <w:r w:rsidRPr="00237570">
              <w:rPr>
                <w:rFonts w:asciiTheme="minorEastAsia" w:eastAsiaTheme="minorEastAsia" w:hAnsiTheme="minorEastAsia" w:cs="仿宋" w:hint="eastAsia"/>
                <w:sz w:val="24"/>
              </w:rPr>
              <w:t>券</w:t>
            </w:r>
            <w:proofErr w:type="gramEnd"/>
            <w:r w:rsidRPr="00237570">
              <w:rPr>
                <w:rFonts w:asciiTheme="minorEastAsia" w:eastAsiaTheme="minorEastAsia" w:hAnsiTheme="minorEastAsia" w:cs="仿宋" w:hint="eastAsia"/>
                <w:sz w:val="24"/>
              </w:rPr>
              <w:t>面值金额（元/张）</w:t>
            </w:r>
          </w:p>
        </w:tc>
        <w:tc>
          <w:tcPr>
            <w:tcW w:w="2835" w:type="dxa"/>
          </w:tcPr>
          <w:p w14:paraId="76C32ED5" w14:textId="77777777" w:rsidR="002A1E7F" w:rsidRPr="00237570" w:rsidRDefault="002A1E7F">
            <w:pPr>
              <w:keepNext/>
              <w:keepLines/>
              <w:spacing w:before="260" w:after="260" w:line="416" w:lineRule="auto"/>
              <w:outlineLvl w:val="1"/>
              <w:rPr>
                <w:rFonts w:asciiTheme="minorEastAsia" w:eastAsiaTheme="minorEastAsia" w:hAnsiTheme="minorEastAsia"/>
                <w:bCs/>
                <w:color w:val="000000" w:themeColor="text1"/>
                <w:sz w:val="24"/>
              </w:rPr>
            </w:pPr>
          </w:p>
        </w:tc>
        <w:tc>
          <w:tcPr>
            <w:tcW w:w="1588" w:type="dxa"/>
          </w:tcPr>
          <w:p w14:paraId="38E898AA" w14:textId="77777777" w:rsidR="002A1E7F" w:rsidRPr="00237570" w:rsidRDefault="002A1E7F" w:rsidP="00D01507">
            <w:pPr>
              <w:snapToGrid w:val="0"/>
              <w:rPr>
                <w:rFonts w:asciiTheme="minorEastAsia" w:eastAsiaTheme="minorEastAsia" w:hAnsiTheme="minorEastAsia"/>
                <w:bCs/>
                <w:color w:val="000000" w:themeColor="text1"/>
                <w:sz w:val="24"/>
              </w:rPr>
            </w:pPr>
            <w:r w:rsidRPr="00D01507">
              <w:rPr>
                <w:rFonts w:asciiTheme="minorEastAsia" w:eastAsiaTheme="minorEastAsia" w:hAnsiTheme="minorEastAsia" w:cs="仿宋" w:hint="eastAsia"/>
                <w:sz w:val="24"/>
              </w:rPr>
              <w:t>总价（元）</w:t>
            </w:r>
          </w:p>
        </w:tc>
        <w:tc>
          <w:tcPr>
            <w:tcW w:w="3402" w:type="dxa"/>
            <w:gridSpan w:val="2"/>
          </w:tcPr>
          <w:p w14:paraId="4E359231" w14:textId="77777777" w:rsidR="002A1E7F" w:rsidRPr="00237570" w:rsidRDefault="002A1E7F">
            <w:pPr>
              <w:keepNext/>
              <w:keepLines/>
              <w:spacing w:before="260" w:after="260" w:line="416" w:lineRule="auto"/>
              <w:outlineLvl w:val="1"/>
              <w:rPr>
                <w:rFonts w:asciiTheme="minorEastAsia" w:eastAsiaTheme="minorEastAsia" w:hAnsiTheme="minorEastAsia"/>
                <w:bCs/>
                <w:color w:val="000000" w:themeColor="text1"/>
                <w:sz w:val="24"/>
              </w:rPr>
            </w:pPr>
          </w:p>
        </w:tc>
      </w:tr>
      <w:tr w:rsidR="005E79D8" w:rsidRPr="00237570" w14:paraId="6BED208E" w14:textId="77777777" w:rsidTr="001B7B79">
        <w:trPr>
          <w:trHeight w:val="1507"/>
        </w:trPr>
        <w:tc>
          <w:tcPr>
            <w:tcW w:w="1384" w:type="dxa"/>
          </w:tcPr>
          <w:p w14:paraId="524A8361" w14:textId="570E12C3" w:rsidR="005E79D8" w:rsidRPr="00237570" w:rsidRDefault="00B07BD7" w:rsidP="00237570">
            <w:pPr>
              <w:spacing w:line="360" w:lineRule="auto"/>
              <w:jc w:val="center"/>
              <w:rPr>
                <w:rFonts w:asciiTheme="minorEastAsia" w:eastAsiaTheme="minorEastAsia" w:hAnsiTheme="minorEastAsia"/>
                <w:bCs/>
                <w:color w:val="000000" w:themeColor="text1"/>
                <w:sz w:val="24"/>
              </w:rPr>
            </w:pPr>
            <w:r w:rsidRPr="00237570">
              <w:rPr>
                <w:rFonts w:asciiTheme="minorEastAsia" w:eastAsiaTheme="minorEastAsia" w:hAnsiTheme="minorEastAsia" w:hint="eastAsia"/>
                <w:bCs/>
                <w:color w:val="000000" w:themeColor="text1"/>
                <w:sz w:val="24"/>
              </w:rPr>
              <w:t>投标人</w:t>
            </w:r>
            <w:r w:rsidR="002A1E7F" w:rsidRPr="00237570">
              <w:rPr>
                <w:rFonts w:asciiTheme="minorEastAsia" w:eastAsiaTheme="minorEastAsia" w:hAnsiTheme="minorEastAsia" w:hint="eastAsia"/>
                <w:bCs/>
                <w:color w:val="000000" w:themeColor="text1"/>
                <w:sz w:val="24"/>
              </w:rPr>
              <w:t>名称（公章）</w:t>
            </w:r>
          </w:p>
        </w:tc>
        <w:tc>
          <w:tcPr>
            <w:tcW w:w="2835" w:type="dxa"/>
          </w:tcPr>
          <w:p w14:paraId="0F9F0F83" w14:textId="77777777" w:rsidR="005E79D8" w:rsidRPr="00237570" w:rsidRDefault="005E79D8" w:rsidP="00237570">
            <w:pPr>
              <w:spacing w:line="360" w:lineRule="auto"/>
              <w:jc w:val="center"/>
              <w:rPr>
                <w:rFonts w:asciiTheme="minorEastAsia" w:eastAsiaTheme="minorEastAsia" w:hAnsiTheme="minorEastAsia"/>
                <w:bCs/>
                <w:color w:val="000000" w:themeColor="text1"/>
                <w:sz w:val="24"/>
              </w:rPr>
            </w:pPr>
          </w:p>
        </w:tc>
        <w:tc>
          <w:tcPr>
            <w:tcW w:w="1588" w:type="dxa"/>
          </w:tcPr>
          <w:p w14:paraId="6422BDF3" w14:textId="657F9937" w:rsidR="005E79D8" w:rsidRPr="00237570" w:rsidRDefault="00B07BD7" w:rsidP="00D01507">
            <w:pPr>
              <w:snapToGrid w:val="0"/>
              <w:rPr>
                <w:rFonts w:asciiTheme="minorEastAsia" w:eastAsiaTheme="minorEastAsia" w:hAnsiTheme="minorEastAsia"/>
                <w:bCs/>
                <w:color w:val="000000" w:themeColor="text1"/>
                <w:sz w:val="24"/>
              </w:rPr>
            </w:pPr>
            <w:r w:rsidRPr="00D01507">
              <w:rPr>
                <w:rFonts w:asciiTheme="minorEastAsia" w:eastAsiaTheme="minorEastAsia" w:hAnsiTheme="minorEastAsia" w:cs="仿宋" w:hint="eastAsia"/>
                <w:sz w:val="24"/>
              </w:rPr>
              <w:t>法定代表人或被委托代表人（签字或签章</w:t>
            </w:r>
            <w:r w:rsidR="00D927B9" w:rsidRPr="00D01507">
              <w:rPr>
                <w:rFonts w:asciiTheme="minorEastAsia" w:eastAsiaTheme="minorEastAsia" w:hAnsiTheme="minorEastAsia" w:cs="仿宋" w:hint="eastAsia"/>
                <w:sz w:val="24"/>
              </w:rPr>
              <w:t>）</w:t>
            </w:r>
          </w:p>
        </w:tc>
        <w:tc>
          <w:tcPr>
            <w:tcW w:w="2126" w:type="dxa"/>
          </w:tcPr>
          <w:p w14:paraId="23DDF74F" w14:textId="77777777" w:rsidR="005E79D8" w:rsidRPr="00237570" w:rsidRDefault="005E79D8">
            <w:pPr>
              <w:keepNext/>
              <w:keepLines/>
              <w:spacing w:before="260" w:after="260" w:line="416" w:lineRule="auto"/>
              <w:outlineLvl w:val="1"/>
              <w:rPr>
                <w:rFonts w:asciiTheme="minorEastAsia" w:eastAsiaTheme="minorEastAsia" w:hAnsiTheme="minorEastAsia"/>
                <w:bCs/>
                <w:color w:val="000000" w:themeColor="text1"/>
                <w:sz w:val="24"/>
              </w:rPr>
            </w:pPr>
          </w:p>
        </w:tc>
        <w:tc>
          <w:tcPr>
            <w:tcW w:w="1276" w:type="dxa"/>
          </w:tcPr>
          <w:p w14:paraId="156557FC" w14:textId="77777777" w:rsidR="005E79D8" w:rsidRPr="00D01507" w:rsidRDefault="002A1E7F" w:rsidP="00636346">
            <w:pPr>
              <w:snapToGrid w:val="0"/>
              <w:rPr>
                <w:rFonts w:asciiTheme="minorEastAsia" w:eastAsiaTheme="minorEastAsia" w:hAnsiTheme="minorEastAsia" w:cs="仿宋"/>
                <w:sz w:val="24"/>
              </w:rPr>
            </w:pPr>
            <w:r w:rsidRPr="00D01507">
              <w:rPr>
                <w:rFonts w:asciiTheme="minorEastAsia" w:eastAsiaTheme="minorEastAsia" w:hAnsiTheme="minorEastAsia" w:cs="仿宋" w:hint="eastAsia"/>
                <w:sz w:val="24"/>
              </w:rPr>
              <w:t>日期</w:t>
            </w:r>
            <w:r w:rsidR="00EC31A5" w:rsidRPr="00D01507">
              <w:rPr>
                <w:rFonts w:asciiTheme="minorEastAsia" w:eastAsiaTheme="minorEastAsia" w:hAnsiTheme="minorEastAsia" w:cs="仿宋" w:hint="eastAsia"/>
                <w:sz w:val="24"/>
              </w:rPr>
              <w:t>：</w:t>
            </w:r>
          </w:p>
        </w:tc>
      </w:tr>
    </w:tbl>
    <w:p w14:paraId="3B1C6060" w14:textId="77777777" w:rsidR="005E79D8" w:rsidRDefault="005E79D8" w:rsidP="00D01507">
      <w:pPr>
        <w:snapToGrid w:val="0"/>
        <w:rPr>
          <w:rFonts w:ascii="宋体" w:hAnsi="宋体"/>
          <w:bCs/>
          <w:color w:val="000000" w:themeColor="text1"/>
          <w:szCs w:val="21"/>
        </w:rPr>
      </w:pPr>
      <w:r>
        <w:rPr>
          <w:rFonts w:ascii="宋体" w:hAnsi="宋体"/>
          <w:bCs/>
          <w:color w:val="000000" w:themeColor="text1"/>
          <w:szCs w:val="21"/>
        </w:rPr>
        <w:br w:type="page"/>
      </w:r>
    </w:p>
    <w:p w14:paraId="4AAA0D0E" w14:textId="77777777" w:rsidR="00E33A4C" w:rsidRPr="002A1E7F" w:rsidRDefault="002A1E7F">
      <w:pPr>
        <w:keepNext/>
        <w:keepLines/>
        <w:spacing w:before="260" w:after="260" w:line="416" w:lineRule="auto"/>
        <w:outlineLvl w:val="1"/>
        <w:rPr>
          <w:rFonts w:ascii="宋体" w:hAnsi="宋体"/>
          <w:bCs/>
          <w:color w:val="000000" w:themeColor="text1"/>
          <w:sz w:val="24"/>
        </w:rPr>
      </w:pPr>
      <w:bookmarkStart w:id="19" w:name="_Toc111640120"/>
      <w:r w:rsidRPr="002A1E7F">
        <w:rPr>
          <w:rFonts w:ascii="宋体" w:hAnsi="宋体" w:hint="eastAsia"/>
          <w:bCs/>
          <w:color w:val="000000" w:themeColor="text1"/>
          <w:sz w:val="24"/>
        </w:rPr>
        <w:lastRenderedPageBreak/>
        <w:t>附件3：</w:t>
      </w:r>
      <w:r w:rsidR="00C01F77" w:rsidRPr="002A1E7F">
        <w:rPr>
          <w:rFonts w:ascii="宋体" w:hAnsi="宋体" w:hint="eastAsia"/>
          <w:bCs/>
          <w:color w:val="000000" w:themeColor="text1"/>
          <w:sz w:val="24"/>
        </w:rPr>
        <w:t>法定代表人资格证明</w:t>
      </w:r>
      <w:bookmarkEnd w:id="18"/>
      <w:bookmarkEnd w:id="19"/>
    </w:p>
    <w:p w14:paraId="78C3BC2E" w14:textId="77777777" w:rsidR="00E33A4C" w:rsidRDefault="00E33A4C" w:rsidP="00302853">
      <w:pPr>
        <w:snapToGrid w:val="0"/>
        <w:spacing w:line="360" w:lineRule="auto"/>
        <w:ind w:rightChars="-167" w:right="-351"/>
        <w:jc w:val="center"/>
        <w:rPr>
          <w:rFonts w:ascii="宋体"/>
          <w:b/>
          <w:sz w:val="36"/>
          <w:szCs w:val="36"/>
        </w:rPr>
      </w:pPr>
    </w:p>
    <w:p w14:paraId="081738B6" w14:textId="77777777" w:rsidR="00E33A4C" w:rsidRDefault="00C01F77">
      <w:pPr>
        <w:snapToGrid w:val="0"/>
        <w:spacing w:line="360" w:lineRule="auto"/>
        <w:ind w:rightChars="-167" w:right="-351"/>
        <w:jc w:val="center"/>
        <w:rPr>
          <w:rFonts w:ascii="宋体"/>
          <w:b/>
          <w:sz w:val="36"/>
          <w:szCs w:val="36"/>
        </w:rPr>
      </w:pPr>
      <w:r>
        <w:rPr>
          <w:rFonts w:ascii="宋体" w:hint="eastAsia"/>
          <w:b/>
          <w:sz w:val="36"/>
          <w:szCs w:val="36"/>
        </w:rPr>
        <w:t>法定代表人资格证明</w:t>
      </w:r>
    </w:p>
    <w:p w14:paraId="7DE7454D" w14:textId="77777777" w:rsidR="00E33A4C" w:rsidRDefault="00C01F77">
      <w:pPr>
        <w:spacing w:afterLines="100" w:after="312" w:line="480" w:lineRule="auto"/>
        <w:ind w:rightChars="-167" w:right="-351"/>
        <w:rPr>
          <w:rFonts w:ascii="宋体" w:cs="宋体"/>
          <w:kern w:val="0"/>
          <w:sz w:val="28"/>
          <w:szCs w:val="28"/>
        </w:rPr>
      </w:pPr>
      <w:r>
        <w:rPr>
          <w:rFonts w:hint="eastAsia"/>
          <w:sz w:val="28"/>
          <w:szCs w:val="28"/>
        </w:rPr>
        <w:t>南通大学招投标管理办公室：</w:t>
      </w:r>
    </w:p>
    <w:p w14:paraId="2C5A9B1A" w14:textId="77777777" w:rsidR="00E33A4C" w:rsidRDefault="00C01F77">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hint="eastAsia"/>
          <w:kern w:val="0"/>
          <w:sz w:val="28"/>
          <w:szCs w:val="28"/>
          <w:u w:val="single"/>
        </w:rPr>
        <w:t xml:space="preserve">        </w:t>
      </w:r>
      <w:r>
        <w:rPr>
          <w:rFonts w:ascii="宋体" w:hAnsi="宋体" w:cs="宋体" w:hint="eastAsia"/>
          <w:kern w:val="0"/>
          <w:sz w:val="28"/>
          <w:szCs w:val="28"/>
        </w:rPr>
        <w:t>性别：</w:t>
      </w:r>
      <w:r>
        <w:rPr>
          <w:rFonts w:ascii="宋体" w:hAnsi="宋体" w:cs="宋体" w:hint="eastAsia"/>
          <w:kern w:val="0"/>
          <w:sz w:val="28"/>
          <w:szCs w:val="28"/>
          <w:u w:val="single"/>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hint="eastAsia"/>
          <w:sz w:val="28"/>
          <w:szCs w:val="28"/>
        </w:rPr>
        <w:t>系我公司的法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14:paraId="2AFCFF4D" w14:textId="77777777" w:rsidR="00E33A4C" w:rsidRDefault="00C01F77">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14:paraId="46DAF20E" w14:textId="77777777" w:rsidR="00E33A4C" w:rsidRDefault="00E33A4C">
      <w:pPr>
        <w:widowControl/>
        <w:wordWrap w:val="0"/>
        <w:snapToGrid w:val="0"/>
        <w:spacing w:before="90" w:after="90" w:line="360" w:lineRule="auto"/>
        <w:ind w:firstLine="600"/>
        <w:jc w:val="left"/>
        <w:rPr>
          <w:rFonts w:ascii="宋体" w:hAnsi="宋体" w:cs="宋体"/>
          <w:kern w:val="0"/>
          <w:sz w:val="28"/>
          <w:szCs w:val="28"/>
        </w:rPr>
      </w:pPr>
    </w:p>
    <w:p w14:paraId="5884EF0E" w14:textId="77777777" w:rsidR="00E33A4C" w:rsidRDefault="00C01F7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14:paraId="7ED3E278" w14:textId="77777777" w:rsidR="00E33A4C" w:rsidRDefault="00C01F7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14:paraId="21A41580" w14:textId="77777777" w:rsidR="00E33A4C" w:rsidRDefault="00E33A4C" w:rsidP="00302853">
      <w:pPr>
        <w:spacing w:line="360" w:lineRule="auto"/>
        <w:ind w:rightChars="-167" w:right="-351"/>
        <w:rPr>
          <w:sz w:val="28"/>
          <w:szCs w:val="28"/>
        </w:rPr>
      </w:pPr>
    </w:p>
    <w:p w14:paraId="2ED98560" w14:textId="77777777" w:rsidR="00E33A4C" w:rsidRDefault="00C01F77">
      <w:pPr>
        <w:jc w:val="center"/>
        <w:rPr>
          <w:rFonts w:ascii="宋体" w:hAnsi="宋体"/>
          <w:b/>
          <w:color w:val="000000" w:themeColor="text1"/>
          <w:szCs w:val="21"/>
        </w:rPr>
      </w:pPr>
      <w:r>
        <w:rPr>
          <w:rFonts w:ascii="宋体" w:hAnsi="宋体" w:cs="宋体"/>
          <w:noProof/>
          <w:kern w:val="0"/>
          <w:sz w:val="24"/>
        </w:rPr>
        <mc:AlternateContent>
          <mc:Choice Requires="wps">
            <w:drawing>
              <wp:anchor distT="0" distB="0" distL="114300" distR="114300" simplePos="0" relativeHeight="251656192" behindDoc="0" locked="0" layoutInCell="1" allowOverlap="1" wp14:anchorId="6ABA7EAC" wp14:editId="0F9A8D97">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3F001080" w14:textId="77777777" w:rsidR="00E33A4C" w:rsidRDefault="00E33A4C">
                            <w:pPr>
                              <w:jc w:val="center"/>
                            </w:pPr>
                          </w:p>
                          <w:p w14:paraId="0085C3D0" w14:textId="77777777" w:rsidR="00E33A4C" w:rsidRDefault="00E33A4C">
                            <w:pPr>
                              <w:jc w:val="center"/>
                            </w:pPr>
                          </w:p>
                          <w:p w14:paraId="26B5B6B7" w14:textId="77777777" w:rsidR="00E33A4C" w:rsidRDefault="00E33A4C">
                            <w:pPr>
                              <w:jc w:val="center"/>
                            </w:pPr>
                          </w:p>
                          <w:p w14:paraId="242F4E25" w14:textId="77777777" w:rsidR="00E33A4C" w:rsidRDefault="00E33A4C">
                            <w:pPr>
                              <w:jc w:val="center"/>
                            </w:pPr>
                          </w:p>
                          <w:p w14:paraId="45D5A13E" w14:textId="77777777" w:rsidR="00E33A4C" w:rsidRDefault="00E33A4C">
                            <w:pPr>
                              <w:jc w:val="center"/>
                            </w:pPr>
                          </w:p>
                          <w:p w14:paraId="2F97A7C5" w14:textId="37BEC1A0" w:rsidR="00E33A4C" w:rsidRDefault="00D927B9">
                            <w:pPr>
                              <w:jc w:val="center"/>
                            </w:pPr>
                            <w:r>
                              <w:rPr>
                                <w:rFonts w:hint="eastAsia"/>
                                <w:sz w:val="24"/>
                              </w:rPr>
                              <w:t>法定</w:t>
                            </w:r>
                            <w:r w:rsidR="00C01F77">
                              <w:rPr>
                                <w:rFonts w:hint="eastAsia"/>
                                <w:sz w:val="24"/>
                              </w:rPr>
                              <w:t>代表人身份证复印件粘贴处（正面）</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ABA7EAC" id="_x0000_t202" coordsize="21600,21600" o:spt="202" path="m,l,21600r21600,l21600,xe">
                <v:stroke joinstyle="miter"/>
                <v:path gradientshapeok="t" o:connecttype="rect"/>
              </v:shapetype>
              <v:shape id="文本框 4" o:spid="_x0000_s1026" type="#_x0000_t202" style="position:absolute;left:0;text-align:left;margin-left:12.6pt;margin-top:35.55pt;width:228.8pt;height:155.4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">
                <v:textbox>
                  <w:txbxContent>
                    <w:p w14:paraId="3F001080" w14:textId="77777777" w:rsidR="00E33A4C" w:rsidRDefault="00E33A4C">
                      <w:pPr>
                        <w:jc w:val="center"/>
                      </w:pPr>
                    </w:p>
                    <w:p w14:paraId="0085C3D0" w14:textId="77777777" w:rsidR="00E33A4C" w:rsidRDefault="00E33A4C">
                      <w:pPr>
                        <w:jc w:val="center"/>
                      </w:pPr>
                    </w:p>
                    <w:p w14:paraId="26B5B6B7" w14:textId="77777777" w:rsidR="00E33A4C" w:rsidRDefault="00E33A4C">
                      <w:pPr>
                        <w:jc w:val="center"/>
                      </w:pPr>
                    </w:p>
                    <w:p w14:paraId="242F4E25" w14:textId="77777777" w:rsidR="00E33A4C" w:rsidRDefault="00E33A4C">
                      <w:pPr>
                        <w:jc w:val="center"/>
                      </w:pPr>
                    </w:p>
                    <w:p w14:paraId="45D5A13E" w14:textId="77777777" w:rsidR="00E33A4C" w:rsidRDefault="00E33A4C">
                      <w:pPr>
                        <w:jc w:val="center"/>
                      </w:pPr>
                    </w:p>
                    <w:p w14:paraId="2F97A7C5" w14:textId="37BEC1A0" w:rsidR="00E33A4C" w:rsidRDefault="00D927B9">
                      <w:pPr>
                        <w:jc w:val="center"/>
                      </w:pPr>
                      <w:r>
                        <w:rPr>
                          <w:rFonts w:hint="eastAsia"/>
                          <w:sz w:val="24"/>
                        </w:rPr>
                        <w:t>法定</w:t>
                      </w:r>
                      <w:r w:rsidR="00C01F77">
                        <w:rPr>
                          <w:rFonts w:hint="eastAsia"/>
                          <w:sz w:val="24"/>
                        </w:rPr>
                        <w:t>代表人身份证复印件粘贴处（正面）</w:t>
                      </w:r>
                    </w:p>
                  </w:txbxContent>
                </v:textbox>
              </v:shape>
            </w:pict>
          </mc:Fallback>
        </mc:AlternateContent>
      </w:r>
      <w:r>
        <w:rPr>
          <w:rFonts w:ascii="宋体" w:hAnsi="宋体" w:cs="宋体"/>
          <w:noProof/>
          <w:kern w:val="0"/>
          <w:sz w:val="24"/>
        </w:rPr>
        <mc:AlternateContent>
          <mc:Choice Requires="wps">
            <w:drawing>
              <wp:anchor distT="0" distB="0" distL="114300" distR="114300" simplePos="0" relativeHeight="251652096" behindDoc="0" locked="0" layoutInCell="1" allowOverlap="1" wp14:anchorId="37368C0F" wp14:editId="42A7E9C0">
                <wp:simplePos x="0" y="0"/>
                <wp:positionH relativeFrom="column">
                  <wp:posOffset>3164205</wp:posOffset>
                </wp:positionH>
                <wp:positionV relativeFrom="paragraph">
                  <wp:posOffset>448945</wp:posOffset>
                </wp:positionV>
                <wp:extent cx="2905760" cy="1973580"/>
                <wp:effectExtent l="0" t="0" r="27940" b="2667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2FECB57B" w14:textId="77777777" w:rsidR="00E33A4C" w:rsidRDefault="00E33A4C">
                            <w:pPr>
                              <w:jc w:val="center"/>
                            </w:pPr>
                          </w:p>
                          <w:p w14:paraId="26FB08B3" w14:textId="77777777" w:rsidR="00E33A4C" w:rsidRDefault="00E33A4C">
                            <w:pPr>
                              <w:jc w:val="center"/>
                            </w:pPr>
                          </w:p>
                          <w:p w14:paraId="07898CC7" w14:textId="77777777" w:rsidR="00E33A4C" w:rsidRDefault="00E33A4C">
                            <w:pPr>
                              <w:jc w:val="center"/>
                            </w:pPr>
                          </w:p>
                          <w:p w14:paraId="42EA684A" w14:textId="77777777" w:rsidR="00E33A4C" w:rsidRDefault="00E33A4C">
                            <w:pPr>
                              <w:jc w:val="center"/>
                            </w:pPr>
                          </w:p>
                          <w:p w14:paraId="35AFA8FD" w14:textId="77777777" w:rsidR="00E33A4C" w:rsidRDefault="00E33A4C">
                            <w:pPr>
                              <w:jc w:val="center"/>
                            </w:pPr>
                          </w:p>
                          <w:p w14:paraId="2EF2BE0A" w14:textId="3801A444" w:rsidR="00E33A4C" w:rsidRDefault="00D927B9">
                            <w:pPr>
                              <w:jc w:val="center"/>
                            </w:pPr>
                            <w:r>
                              <w:rPr>
                                <w:rFonts w:hint="eastAsia"/>
                                <w:sz w:val="24"/>
                              </w:rPr>
                              <w:t>法定</w:t>
                            </w:r>
                            <w:r w:rsidR="00C01F77">
                              <w:rPr>
                                <w:rFonts w:hint="eastAsia"/>
                                <w:sz w:val="24"/>
                              </w:rPr>
                              <w:t>代表人身份证复印件粘贴处（反面）</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368C0F" id="文本框 3" o:spid="_x0000_s1027" type="#_x0000_t202" style="position:absolute;left:0;text-align:left;margin-left:249.15pt;margin-top:35.35pt;width:228.8pt;height:155.4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">
                <v:textbox>
                  <w:txbxContent>
                    <w:p w14:paraId="2FECB57B" w14:textId="77777777" w:rsidR="00E33A4C" w:rsidRDefault="00E33A4C">
                      <w:pPr>
                        <w:jc w:val="center"/>
                      </w:pPr>
                    </w:p>
                    <w:p w14:paraId="26FB08B3" w14:textId="77777777" w:rsidR="00E33A4C" w:rsidRDefault="00E33A4C">
                      <w:pPr>
                        <w:jc w:val="center"/>
                      </w:pPr>
                    </w:p>
                    <w:p w14:paraId="07898CC7" w14:textId="77777777" w:rsidR="00E33A4C" w:rsidRDefault="00E33A4C">
                      <w:pPr>
                        <w:jc w:val="center"/>
                      </w:pPr>
                    </w:p>
                    <w:p w14:paraId="42EA684A" w14:textId="77777777" w:rsidR="00E33A4C" w:rsidRDefault="00E33A4C">
                      <w:pPr>
                        <w:jc w:val="center"/>
                      </w:pPr>
                    </w:p>
                    <w:p w14:paraId="35AFA8FD" w14:textId="77777777" w:rsidR="00E33A4C" w:rsidRDefault="00E33A4C">
                      <w:pPr>
                        <w:jc w:val="center"/>
                      </w:pPr>
                    </w:p>
                    <w:p w14:paraId="2EF2BE0A" w14:textId="3801A444" w:rsidR="00E33A4C" w:rsidRDefault="00D927B9">
                      <w:pPr>
                        <w:jc w:val="center"/>
                      </w:pPr>
                      <w:r>
                        <w:rPr>
                          <w:rFonts w:hint="eastAsia"/>
                          <w:sz w:val="24"/>
                        </w:rPr>
                        <w:t>法定</w:t>
                      </w:r>
                      <w:r w:rsidR="00C01F77">
                        <w:rPr>
                          <w:rFonts w:hint="eastAsia"/>
                          <w:sz w:val="24"/>
                        </w:rPr>
                        <w:t>代表人身份证复印件粘贴处（反面）</w:t>
                      </w:r>
                    </w:p>
                  </w:txbxContent>
                </v:textbox>
              </v:shape>
            </w:pict>
          </mc:Fallback>
        </mc:AlternateContent>
      </w:r>
      <w:r>
        <w:rPr>
          <w:rFonts w:ascii="宋体" w:hint="eastAsia"/>
          <w:sz w:val="30"/>
        </w:rPr>
        <w:br w:type="page"/>
      </w:r>
    </w:p>
    <w:p w14:paraId="69DE7E5A" w14:textId="77777777" w:rsidR="00E33A4C" w:rsidRPr="002A1E7F" w:rsidRDefault="00C01F77">
      <w:pPr>
        <w:keepNext/>
        <w:keepLines/>
        <w:spacing w:before="260" w:after="260" w:line="416" w:lineRule="auto"/>
        <w:outlineLvl w:val="1"/>
        <w:rPr>
          <w:rFonts w:ascii="Cambria" w:hAnsi="Cambria"/>
          <w:bCs/>
          <w:color w:val="000000" w:themeColor="text1"/>
          <w:sz w:val="24"/>
        </w:rPr>
      </w:pPr>
      <w:bookmarkStart w:id="20" w:name="_Toc111640121"/>
      <w:r w:rsidRPr="002A1E7F">
        <w:rPr>
          <w:rFonts w:ascii="宋体" w:hAnsi="宋体" w:hint="eastAsia"/>
          <w:bCs/>
          <w:color w:val="000000" w:themeColor="text1"/>
          <w:sz w:val="24"/>
        </w:rPr>
        <w:lastRenderedPageBreak/>
        <w:t>附件</w:t>
      </w:r>
      <w:r w:rsidR="002A1E7F" w:rsidRPr="002A1E7F">
        <w:rPr>
          <w:rFonts w:ascii="宋体" w:hAnsi="宋体" w:hint="eastAsia"/>
          <w:bCs/>
          <w:color w:val="000000" w:themeColor="text1"/>
          <w:sz w:val="24"/>
        </w:rPr>
        <w:t>4</w:t>
      </w:r>
      <w:r w:rsidRPr="002A1E7F">
        <w:rPr>
          <w:rFonts w:ascii="宋体" w:hAnsi="宋体" w:hint="eastAsia"/>
          <w:bCs/>
          <w:color w:val="000000" w:themeColor="text1"/>
          <w:sz w:val="24"/>
        </w:rPr>
        <w:t>：法定代表人授权书</w:t>
      </w:r>
      <w:bookmarkEnd w:id="20"/>
    </w:p>
    <w:p w14:paraId="17A231AB" w14:textId="77777777" w:rsidR="00E33A4C" w:rsidRDefault="00C01F77" w:rsidP="00302853">
      <w:pPr>
        <w:snapToGrid w:val="0"/>
        <w:spacing w:line="360" w:lineRule="auto"/>
        <w:ind w:rightChars="-167" w:right="-351"/>
        <w:jc w:val="center"/>
        <w:rPr>
          <w:rFonts w:ascii="宋体"/>
          <w:b/>
          <w:sz w:val="36"/>
          <w:szCs w:val="36"/>
        </w:rPr>
      </w:pPr>
      <w:r>
        <w:rPr>
          <w:rFonts w:ascii="宋体" w:hint="eastAsia"/>
          <w:b/>
          <w:sz w:val="36"/>
          <w:szCs w:val="36"/>
        </w:rPr>
        <w:t>法定代表人授权书</w:t>
      </w:r>
    </w:p>
    <w:p w14:paraId="445820F9" w14:textId="77777777" w:rsidR="00E33A4C" w:rsidRDefault="00C01F77">
      <w:pPr>
        <w:spacing w:line="480" w:lineRule="auto"/>
        <w:ind w:rightChars="-167" w:right="-351"/>
        <w:rPr>
          <w:sz w:val="28"/>
          <w:szCs w:val="28"/>
        </w:rPr>
      </w:pPr>
      <w:r>
        <w:rPr>
          <w:rFonts w:hint="eastAsia"/>
          <w:sz w:val="28"/>
          <w:szCs w:val="28"/>
        </w:rPr>
        <w:t>南通大学招投标管理办公室：</w:t>
      </w:r>
    </w:p>
    <w:p w14:paraId="03F5BE9C" w14:textId="77777777" w:rsidR="00E33A4C" w:rsidRDefault="00C01F77">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hint="eastAsia"/>
          <w:kern w:val="0"/>
          <w:sz w:val="28"/>
          <w:szCs w:val="28"/>
          <w:u w:val="single"/>
        </w:rPr>
        <w:t xml:space="preserve"> （单位名称）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14:paraId="059E2B76" w14:textId="77777777" w:rsidR="00E33A4C" w:rsidRDefault="00C01F77">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14:paraId="117FC216" w14:textId="741B122C" w:rsidR="00D927B9" w:rsidRPr="00D927B9" w:rsidRDefault="00D927B9" w:rsidP="0084219F">
      <w:pPr>
        <w:widowControl/>
        <w:wordWrap w:val="0"/>
        <w:snapToGrid w:val="0"/>
        <w:spacing w:before="90" w:after="90" w:line="360" w:lineRule="auto"/>
        <w:ind w:firstLineChars="200" w:firstLine="560"/>
        <w:jc w:val="left"/>
        <w:rPr>
          <w:rFonts w:ascii="Helvetica" w:hAnsi="Helvetica" w:cs="Helvetica"/>
          <w:kern w:val="0"/>
          <w:sz w:val="28"/>
          <w:szCs w:val="28"/>
          <w:u w:val="single"/>
        </w:rPr>
      </w:pPr>
      <w:r>
        <w:rPr>
          <w:rFonts w:ascii="Helvetica" w:hAnsi="Helvetica" w:cs="Helvetica" w:hint="eastAsia"/>
          <w:kern w:val="0"/>
          <w:sz w:val="28"/>
          <w:szCs w:val="28"/>
        </w:rPr>
        <w:t>法定代表人或被委托代表人（签字或签章）：</w:t>
      </w:r>
      <w:r>
        <w:rPr>
          <w:rFonts w:ascii="Helvetica" w:hAnsi="Helvetica" w:cs="Helvetica" w:hint="eastAsia"/>
          <w:kern w:val="0"/>
          <w:sz w:val="28"/>
          <w:szCs w:val="28"/>
          <w:u w:val="single"/>
        </w:rPr>
        <w:t xml:space="preserve">                </w:t>
      </w:r>
    </w:p>
    <w:p w14:paraId="45DFCD2E" w14:textId="43B1A7D0" w:rsidR="00E33A4C" w:rsidRDefault="00C01F77" w:rsidP="00D927B9">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14:paraId="35CF47F6" w14:textId="77777777" w:rsidR="00E33A4C" w:rsidRDefault="00C01F7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14:paraId="6C087192" w14:textId="77777777" w:rsidR="00E33A4C" w:rsidRDefault="00C01F77" w:rsidP="00302853">
      <w:pPr>
        <w:spacing w:line="360" w:lineRule="auto"/>
        <w:ind w:rightChars="-167" w:right="-351"/>
        <w:rPr>
          <w:sz w:val="28"/>
          <w:szCs w:val="28"/>
        </w:rPr>
      </w:pPr>
      <w:r>
        <w:rPr>
          <w:rFonts w:hint="eastAsia"/>
          <w:noProof/>
        </w:rPr>
        <mc:AlternateContent>
          <mc:Choice Requires="wps">
            <w:drawing>
              <wp:anchor distT="0" distB="0" distL="114300" distR="114300" simplePos="0" relativeHeight="251666432" behindDoc="0" locked="0" layoutInCell="1" allowOverlap="1" wp14:anchorId="3EBF3D79" wp14:editId="49A612D0">
                <wp:simplePos x="0" y="0"/>
                <wp:positionH relativeFrom="column">
                  <wp:posOffset>60325</wp:posOffset>
                </wp:positionH>
                <wp:positionV relativeFrom="paragraph">
                  <wp:posOffset>195580</wp:posOffset>
                </wp:positionV>
                <wp:extent cx="2543810" cy="2179320"/>
                <wp:effectExtent l="0" t="0" r="27940" b="1143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2CD94A1" w14:textId="77777777" w:rsidR="00E33A4C" w:rsidRDefault="00E33A4C"/>
                          <w:p w14:paraId="03CBE13F" w14:textId="77777777" w:rsidR="00E33A4C" w:rsidRDefault="00E33A4C"/>
                          <w:p w14:paraId="3F8CF1EC" w14:textId="77777777" w:rsidR="00E33A4C" w:rsidRDefault="00E33A4C"/>
                          <w:p w14:paraId="1D29C1E1" w14:textId="77777777" w:rsidR="00E33A4C" w:rsidRDefault="00E33A4C"/>
                          <w:p w14:paraId="65FF91BA" w14:textId="77777777" w:rsidR="00E33A4C" w:rsidRDefault="00C01F77">
                            <w:pPr>
                              <w:jc w:val="center"/>
                              <w:rPr>
                                <w:sz w:val="24"/>
                              </w:rPr>
                            </w:pPr>
                            <w:r>
                              <w:rPr>
                                <w:rFonts w:hint="eastAsia"/>
                                <w:sz w:val="24"/>
                              </w:rPr>
                              <w:t>被授权人身份证复印件粘贴处</w:t>
                            </w:r>
                          </w:p>
                          <w:p w14:paraId="1886873B" w14:textId="77777777" w:rsidR="00E33A4C" w:rsidRDefault="00C01F77">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BF3D79" id="文本框 6" o:spid="_x0000_s1028" type="#_x0000_t202" style="position:absolute;left:0;text-align:left;margin-left:4.75pt;margin-top:15.4pt;width:200.3pt;height:171.6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">
                <v:textbox>
                  <w:txbxContent>
                    <w:p w14:paraId="62CD94A1" w14:textId="77777777" w:rsidR="00E33A4C" w:rsidRDefault="00E33A4C"/>
                    <w:p w14:paraId="03CBE13F" w14:textId="77777777" w:rsidR="00E33A4C" w:rsidRDefault="00E33A4C"/>
                    <w:p w14:paraId="3F8CF1EC" w14:textId="77777777" w:rsidR="00E33A4C" w:rsidRDefault="00E33A4C"/>
                    <w:p w14:paraId="1D29C1E1" w14:textId="77777777" w:rsidR="00E33A4C" w:rsidRDefault="00E33A4C"/>
                    <w:p w14:paraId="65FF91BA" w14:textId="77777777" w:rsidR="00E33A4C" w:rsidRDefault="00C01F77">
                      <w:pPr>
                        <w:jc w:val="center"/>
                        <w:rPr>
                          <w:sz w:val="24"/>
                        </w:rPr>
                      </w:pPr>
                      <w:r>
                        <w:rPr>
                          <w:rFonts w:hint="eastAsia"/>
                          <w:sz w:val="24"/>
                        </w:rPr>
                        <w:t>被授权人身份证复印件粘贴处</w:t>
                      </w:r>
                    </w:p>
                    <w:p w14:paraId="1886873B" w14:textId="77777777" w:rsidR="00E33A4C" w:rsidRDefault="00C01F77">
                      <w:pPr>
                        <w:jc w:val="center"/>
                      </w:pPr>
                      <w:r>
                        <w:rPr>
                          <w:rFonts w:hint="eastAsia"/>
                          <w:sz w:val="24"/>
                        </w:rPr>
                        <w:t>（正面）</w:t>
                      </w:r>
                    </w:p>
                  </w:txbxContent>
                </v:textbox>
              </v:shape>
            </w:pict>
          </mc:Fallback>
        </mc:AlternateContent>
      </w:r>
      <w:r>
        <w:rPr>
          <w:rFonts w:hint="eastAsia"/>
          <w:noProof/>
        </w:rPr>
        <mc:AlternateContent>
          <mc:Choice Requires="wps">
            <w:drawing>
              <wp:anchor distT="0" distB="0" distL="114300" distR="114300" simplePos="0" relativeHeight="251661312" behindDoc="0" locked="0" layoutInCell="1" allowOverlap="1" wp14:anchorId="032C96D3" wp14:editId="60A2C749">
                <wp:simplePos x="0" y="0"/>
                <wp:positionH relativeFrom="column">
                  <wp:posOffset>2746375</wp:posOffset>
                </wp:positionH>
                <wp:positionV relativeFrom="paragraph">
                  <wp:posOffset>193675</wp:posOffset>
                </wp:positionV>
                <wp:extent cx="2543810" cy="2179320"/>
                <wp:effectExtent l="0" t="0" r="27940" b="1143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2C6A66C" w14:textId="77777777" w:rsidR="00E33A4C" w:rsidRDefault="00E33A4C"/>
                          <w:p w14:paraId="49EB7C8A" w14:textId="77777777" w:rsidR="00E33A4C" w:rsidRDefault="00E33A4C"/>
                          <w:p w14:paraId="6A1584FC" w14:textId="77777777" w:rsidR="00E33A4C" w:rsidRDefault="00E33A4C"/>
                          <w:p w14:paraId="569BA2FE" w14:textId="77777777" w:rsidR="00E33A4C" w:rsidRDefault="00E33A4C"/>
                          <w:p w14:paraId="2BC8D63F" w14:textId="77777777" w:rsidR="00E33A4C" w:rsidRDefault="00C01F77">
                            <w:pPr>
                              <w:jc w:val="center"/>
                              <w:rPr>
                                <w:sz w:val="24"/>
                              </w:rPr>
                            </w:pPr>
                            <w:r>
                              <w:rPr>
                                <w:rFonts w:hint="eastAsia"/>
                                <w:sz w:val="24"/>
                              </w:rPr>
                              <w:t>被授权人身份证复印件粘贴处</w:t>
                            </w:r>
                          </w:p>
                          <w:p w14:paraId="52CFFEE9" w14:textId="77777777" w:rsidR="00E33A4C" w:rsidRDefault="00C01F77">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2C96D3" id="文本框 5" o:spid="_x0000_s1029"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v2X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AIFv2XLwIAAEEEAAAOAAAAAAAAAAAAAAAAAC4C&#10;AABkcnMvZTJvRG9jLnhtbFBLAQItABQABgAIAAAAIQAv14Vm4AAAAAoBAAAPAAAAAAAAAAAAAAAA&#10;AIkEAABkcnMvZG93bnJldi54bWxQSwUGAAAAAAQABADzAAAAlgUAAAAA&#10;">
                <v:textbox>
                  <w:txbxContent>
                    <w:p w14:paraId="72C6A66C" w14:textId="77777777" w:rsidR="00E33A4C" w:rsidRDefault="00E33A4C"/>
                    <w:p w14:paraId="49EB7C8A" w14:textId="77777777" w:rsidR="00E33A4C" w:rsidRDefault="00E33A4C"/>
                    <w:p w14:paraId="6A1584FC" w14:textId="77777777" w:rsidR="00E33A4C" w:rsidRDefault="00E33A4C"/>
                    <w:p w14:paraId="569BA2FE" w14:textId="77777777" w:rsidR="00E33A4C" w:rsidRDefault="00E33A4C"/>
                    <w:p w14:paraId="2BC8D63F" w14:textId="77777777" w:rsidR="00E33A4C" w:rsidRDefault="00C01F77">
                      <w:pPr>
                        <w:jc w:val="center"/>
                        <w:rPr>
                          <w:sz w:val="24"/>
                        </w:rPr>
                      </w:pPr>
                      <w:r>
                        <w:rPr>
                          <w:rFonts w:hint="eastAsia"/>
                          <w:sz w:val="24"/>
                        </w:rPr>
                        <w:t>被授权人身份证复印件粘贴处</w:t>
                      </w:r>
                    </w:p>
                    <w:p w14:paraId="52CFFEE9" w14:textId="77777777" w:rsidR="00E33A4C" w:rsidRDefault="00C01F77">
                      <w:pPr>
                        <w:jc w:val="center"/>
                      </w:pPr>
                      <w:r>
                        <w:rPr>
                          <w:rFonts w:hint="eastAsia"/>
                          <w:sz w:val="24"/>
                        </w:rPr>
                        <w:t>（反面）</w:t>
                      </w:r>
                    </w:p>
                  </w:txbxContent>
                </v:textbox>
              </v:shape>
            </w:pict>
          </mc:Fallback>
        </mc:AlternateContent>
      </w:r>
    </w:p>
    <w:p w14:paraId="1AF9D9A4" w14:textId="77777777" w:rsidR="00E33A4C" w:rsidRDefault="00E33A4C">
      <w:pPr>
        <w:spacing w:line="360" w:lineRule="auto"/>
        <w:ind w:rightChars="-167" w:right="-351"/>
        <w:rPr>
          <w:sz w:val="28"/>
          <w:szCs w:val="28"/>
        </w:rPr>
      </w:pPr>
    </w:p>
    <w:p w14:paraId="7E1F15C2" w14:textId="77777777" w:rsidR="00E33A4C" w:rsidRDefault="00E33A4C">
      <w:pPr>
        <w:spacing w:line="360" w:lineRule="auto"/>
        <w:ind w:rightChars="-167" w:right="-351"/>
        <w:rPr>
          <w:sz w:val="28"/>
          <w:szCs w:val="28"/>
        </w:rPr>
      </w:pPr>
    </w:p>
    <w:p w14:paraId="0992A1A0" w14:textId="77777777" w:rsidR="00E33A4C" w:rsidRDefault="00E33A4C">
      <w:pPr>
        <w:spacing w:line="360" w:lineRule="auto"/>
        <w:ind w:rightChars="-167" w:right="-351"/>
        <w:rPr>
          <w:sz w:val="28"/>
          <w:szCs w:val="28"/>
        </w:rPr>
      </w:pPr>
    </w:p>
    <w:p w14:paraId="594F2B33" w14:textId="77777777" w:rsidR="00E33A4C" w:rsidRDefault="00C01F77">
      <w:pPr>
        <w:widowControl/>
        <w:shd w:val="clear" w:color="auto" w:fill="FFFFFF"/>
        <w:spacing w:line="2160" w:lineRule="atLeast"/>
        <w:jc w:val="left"/>
        <w:rPr>
          <w:rFonts w:ascii="宋体" w:hAnsi="宋体" w:cs="宋体"/>
          <w:kern w:val="0"/>
          <w:sz w:val="24"/>
        </w:rPr>
      </w:pPr>
      <w:r>
        <w:rPr>
          <w:rFonts w:ascii="宋体" w:hAnsi="宋体" w:cs="宋体" w:hint="eastAsia"/>
          <w:kern w:val="0"/>
          <w:sz w:val="24"/>
        </w:rPr>
        <w:t>注：“法定代表人”直接参加投标和签署投标文件的无需提供该授权书。</w:t>
      </w:r>
    </w:p>
    <w:p w14:paraId="4D392695" w14:textId="77777777" w:rsidR="00E33A4C" w:rsidRDefault="00C01F77">
      <w:pPr>
        <w:pStyle w:val="2"/>
        <w:spacing w:before="0" w:after="0"/>
        <w:rPr>
          <w:rFonts w:ascii="宋体" w:hAnsi="宋体"/>
          <w:kern w:val="0"/>
          <w:sz w:val="24"/>
        </w:rPr>
      </w:pPr>
      <w:r>
        <w:rPr>
          <w:rFonts w:ascii="Times New Roman" w:hAnsi="Times New Roman"/>
          <w:b w:val="0"/>
          <w:bCs w:val="0"/>
          <w:sz w:val="28"/>
          <w:szCs w:val="28"/>
        </w:rPr>
        <w:br w:type="page"/>
      </w:r>
      <w:bookmarkStart w:id="21" w:name="_Toc49847305"/>
      <w:bookmarkStart w:id="22" w:name="_Toc50645818"/>
      <w:bookmarkStart w:id="23" w:name="_Toc50642504"/>
      <w:bookmarkStart w:id="24" w:name="_Toc111640122"/>
      <w:r>
        <w:rPr>
          <w:rFonts w:hint="eastAsia"/>
          <w:b w:val="0"/>
          <w:sz w:val="24"/>
          <w:szCs w:val="24"/>
        </w:rPr>
        <w:lastRenderedPageBreak/>
        <w:t>附件</w:t>
      </w:r>
      <w:r w:rsidR="002A1E7F">
        <w:rPr>
          <w:rFonts w:hint="eastAsia"/>
          <w:b w:val="0"/>
          <w:sz w:val="24"/>
          <w:szCs w:val="24"/>
        </w:rPr>
        <w:t>5</w:t>
      </w:r>
      <w:r>
        <w:rPr>
          <w:rFonts w:hint="eastAsia"/>
          <w:b w:val="0"/>
          <w:sz w:val="24"/>
          <w:szCs w:val="24"/>
        </w:rPr>
        <w:t>：无重大违法记录声明</w:t>
      </w:r>
      <w:bookmarkEnd w:id="21"/>
      <w:bookmarkEnd w:id="22"/>
      <w:bookmarkEnd w:id="23"/>
      <w:bookmarkEnd w:id="24"/>
    </w:p>
    <w:p w14:paraId="248A00EA" w14:textId="77777777" w:rsidR="00E33A4C" w:rsidRDefault="00E33A4C">
      <w:pPr>
        <w:autoSpaceDE w:val="0"/>
        <w:autoSpaceDN w:val="0"/>
        <w:adjustRightInd w:val="0"/>
        <w:jc w:val="left"/>
        <w:rPr>
          <w:rFonts w:ascii="Helvetica" w:hAnsi="Helvetica" w:cs="Helvetica"/>
          <w:b/>
          <w:kern w:val="0"/>
          <w:sz w:val="30"/>
          <w:szCs w:val="30"/>
        </w:rPr>
      </w:pPr>
    </w:p>
    <w:p w14:paraId="5D51E23B" w14:textId="77777777" w:rsidR="00E33A4C" w:rsidRDefault="00E33A4C">
      <w:pPr>
        <w:autoSpaceDE w:val="0"/>
        <w:autoSpaceDN w:val="0"/>
        <w:adjustRightInd w:val="0"/>
        <w:jc w:val="left"/>
        <w:rPr>
          <w:rFonts w:ascii="Helvetica" w:hAnsi="Helvetica" w:cs="Helvetica"/>
          <w:b/>
          <w:kern w:val="0"/>
          <w:sz w:val="30"/>
          <w:szCs w:val="30"/>
        </w:rPr>
      </w:pPr>
    </w:p>
    <w:p w14:paraId="2960C761" w14:textId="77777777" w:rsidR="00E33A4C" w:rsidRDefault="00C01F77">
      <w:pPr>
        <w:autoSpaceDE w:val="0"/>
        <w:autoSpaceDN w:val="0"/>
        <w:adjustRightInd w:val="0"/>
        <w:jc w:val="center"/>
        <w:rPr>
          <w:rFonts w:ascii="Helvetica" w:hAnsi="Helvetica" w:cs="Helvetica"/>
          <w:b/>
          <w:kern w:val="0"/>
          <w:sz w:val="44"/>
          <w:szCs w:val="44"/>
        </w:rPr>
      </w:pPr>
      <w:r>
        <w:rPr>
          <w:rFonts w:ascii="Helvetica" w:hAnsi="Helvetica" w:cs="Helvetica" w:hint="eastAsia"/>
          <w:b/>
          <w:kern w:val="0"/>
          <w:sz w:val="44"/>
          <w:szCs w:val="44"/>
        </w:rPr>
        <w:t>无重大违法记录声明</w:t>
      </w:r>
    </w:p>
    <w:p w14:paraId="00CD94D5" w14:textId="77777777" w:rsidR="00E33A4C" w:rsidRDefault="00E33A4C">
      <w:pPr>
        <w:autoSpaceDE w:val="0"/>
        <w:autoSpaceDN w:val="0"/>
        <w:adjustRightInd w:val="0"/>
        <w:jc w:val="left"/>
        <w:rPr>
          <w:rFonts w:ascii="Helvetica" w:hAnsi="Helvetica" w:cs="Helvetica"/>
          <w:b/>
          <w:kern w:val="0"/>
          <w:sz w:val="30"/>
          <w:szCs w:val="30"/>
        </w:rPr>
      </w:pPr>
    </w:p>
    <w:p w14:paraId="69D35285" w14:textId="77777777" w:rsidR="00E33A4C" w:rsidRDefault="00C01F77">
      <w:pPr>
        <w:autoSpaceDE w:val="0"/>
        <w:autoSpaceDN w:val="0"/>
        <w:adjustRightInd w:val="0"/>
        <w:jc w:val="left"/>
        <w:rPr>
          <w:rFonts w:ascii="Helvetica" w:hAnsi="Helvetica" w:cs="Helvetica"/>
          <w:kern w:val="0"/>
          <w:sz w:val="28"/>
          <w:szCs w:val="28"/>
        </w:rPr>
      </w:pPr>
      <w:r>
        <w:rPr>
          <w:rFonts w:ascii="Helvetica" w:hAnsi="Helvetica" w:cs="Helvetica" w:hint="eastAsia"/>
          <w:kern w:val="0"/>
          <w:sz w:val="28"/>
          <w:szCs w:val="28"/>
        </w:rPr>
        <w:t>南通大学招投标管理办公室：</w:t>
      </w:r>
    </w:p>
    <w:p w14:paraId="6B11996C" w14:textId="7777777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hint="eastAsia"/>
          <w:kern w:val="0"/>
          <w:sz w:val="28"/>
          <w:szCs w:val="28"/>
        </w:rPr>
        <w:t>我单位</w:t>
      </w:r>
      <w:r>
        <w:rPr>
          <w:rFonts w:ascii="Helvetica" w:hAnsi="Helvetica" w:cs="Helvetica"/>
          <w:kern w:val="0"/>
          <w:sz w:val="28"/>
          <w:szCs w:val="28"/>
          <w:u w:val="single"/>
        </w:rPr>
        <w:t xml:space="preserve">                         </w:t>
      </w:r>
      <w:r>
        <w:rPr>
          <w:rFonts w:ascii="Helvetica" w:hAnsi="Helvetica" w:cs="Helvetica" w:hint="eastAsia"/>
          <w:kern w:val="0"/>
          <w:sz w:val="28"/>
          <w:szCs w:val="28"/>
        </w:rPr>
        <w:t>（供应商名称）参加本次采购活动前</w:t>
      </w:r>
      <w:r>
        <w:rPr>
          <w:rFonts w:ascii="Helvetica" w:hAnsi="Helvetica" w:cs="Helvetica"/>
          <w:kern w:val="0"/>
          <w:sz w:val="28"/>
          <w:szCs w:val="28"/>
        </w:rPr>
        <w:t>3</w:t>
      </w:r>
      <w:r>
        <w:rPr>
          <w:rFonts w:ascii="Helvetica" w:hAnsi="Helvetica" w:cs="Helvetica" w:hint="eastAsia"/>
          <w:kern w:val="0"/>
          <w:sz w:val="28"/>
          <w:szCs w:val="28"/>
        </w:rPr>
        <w:t>年内在经营活动中</w:t>
      </w:r>
      <w:r>
        <w:rPr>
          <w:rFonts w:ascii="Helvetica" w:hAnsi="Helvetica" w:cs="Helvetica"/>
          <w:kern w:val="0"/>
          <w:sz w:val="28"/>
          <w:szCs w:val="28"/>
          <w:u w:val="single"/>
        </w:rPr>
        <w:t xml:space="preserve">         </w:t>
      </w:r>
      <w:r>
        <w:rPr>
          <w:rFonts w:ascii="Helvetica" w:hAnsi="Helvetica" w:cs="Helvetica" w:hint="eastAsia"/>
          <w:kern w:val="0"/>
          <w:sz w:val="28"/>
          <w:szCs w:val="28"/>
        </w:rPr>
        <w:t>（有或没有）重大违法记录。</w:t>
      </w:r>
    </w:p>
    <w:p w14:paraId="1D37B920" w14:textId="7777777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p>
    <w:p w14:paraId="7DC5C1E2" w14:textId="77777777" w:rsidR="00E33A4C" w:rsidRDefault="00E33A4C">
      <w:pPr>
        <w:autoSpaceDE w:val="0"/>
        <w:autoSpaceDN w:val="0"/>
        <w:adjustRightInd w:val="0"/>
        <w:ind w:firstLine="540"/>
        <w:jc w:val="left"/>
        <w:rPr>
          <w:rFonts w:ascii="Helvetica" w:hAnsi="Helvetica" w:cs="Helvetica"/>
          <w:kern w:val="0"/>
          <w:sz w:val="28"/>
          <w:szCs w:val="28"/>
        </w:rPr>
      </w:pPr>
    </w:p>
    <w:p w14:paraId="26AC0353" w14:textId="77777777" w:rsidR="00E33A4C" w:rsidRDefault="00E33A4C">
      <w:pPr>
        <w:autoSpaceDE w:val="0"/>
        <w:autoSpaceDN w:val="0"/>
        <w:adjustRightInd w:val="0"/>
        <w:ind w:firstLine="540"/>
        <w:jc w:val="left"/>
        <w:rPr>
          <w:rFonts w:ascii="Helvetica" w:hAnsi="Helvetica" w:cs="Helvetica"/>
          <w:kern w:val="0"/>
          <w:sz w:val="28"/>
          <w:szCs w:val="28"/>
        </w:rPr>
      </w:pPr>
    </w:p>
    <w:p w14:paraId="30084352" w14:textId="7777777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声明人：</w:t>
      </w:r>
      <w:r>
        <w:rPr>
          <w:rFonts w:ascii="Helvetica" w:hAnsi="Helvetica" w:cs="Helvetica"/>
          <w:kern w:val="0"/>
          <w:sz w:val="28"/>
          <w:szCs w:val="28"/>
          <w:u w:val="single"/>
        </w:rPr>
        <w:t xml:space="preserve">              </w:t>
      </w:r>
      <w:r>
        <w:rPr>
          <w:rFonts w:ascii="Helvetica" w:hAnsi="Helvetica" w:cs="Helvetica" w:hint="eastAsia"/>
          <w:kern w:val="0"/>
          <w:sz w:val="28"/>
          <w:szCs w:val="28"/>
        </w:rPr>
        <w:t>（盖章）</w:t>
      </w:r>
    </w:p>
    <w:p w14:paraId="480B7528" w14:textId="7777777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年</w:t>
      </w:r>
      <w:r>
        <w:rPr>
          <w:rFonts w:ascii="Helvetica" w:hAnsi="Helvetica" w:cs="Helvetica"/>
          <w:kern w:val="0"/>
          <w:sz w:val="28"/>
          <w:szCs w:val="28"/>
        </w:rPr>
        <w:t xml:space="preserve">     </w:t>
      </w:r>
      <w:r>
        <w:rPr>
          <w:rFonts w:ascii="Helvetica" w:hAnsi="Helvetica" w:cs="Helvetica" w:hint="eastAsia"/>
          <w:kern w:val="0"/>
          <w:sz w:val="28"/>
          <w:szCs w:val="28"/>
        </w:rPr>
        <w:t>月</w:t>
      </w:r>
      <w:r>
        <w:rPr>
          <w:rFonts w:ascii="Helvetica" w:hAnsi="Helvetica" w:cs="Helvetica"/>
          <w:kern w:val="0"/>
          <w:sz w:val="28"/>
          <w:szCs w:val="28"/>
        </w:rPr>
        <w:t xml:space="preserve">     </w:t>
      </w:r>
      <w:r>
        <w:rPr>
          <w:rFonts w:ascii="Helvetica" w:hAnsi="Helvetica" w:cs="Helvetica" w:hint="eastAsia"/>
          <w:kern w:val="0"/>
          <w:sz w:val="28"/>
          <w:szCs w:val="28"/>
        </w:rPr>
        <w:t>日</w:t>
      </w:r>
    </w:p>
    <w:p w14:paraId="7A9A6D99" w14:textId="77777777" w:rsidR="00E33A4C" w:rsidRDefault="00E33A4C">
      <w:pPr>
        <w:autoSpaceDE w:val="0"/>
        <w:autoSpaceDN w:val="0"/>
        <w:adjustRightInd w:val="0"/>
        <w:ind w:firstLine="540"/>
        <w:jc w:val="left"/>
        <w:rPr>
          <w:rFonts w:ascii="Helvetica" w:hAnsi="Helvetica" w:cs="Helvetica"/>
          <w:kern w:val="0"/>
          <w:sz w:val="28"/>
          <w:szCs w:val="28"/>
        </w:rPr>
      </w:pPr>
    </w:p>
    <w:p w14:paraId="116B8045" w14:textId="77777777" w:rsidR="00E33A4C" w:rsidRDefault="00E33A4C">
      <w:pPr>
        <w:autoSpaceDE w:val="0"/>
        <w:autoSpaceDN w:val="0"/>
        <w:adjustRightInd w:val="0"/>
        <w:ind w:firstLine="540"/>
        <w:jc w:val="left"/>
        <w:rPr>
          <w:rFonts w:ascii="Helvetica" w:hAnsi="Helvetica" w:cs="Helvetica"/>
          <w:kern w:val="0"/>
          <w:sz w:val="28"/>
          <w:szCs w:val="28"/>
        </w:rPr>
      </w:pPr>
    </w:p>
    <w:p w14:paraId="642489F1" w14:textId="77777777" w:rsidR="00E33A4C" w:rsidRDefault="00E33A4C">
      <w:pPr>
        <w:autoSpaceDE w:val="0"/>
        <w:autoSpaceDN w:val="0"/>
        <w:adjustRightInd w:val="0"/>
        <w:ind w:firstLine="540"/>
        <w:jc w:val="left"/>
        <w:rPr>
          <w:rFonts w:ascii="Helvetica" w:hAnsi="Helvetica" w:cs="Helvetica"/>
          <w:kern w:val="0"/>
          <w:sz w:val="28"/>
          <w:szCs w:val="28"/>
        </w:rPr>
      </w:pPr>
    </w:p>
    <w:p w14:paraId="68CCC933" w14:textId="77777777" w:rsidR="00E33A4C" w:rsidRDefault="00E33A4C">
      <w:pPr>
        <w:autoSpaceDE w:val="0"/>
        <w:autoSpaceDN w:val="0"/>
        <w:adjustRightInd w:val="0"/>
        <w:ind w:firstLine="540"/>
        <w:jc w:val="left"/>
        <w:rPr>
          <w:rFonts w:ascii="Helvetica" w:hAnsi="Helvetica" w:cs="Helvetica"/>
          <w:kern w:val="0"/>
          <w:sz w:val="28"/>
          <w:szCs w:val="28"/>
        </w:rPr>
      </w:pPr>
    </w:p>
    <w:p w14:paraId="134FA3E3" w14:textId="77777777" w:rsidR="00E33A4C" w:rsidRDefault="00E33A4C">
      <w:pPr>
        <w:autoSpaceDE w:val="0"/>
        <w:autoSpaceDN w:val="0"/>
        <w:adjustRightInd w:val="0"/>
        <w:ind w:firstLine="540"/>
        <w:jc w:val="left"/>
        <w:rPr>
          <w:rFonts w:ascii="Helvetica" w:hAnsi="Helvetica" w:cs="Helvetica"/>
          <w:kern w:val="0"/>
          <w:sz w:val="28"/>
          <w:szCs w:val="28"/>
        </w:rPr>
      </w:pPr>
    </w:p>
    <w:p w14:paraId="714F06B1" w14:textId="77777777" w:rsidR="00E33A4C" w:rsidRDefault="00E33A4C">
      <w:pPr>
        <w:autoSpaceDE w:val="0"/>
        <w:autoSpaceDN w:val="0"/>
        <w:adjustRightInd w:val="0"/>
        <w:ind w:firstLine="540"/>
        <w:jc w:val="left"/>
        <w:rPr>
          <w:rFonts w:ascii="Helvetica" w:hAnsi="Helvetica" w:cs="Helvetica"/>
          <w:kern w:val="0"/>
          <w:sz w:val="28"/>
          <w:szCs w:val="28"/>
        </w:rPr>
      </w:pPr>
    </w:p>
    <w:p w14:paraId="7FC09C39" w14:textId="77777777" w:rsidR="00E33A4C" w:rsidRDefault="00E33A4C">
      <w:pPr>
        <w:autoSpaceDE w:val="0"/>
        <w:autoSpaceDN w:val="0"/>
        <w:adjustRightInd w:val="0"/>
        <w:ind w:firstLine="540"/>
        <w:jc w:val="left"/>
        <w:rPr>
          <w:rFonts w:ascii="Helvetica" w:hAnsi="Helvetica" w:cs="Helvetica"/>
          <w:kern w:val="0"/>
          <w:sz w:val="28"/>
          <w:szCs w:val="28"/>
        </w:rPr>
      </w:pPr>
    </w:p>
    <w:p w14:paraId="1B363484" w14:textId="77777777" w:rsidR="00E33A4C" w:rsidRDefault="00C01F77">
      <w:pPr>
        <w:widowControl/>
        <w:jc w:val="left"/>
        <w:rPr>
          <w:rFonts w:ascii="Helvetica" w:hAnsi="Helvetica" w:cs="Helvetica"/>
          <w:kern w:val="0"/>
          <w:sz w:val="28"/>
          <w:szCs w:val="28"/>
        </w:rPr>
      </w:pPr>
      <w:r>
        <w:rPr>
          <w:sz w:val="28"/>
          <w:szCs w:val="28"/>
        </w:rPr>
        <w:br w:type="page"/>
      </w:r>
    </w:p>
    <w:p w14:paraId="09895E89" w14:textId="77777777" w:rsidR="00E33A4C" w:rsidRDefault="00C01F77">
      <w:pPr>
        <w:keepNext/>
        <w:keepLines/>
        <w:spacing w:line="416" w:lineRule="auto"/>
        <w:outlineLvl w:val="1"/>
        <w:rPr>
          <w:rFonts w:ascii="Cambria" w:hAnsi="Cambria" w:cs="宋体"/>
          <w:bCs/>
          <w:sz w:val="24"/>
        </w:rPr>
      </w:pPr>
      <w:bookmarkStart w:id="25" w:name="_Toc50645819"/>
      <w:bookmarkStart w:id="26" w:name="_Toc50642505"/>
      <w:bookmarkStart w:id="27" w:name="_Toc57800913"/>
      <w:bookmarkStart w:id="28" w:name="_Toc49847306"/>
      <w:bookmarkStart w:id="29" w:name="_Toc111640123"/>
      <w:r>
        <w:rPr>
          <w:rFonts w:ascii="Cambria" w:hAnsi="Cambria" w:hint="eastAsia"/>
          <w:bCs/>
          <w:sz w:val="24"/>
        </w:rPr>
        <w:lastRenderedPageBreak/>
        <w:t>附件</w:t>
      </w:r>
      <w:r w:rsidR="002A1E7F">
        <w:rPr>
          <w:rFonts w:ascii="Cambria" w:hAnsi="Cambria" w:hint="eastAsia"/>
          <w:bCs/>
          <w:sz w:val="24"/>
        </w:rPr>
        <w:t>6</w:t>
      </w:r>
      <w:r>
        <w:rPr>
          <w:rFonts w:ascii="Cambria" w:hAnsi="Cambria" w:hint="eastAsia"/>
          <w:bCs/>
          <w:sz w:val="24"/>
        </w:rPr>
        <w:t>：诚信承诺书</w:t>
      </w:r>
      <w:bookmarkEnd w:id="25"/>
      <w:bookmarkEnd w:id="26"/>
      <w:bookmarkEnd w:id="27"/>
      <w:bookmarkEnd w:id="28"/>
      <w:bookmarkEnd w:id="29"/>
    </w:p>
    <w:p w14:paraId="75FC522F" w14:textId="77777777" w:rsidR="00E33A4C" w:rsidRDefault="00E33A4C">
      <w:pPr>
        <w:autoSpaceDE w:val="0"/>
        <w:autoSpaceDN w:val="0"/>
        <w:adjustRightInd w:val="0"/>
        <w:jc w:val="center"/>
        <w:rPr>
          <w:rFonts w:ascii="Helvetica" w:hAnsi="Helvetica" w:cs="Helvetica"/>
          <w:b/>
          <w:kern w:val="0"/>
          <w:sz w:val="44"/>
          <w:szCs w:val="44"/>
        </w:rPr>
      </w:pPr>
    </w:p>
    <w:p w14:paraId="6BE9B98D" w14:textId="77777777" w:rsidR="00E33A4C" w:rsidRDefault="00C01F77">
      <w:pPr>
        <w:autoSpaceDE w:val="0"/>
        <w:autoSpaceDN w:val="0"/>
        <w:adjustRightInd w:val="0"/>
        <w:jc w:val="center"/>
        <w:rPr>
          <w:rFonts w:ascii="Helvetica" w:hAnsi="Helvetica" w:cs="Helvetica"/>
          <w:kern w:val="0"/>
          <w:sz w:val="44"/>
          <w:szCs w:val="44"/>
        </w:rPr>
      </w:pPr>
      <w:r>
        <w:rPr>
          <w:rFonts w:ascii="Helvetica" w:hAnsi="Helvetica" w:cs="Helvetica" w:hint="eastAsia"/>
          <w:b/>
          <w:kern w:val="0"/>
          <w:sz w:val="44"/>
          <w:szCs w:val="44"/>
        </w:rPr>
        <w:t>诚信承诺书</w:t>
      </w:r>
    </w:p>
    <w:p w14:paraId="00804665" w14:textId="77777777" w:rsidR="00E33A4C" w:rsidRDefault="00C01F77">
      <w:pPr>
        <w:autoSpaceDE w:val="0"/>
        <w:autoSpaceDN w:val="0"/>
        <w:adjustRightInd w:val="0"/>
        <w:jc w:val="left"/>
        <w:rPr>
          <w:rFonts w:ascii="Helvetica" w:hAnsi="Helvetica" w:cs="Helvetica"/>
          <w:kern w:val="0"/>
          <w:sz w:val="28"/>
          <w:szCs w:val="28"/>
        </w:rPr>
      </w:pPr>
      <w:r>
        <w:rPr>
          <w:rFonts w:ascii="Helvetica" w:hAnsi="Helvetica" w:cs="Helvetica" w:hint="eastAsia"/>
          <w:kern w:val="0"/>
          <w:sz w:val="28"/>
          <w:szCs w:val="28"/>
        </w:rPr>
        <w:t>南通大学招投标管理办公室：</w:t>
      </w:r>
    </w:p>
    <w:p w14:paraId="54194105" w14:textId="7777777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hint="eastAsia"/>
          <w:kern w:val="0"/>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E03CB9" w14:textId="7777777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hint="eastAsia"/>
          <w:kern w:val="0"/>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20867DB2" w14:textId="77777777" w:rsidR="00E33A4C" w:rsidRDefault="00E33A4C">
      <w:pPr>
        <w:autoSpaceDE w:val="0"/>
        <w:autoSpaceDN w:val="0"/>
        <w:adjustRightInd w:val="0"/>
        <w:ind w:firstLine="540"/>
        <w:jc w:val="left"/>
        <w:rPr>
          <w:rFonts w:ascii="Helvetica" w:hAnsi="Helvetica" w:cs="Helvetica"/>
          <w:kern w:val="0"/>
          <w:sz w:val="28"/>
          <w:szCs w:val="28"/>
        </w:rPr>
      </w:pPr>
    </w:p>
    <w:p w14:paraId="6290CC23" w14:textId="77777777" w:rsidR="00E33A4C" w:rsidRDefault="00E33A4C">
      <w:pPr>
        <w:autoSpaceDE w:val="0"/>
        <w:autoSpaceDN w:val="0"/>
        <w:adjustRightInd w:val="0"/>
        <w:ind w:firstLine="540"/>
        <w:jc w:val="left"/>
        <w:rPr>
          <w:rFonts w:ascii="Helvetica" w:hAnsi="Helvetica" w:cs="Helvetica"/>
          <w:kern w:val="0"/>
          <w:sz w:val="28"/>
          <w:szCs w:val="28"/>
        </w:rPr>
      </w:pPr>
    </w:p>
    <w:p w14:paraId="67F43693" w14:textId="77777777" w:rsidR="00E33A4C" w:rsidRDefault="00C01F77">
      <w:pPr>
        <w:autoSpaceDE w:val="0"/>
        <w:autoSpaceDN w:val="0"/>
        <w:adjustRightInd w:val="0"/>
        <w:ind w:firstLine="540"/>
        <w:jc w:val="left"/>
        <w:rPr>
          <w:rFonts w:ascii="Helvetica" w:hAnsi="Helvetica" w:cs="Helvetica"/>
          <w:kern w:val="0"/>
          <w:sz w:val="28"/>
          <w:szCs w:val="28"/>
          <w:u w:val="single"/>
        </w:rPr>
      </w:pPr>
      <w:r>
        <w:rPr>
          <w:rFonts w:ascii="Helvetica" w:hAnsi="Helvetica" w:cs="Helvetica"/>
          <w:kern w:val="0"/>
          <w:sz w:val="28"/>
          <w:szCs w:val="28"/>
        </w:rPr>
        <w:t xml:space="preserve">                  </w:t>
      </w:r>
      <w:r>
        <w:rPr>
          <w:rFonts w:ascii="Helvetica" w:hAnsi="Helvetica" w:cs="Helvetica" w:hint="eastAsia"/>
          <w:kern w:val="0"/>
          <w:sz w:val="28"/>
          <w:szCs w:val="28"/>
        </w:rPr>
        <w:t>投标人（盖章）</w:t>
      </w:r>
      <w:r>
        <w:rPr>
          <w:rFonts w:ascii="Helvetica" w:hAnsi="Helvetica" w:cs="Helvetica"/>
          <w:kern w:val="0"/>
          <w:sz w:val="28"/>
          <w:szCs w:val="28"/>
        </w:rPr>
        <w:t>:</w:t>
      </w:r>
      <w:r>
        <w:rPr>
          <w:rFonts w:ascii="Helvetica" w:hAnsi="Helvetica" w:cs="Helvetica"/>
          <w:kern w:val="0"/>
          <w:sz w:val="28"/>
          <w:szCs w:val="28"/>
          <w:u w:val="single"/>
        </w:rPr>
        <w:t xml:space="preserve">               </w:t>
      </w:r>
    </w:p>
    <w:p w14:paraId="1EDE99C5" w14:textId="6EE5845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法定代表人或被委托代表人（签字</w:t>
      </w:r>
      <w:r w:rsidR="00B07BD7">
        <w:rPr>
          <w:rFonts w:ascii="Helvetica" w:hAnsi="Helvetica" w:cs="Helvetica" w:hint="eastAsia"/>
          <w:kern w:val="0"/>
          <w:sz w:val="28"/>
          <w:szCs w:val="28"/>
        </w:rPr>
        <w:t>或签章</w:t>
      </w:r>
      <w:r>
        <w:rPr>
          <w:rFonts w:ascii="Helvetica" w:hAnsi="Helvetica" w:cs="Helvetica" w:hint="eastAsia"/>
          <w:kern w:val="0"/>
          <w:sz w:val="28"/>
          <w:szCs w:val="28"/>
        </w:rPr>
        <w:t>）</w:t>
      </w:r>
      <w:r>
        <w:rPr>
          <w:rFonts w:ascii="Helvetica" w:hAnsi="Helvetica" w:cs="Helvetica"/>
          <w:kern w:val="0"/>
          <w:sz w:val="28"/>
          <w:szCs w:val="28"/>
          <w:u w:val="single"/>
        </w:rPr>
        <w:t xml:space="preserve">      </w:t>
      </w:r>
    </w:p>
    <w:p w14:paraId="5CBDD16A" w14:textId="77777777" w:rsidR="00E33A4C" w:rsidRDefault="00E33A4C">
      <w:pPr>
        <w:autoSpaceDE w:val="0"/>
        <w:autoSpaceDN w:val="0"/>
        <w:adjustRightInd w:val="0"/>
        <w:ind w:firstLine="540"/>
        <w:jc w:val="left"/>
        <w:rPr>
          <w:rFonts w:ascii="Helvetica" w:hAnsi="Helvetica" w:cs="Helvetica"/>
          <w:kern w:val="0"/>
          <w:sz w:val="28"/>
          <w:szCs w:val="28"/>
        </w:rPr>
      </w:pPr>
    </w:p>
    <w:p w14:paraId="7917A7D8" w14:textId="77777777" w:rsidR="00E33A4C" w:rsidRDefault="00E33A4C">
      <w:pPr>
        <w:autoSpaceDE w:val="0"/>
        <w:autoSpaceDN w:val="0"/>
        <w:adjustRightInd w:val="0"/>
        <w:ind w:firstLine="540"/>
        <w:jc w:val="left"/>
        <w:rPr>
          <w:rFonts w:ascii="Helvetica" w:hAnsi="Helvetica" w:cs="Helvetica"/>
          <w:kern w:val="0"/>
          <w:sz w:val="28"/>
          <w:szCs w:val="28"/>
        </w:rPr>
      </w:pPr>
    </w:p>
    <w:p w14:paraId="1B8F0F98" w14:textId="77777777" w:rsidR="00E33A4C" w:rsidRDefault="00C01F77">
      <w:pPr>
        <w:autoSpaceDE w:val="0"/>
        <w:autoSpaceDN w:val="0"/>
        <w:adjustRightInd w:val="0"/>
        <w:ind w:firstLine="54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年</w:t>
      </w:r>
      <w:r>
        <w:rPr>
          <w:rFonts w:ascii="Helvetica" w:hAnsi="Helvetica" w:cs="Helvetica"/>
          <w:kern w:val="0"/>
          <w:sz w:val="28"/>
          <w:szCs w:val="28"/>
        </w:rPr>
        <w:t xml:space="preserve">    </w:t>
      </w:r>
      <w:r>
        <w:rPr>
          <w:rFonts w:ascii="Helvetica" w:hAnsi="Helvetica" w:cs="Helvetica" w:hint="eastAsia"/>
          <w:kern w:val="0"/>
          <w:sz w:val="28"/>
          <w:szCs w:val="28"/>
        </w:rPr>
        <w:t>月</w:t>
      </w:r>
      <w:r>
        <w:rPr>
          <w:rFonts w:ascii="Helvetica" w:hAnsi="Helvetica" w:cs="Helvetica"/>
          <w:kern w:val="0"/>
          <w:sz w:val="28"/>
          <w:szCs w:val="28"/>
        </w:rPr>
        <w:t xml:space="preserve">    </w:t>
      </w:r>
      <w:r>
        <w:rPr>
          <w:rFonts w:ascii="Helvetica" w:hAnsi="Helvetica" w:cs="Helvetica" w:hint="eastAsia"/>
          <w:kern w:val="0"/>
          <w:sz w:val="28"/>
          <w:szCs w:val="28"/>
        </w:rPr>
        <w:t>日</w:t>
      </w:r>
    </w:p>
    <w:p w14:paraId="2E5B8E07" w14:textId="77777777" w:rsidR="00E33A4C" w:rsidRDefault="00E33A4C">
      <w:pPr>
        <w:pStyle w:val="2"/>
        <w:rPr>
          <w:rFonts w:ascii="宋体" w:hAnsi="宋体" w:cs="宋体"/>
          <w:color w:val="000000" w:themeColor="text1"/>
          <w:kern w:val="0"/>
          <w:sz w:val="28"/>
          <w:szCs w:val="28"/>
        </w:rPr>
      </w:pPr>
    </w:p>
    <w:p w14:paraId="09645FC3" w14:textId="77777777" w:rsidR="00E33A4C" w:rsidRDefault="00E33A4C">
      <w:pPr>
        <w:rPr>
          <w:rFonts w:ascii="宋体" w:hAnsi="宋体" w:cs="宋体"/>
          <w:color w:val="000000" w:themeColor="text1"/>
          <w:kern w:val="0"/>
          <w:sz w:val="28"/>
          <w:szCs w:val="28"/>
        </w:rPr>
      </w:pPr>
    </w:p>
    <w:p w14:paraId="734CBA56" w14:textId="77777777" w:rsidR="006E40D7" w:rsidRDefault="006E40D7">
      <w:pPr>
        <w:rPr>
          <w:rFonts w:ascii="宋体" w:hAnsi="宋体" w:cs="宋体"/>
          <w:color w:val="000000" w:themeColor="text1"/>
          <w:kern w:val="0"/>
          <w:sz w:val="28"/>
          <w:szCs w:val="28"/>
        </w:rPr>
      </w:pPr>
    </w:p>
    <w:p w14:paraId="4262508C" w14:textId="2ED985F5" w:rsidR="006E40D7" w:rsidRPr="007B3527" w:rsidRDefault="006E40D7" w:rsidP="006E40D7">
      <w:pPr>
        <w:pStyle w:val="2"/>
        <w:spacing w:before="0" w:after="0"/>
        <w:rPr>
          <w:b w:val="0"/>
          <w:color w:val="000000" w:themeColor="text1"/>
          <w:sz w:val="24"/>
          <w:szCs w:val="24"/>
        </w:rPr>
      </w:pPr>
      <w:bookmarkStart w:id="30" w:name="_Toc111640124"/>
      <w:r w:rsidRPr="007B3527">
        <w:rPr>
          <w:rFonts w:hint="eastAsia"/>
          <w:b w:val="0"/>
          <w:color w:val="000000" w:themeColor="text1"/>
          <w:sz w:val="24"/>
          <w:szCs w:val="24"/>
        </w:rPr>
        <w:lastRenderedPageBreak/>
        <w:t>附件</w:t>
      </w:r>
      <w:r>
        <w:rPr>
          <w:rFonts w:hint="eastAsia"/>
          <w:b w:val="0"/>
          <w:color w:val="000000" w:themeColor="text1"/>
          <w:sz w:val="24"/>
          <w:szCs w:val="24"/>
        </w:rPr>
        <w:t>7</w:t>
      </w:r>
      <w:r w:rsidRPr="007B3527">
        <w:rPr>
          <w:rFonts w:hint="eastAsia"/>
          <w:b w:val="0"/>
          <w:color w:val="000000" w:themeColor="text1"/>
          <w:sz w:val="24"/>
          <w:szCs w:val="24"/>
        </w:rPr>
        <w:t>：南通大学采购谈判二次报价单</w:t>
      </w:r>
      <w:bookmarkEnd w:id="30"/>
    </w:p>
    <w:p w14:paraId="50B8EFF0" w14:textId="77777777" w:rsidR="006E40D7" w:rsidRPr="007B3527" w:rsidRDefault="006E40D7" w:rsidP="006E40D7">
      <w:pPr>
        <w:jc w:val="center"/>
        <w:rPr>
          <w:b/>
          <w:color w:val="000000" w:themeColor="text1"/>
          <w:sz w:val="44"/>
          <w:szCs w:val="44"/>
        </w:rPr>
      </w:pPr>
    </w:p>
    <w:p w14:paraId="61D9A54C" w14:textId="77777777" w:rsidR="006E40D7" w:rsidRPr="007B3527" w:rsidRDefault="006E40D7" w:rsidP="006E40D7">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6E40D7" w:rsidRPr="007B3527" w14:paraId="05693B30" w14:textId="77777777" w:rsidTr="00745D2C">
        <w:trPr>
          <w:trHeight w:val="1400"/>
        </w:trPr>
        <w:tc>
          <w:tcPr>
            <w:tcW w:w="1668" w:type="dxa"/>
            <w:shd w:val="clear" w:color="auto" w:fill="auto"/>
            <w:vAlign w:val="center"/>
          </w:tcPr>
          <w:p w14:paraId="75A75003" w14:textId="77777777" w:rsidR="006E40D7" w:rsidRPr="007B3527" w:rsidRDefault="006E40D7" w:rsidP="00745D2C">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14:paraId="2EB58983" w14:textId="77777777" w:rsidR="006E40D7" w:rsidRPr="007B3527" w:rsidRDefault="006E40D7" w:rsidP="00745D2C">
            <w:pPr>
              <w:jc w:val="center"/>
              <w:rPr>
                <w:color w:val="000000" w:themeColor="text1"/>
                <w:sz w:val="28"/>
                <w:szCs w:val="28"/>
              </w:rPr>
            </w:pPr>
          </w:p>
        </w:tc>
      </w:tr>
      <w:tr w:rsidR="006E40D7" w:rsidRPr="007B3527" w14:paraId="30ED282D" w14:textId="77777777" w:rsidTr="00745D2C">
        <w:trPr>
          <w:trHeight w:val="1405"/>
        </w:trPr>
        <w:tc>
          <w:tcPr>
            <w:tcW w:w="1668" w:type="dxa"/>
            <w:shd w:val="clear" w:color="auto" w:fill="auto"/>
            <w:vAlign w:val="center"/>
          </w:tcPr>
          <w:p w14:paraId="311056B0" w14:textId="77777777" w:rsidR="006E40D7" w:rsidRPr="007B3527" w:rsidRDefault="006E40D7" w:rsidP="00745D2C">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14:paraId="5ADA64E5" w14:textId="77777777" w:rsidR="006E40D7" w:rsidRPr="007B3527" w:rsidRDefault="006E40D7" w:rsidP="00745D2C">
            <w:pPr>
              <w:jc w:val="left"/>
              <w:rPr>
                <w:color w:val="000000" w:themeColor="text1"/>
                <w:sz w:val="28"/>
                <w:szCs w:val="28"/>
              </w:rPr>
            </w:pPr>
            <w:r w:rsidRPr="007B3527">
              <w:rPr>
                <w:rFonts w:hint="eastAsia"/>
                <w:color w:val="000000" w:themeColor="text1"/>
                <w:sz w:val="28"/>
                <w:szCs w:val="28"/>
              </w:rPr>
              <w:t>（小写）</w:t>
            </w:r>
          </w:p>
          <w:p w14:paraId="075D7F8F" w14:textId="77777777" w:rsidR="006E40D7" w:rsidRPr="007B3527" w:rsidRDefault="006E40D7" w:rsidP="00745D2C">
            <w:pPr>
              <w:jc w:val="left"/>
              <w:rPr>
                <w:color w:val="000000" w:themeColor="text1"/>
                <w:sz w:val="28"/>
                <w:szCs w:val="28"/>
              </w:rPr>
            </w:pPr>
          </w:p>
        </w:tc>
        <w:tc>
          <w:tcPr>
            <w:tcW w:w="4728" w:type="dxa"/>
            <w:shd w:val="clear" w:color="auto" w:fill="auto"/>
            <w:vAlign w:val="center"/>
          </w:tcPr>
          <w:p w14:paraId="28F346AD" w14:textId="77777777" w:rsidR="006E40D7" w:rsidRPr="007B3527" w:rsidRDefault="006E40D7" w:rsidP="00745D2C">
            <w:pPr>
              <w:jc w:val="left"/>
              <w:rPr>
                <w:color w:val="000000" w:themeColor="text1"/>
                <w:sz w:val="28"/>
                <w:szCs w:val="28"/>
              </w:rPr>
            </w:pPr>
            <w:r w:rsidRPr="007B3527">
              <w:rPr>
                <w:rFonts w:hint="eastAsia"/>
                <w:color w:val="000000" w:themeColor="text1"/>
                <w:sz w:val="28"/>
                <w:szCs w:val="28"/>
              </w:rPr>
              <w:t>（大写）</w:t>
            </w:r>
          </w:p>
          <w:p w14:paraId="17EB1764" w14:textId="77777777" w:rsidR="006E40D7" w:rsidRPr="007B3527" w:rsidRDefault="006E40D7" w:rsidP="00745D2C">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proofErr w:type="gramStart"/>
            <w:r w:rsidRPr="007B3527">
              <w:rPr>
                <w:rFonts w:hint="eastAsia"/>
                <w:color w:val="000000" w:themeColor="text1"/>
                <w:sz w:val="28"/>
                <w:szCs w:val="28"/>
              </w:rPr>
              <w:t>仟</w:t>
            </w:r>
            <w:proofErr w:type="gramEnd"/>
            <w:r w:rsidRPr="007B3527">
              <w:rPr>
                <w:rFonts w:hint="eastAsia"/>
                <w:color w:val="000000" w:themeColor="text1"/>
                <w:sz w:val="28"/>
                <w:szCs w:val="28"/>
              </w:rPr>
              <w:t>______</w:t>
            </w:r>
            <w:r w:rsidRPr="007B3527">
              <w:rPr>
                <w:rFonts w:hint="eastAsia"/>
                <w:color w:val="000000" w:themeColor="text1"/>
                <w:sz w:val="28"/>
                <w:szCs w:val="28"/>
              </w:rPr>
              <w:t>佰</w:t>
            </w:r>
          </w:p>
        </w:tc>
      </w:tr>
      <w:tr w:rsidR="006E40D7" w:rsidRPr="007B3527" w14:paraId="283CCB87" w14:textId="77777777" w:rsidTr="00745D2C">
        <w:trPr>
          <w:trHeight w:val="4232"/>
        </w:trPr>
        <w:tc>
          <w:tcPr>
            <w:tcW w:w="1668" w:type="dxa"/>
            <w:shd w:val="clear" w:color="auto" w:fill="auto"/>
            <w:vAlign w:val="center"/>
          </w:tcPr>
          <w:p w14:paraId="152B1FD1" w14:textId="77777777" w:rsidR="006E40D7" w:rsidRPr="007B3527" w:rsidRDefault="006E40D7" w:rsidP="00745D2C">
            <w:pPr>
              <w:jc w:val="center"/>
              <w:rPr>
                <w:color w:val="000000" w:themeColor="text1"/>
                <w:sz w:val="28"/>
                <w:szCs w:val="28"/>
              </w:rPr>
            </w:pPr>
            <w:r w:rsidRPr="007B3527">
              <w:rPr>
                <w:rFonts w:hint="eastAsia"/>
                <w:color w:val="000000" w:themeColor="text1"/>
                <w:sz w:val="28"/>
                <w:szCs w:val="28"/>
              </w:rPr>
              <w:t>其他</w:t>
            </w:r>
          </w:p>
          <w:p w14:paraId="327043C2" w14:textId="77777777" w:rsidR="006E40D7" w:rsidRPr="007B3527" w:rsidRDefault="006E40D7" w:rsidP="00745D2C">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14:paraId="17E4311C" w14:textId="77777777" w:rsidR="006E40D7" w:rsidRPr="007B3527" w:rsidRDefault="006E40D7" w:rsidP="00745D2C">
            <w:pPr>
              <w:jc w:val="center"/>
              <w:rPr>
                <w:color w:val="000000" w:themeColor="text1"/>
                <w:sz w:val="28"/>
                <w:szCs w:val="28"/>
              </w:rPr>
            </w:pPr>
          </w:p>
        </w:tc>
      </w:tr>
      <w:tr w:rsidR="006E40D7" w:rsidRPr="007B3527" w14:paraId="58B86C29" w14:textId="77777777" w:rsidTr="00745D2C">
        <w:trPr>
          <w:trHeight w:val="300"/>
        </w:trPr>
        <w:tc>
          <w:tcPr>
            <w:tcW w:w="1668" w:type="dxa"/>
            <w:shd w:val="clear" w:color="auto" w:fill="auto"/>
            <w:vAlign w:val="center"/>
          </w:tcPr>
          <w:p w14:paraId="3F58B10A" w14:textId="77777777" w:rsidR="006E40D7" w:rsidRPr="007B3527" w:rsidRDefault="006E40D7" w:rsidP="00745D2C">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14:paraId="488CB2E9" w14:textId="77777777" w:rsidR="006E40D7" w:rsidRPr="007B3527" w:rsidRDefault="006E40D7" w:rsidP="00745D2C">
            <w:pPr>
              <w:jc w:val="center"/>
              <w:rPr>
                <w:color w:val="000000" w:themeColor="text1"/>
                <w:sz w:val="28"/>
                <w:szCs w:val="28"/>
              </w:rPr>
            </w:pPr>
          </w:p>
        </w:tc>
      </w:tr>
      <w:tr w:rsidR="006E40D7" w:rsidRPr="007B3527" w14:paraId="2360517F" w14:textId="77777777" w:rsidTr="00745D2C">
        <w:trPr>
          <w:trHeight w:val="330"/>
        </w:trPr>
        <w:tc>
          <w:tcPr>
            <w:tcW w:w="1668" w:type="dxa"/>
            <w:tcBorders>
              <w:bottom w:val="dashSmallGap" w:sz="12" w:space="0" w:color="auto"/>
            </w:tcBorders>
            <w:shd w:val="clear" w:color="auto" w:fill="auto"/>
            <w:vAlign w:val="center"/>
          </w:tcPr>
          <w:p w14:paraId="361A40BB" w14:textId="77777777" w:rsidR="006E40D7" w:rsidRPr="007B3527" w:rsidRDefault="006E40D7" w:rsidP="00745D2C">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14:paraId="283205A0" w14:textId="77777777" w:rsidR="006E40D7" w:rsidRPr="007B3527" w:rsidRDefault="006E40D7" w:rsidP="00745D2C">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14:paraId="220E8DBD" w14:textId="77777777" w:rsidR="006E40D7" w:rsidRPr="007B3527" w:rsidRDefault="006E40D7" w:rsidP="00745D2C">
            <w:pPr>
              <w:jc w:val="center"/>
              <w:rPr>
                <w:color w:val="000000" w:themeColor="text1"/>
                <w:sz w:val="28"/>
                <w:szCs w:val="28"/>
              </w:rPr>
            </w:pPr>
          </w:p>
        </w:tc>
      </w:tr>
      <w:tr w:rsidR="006E40D7" w:rsidRPr="007B3527" w14:paraId="0E4390F7" w14:textId="77777777" w:rsidTr="00745D2C">
        <w:trPr>
          <w:trHeight w:val="525"/>
        </w:trPr>
        <w:tc>
          <w:tcPr>
            <w:tcW w:w="1668" w:type="dxa"/>
            <w:tcBorders>
              <w:top w:val="dashSmallGap" w:sz="12" w:space="0" w:color="auto"/>
            </w:tcBorders>
            <w:shd w:val="clear" w:color="auto" w:fill="auto"/>
            <w:vAlign w:val="center"/>
          </w:tcPr>
          <w:p w14:paraId="412333B4" w14:textId="77777777" w:rsidR="006E40D7" w:rsidRPr="007B3527" w:rsidRDefault="006E40D7" w:rsidP="00745D2C">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14:paraId="7E834D90" w14:textId="77777777" w:rsidR="006E40D7" w:rsidRPr="007B3527" w:rsidRDefault="006E40D7" w:rsidP="00745D2C">
            <w:pPr>
              <w:jc w:val="center"/>
              <w:rPr>
                <w:color w:val="000000" w:themeColor="text1"/>
              </w:rPr>
            </w:pPr>
          </w:p>
        </w:tc>
      </w:tr>
      <w:tr w:rsidR="006E40D7" w:rsidRPr="007B3527" w14:paraId="7A1DF6A3" w14:textId="77777777" w:rsidTr="00745D2C">
        <w:trPr>
          <w:trHeight w:val="1335"/>
        </w:trPr>
        <w:tc>
          <w:tcPr>
            <w:tcW w:w="1668" w:type="dxa"/>
            <w:shd w:val="clear" w:color="auto" w:fill="auto"/>
            <w:vAlign w:val="center"/>
          </w:tcPr>
          <w:p w14:paraId="511D0CC0" w14:textId="77777777" w:rsidR="006E40D7" w:rsidRPr="007B3527" w:rsidRDefault="006E40D7" w:rsidP="00745D2C">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14:paraId="627F045B" w14:textId="77777777" w:rsidR="006E40D7" w:rsidRPr="007B3527" w:rsidRDefault="006E40D7" w:rsidP="00745D2C">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14:paraId="3DD6F266" w14:textId="77777777" w:rsidR="006E40D7" w:rsidRPr="007B3527" w:rsidRDefault="006E40D7" w:rsidP="00745D2C">
            <w:pPr>
              <w:jc w:val="center"/>
              <w:rPr>
                <w:color w:val="000000" w:themeColor="text1"/>
              </w:rPr>
            </w:pPr>
          </w:p>
        </w:tc>
      </w:tr>
    </w:tbl>
    <w:p w14:paraId="6A8BC545" w14:textId="77777777" w:rsidR="006E40D7" w:rsidRPr="007B3527" w:rsidRDefault="006E40D7" w:rsidP="006E40D7">
      <w:pPr>
        <w:rPr>
          <w:color w:val="000000" w:themeColor="text1"/>
          <w:szCs w:val="21"/>
        </w:rPr>
      </w:pPr>
      <w:r w:rsidRPr="007B3527">
        <w:rPr>
          <w:rFonts w:hint="eastAsia"/>
          <w:color w:val="000000" w:themeColor="text1"/>
          <w:szCs w:val="21"/>
        </w:rPr>
        <w:t>备注：商务标开标后，请各授权代表二次报</w:t>
      </w:r>
      <w:r>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14:paraId="61955A52" w14:textId="6DC3441A" w:rsidR="006E40D7" w:rsidRPr="006E40D7" w:rsidRDefault="006E40D7" w:rsidP="006E40D7">
      <w:pPr>
        <w:widowControl/>
        <w:jc w:val="left"/>
        <w:rPr>
          <w:color w:val="000000" w:themeColor="text1"/>
          <w:szCs w:val="21"/>
        </w:rPr>
      </w:pPr>
    </w:p>
    <w:sectPr w:rsidR="006E40D7" w:rsidRPr="006E40D7">
      <w:footerReference w:type="even" r:id="rId12"/>
      <w:footerReference w:type="default" r:id="rId13"/>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70C8B1" w14:textId="77777777" w:rsidR="000B2CF8" w:rsidRDefault="000B2CF8">
      <w:r>
        <w:separator/>
      </w:r>
    </w:p>
  </w:endnote>
  <w:endnote w:type="continuationSeparator" w:id="0">
    <w:p w14:paraId="4EE9695B" w14:textId="77777777" w:rsidR="000B2CF8" w:rsidRDefault="000B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panose1 w:val="00000000000000000000"/>
    <w:charset w:val="86"/>
    <w:family w:val="modern"/>
    <w:notTrueType/>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altName w:val="汉仪旗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A5B67D" w14:textId="77777777" w:rsidR="00045248" w:rsidRDefault="00045248">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756CF46" w14:textId="77777777" w:rsidR="00045248" w:rsidRDefault="0004524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DF1D1A" w14:textId="77777777" w:rsidR="00045248" w:rsidRDefault="00045248">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333860">
      <w:rPr>
        <w:rStyle w:val="ac"/>
        <w:noProof/>
      </w:rPr>
      <w:t>3</w:t>
    </w:r>
    <w:r>
      <w:rPr>
        <w:rStyle w:val="ac"/>
      </w:rPr>
      <w:fldChar w:fldCharType="end"/>
    </w:r>
  </w:p>
  <w:p w14:paraId="246C5194" w14:textId="77777777" w:rsidR="00045248" w:rsidRDefault="0004524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16A6D7" w14:textId="77777777" w:rsidR="00E33A4C" w:rsidRDefault="00C01F77">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20B80D6" w14:textId="77777777" w:rsidR="00E33A4C" w:rsidRDefault="00E33A4C">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EBE1A1" w14:textId="77777777" w:rsidR="00E33A4C" w:rsidRDefault="00C01F77">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333860">
      <w:rPr>
        <w:rStyle w:val="ac"/>
        <w:noProof/>
      </w:rPr>
      <w:t>21</w:t>
    </w:r>
    <w:r>
      <w:rPr>
        <w:rStyle w:val="ac"/>
      </w:rPr>
      <w:fldChar w:fldCharType="end"/>
    </w:r>
  </w:p>
  <w:p w14:paraId="443B881F" w14:textId="77777777" w:rsidR="00E33A4C" w:rsidRDefault="00E33A4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2972F2" w14:textId="77777777" w:rsidR="000B2CF8" w:rsidRDefault="000B2CF8">
      <w:r>
        <w:separator/>
      </w:r>
    </w:p>
  </w:footnote>
  <w:footnote w:type="continuationSeparator" w:id="0">
    <w:p w14:paraId="394E59EA" w14:textId="77777777" w:rsidR="000B2CF8" w:rsidRDefault="000B2C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899A7B"/>
    <w:multiLevelType w:val="singleLevel"/>
    <w:tmpl w:val="E2899A7B"/>
    <w:lvl w:ilvl="0">
      <w:start w:val="1"/>
      <w:numFmt w:val="decimal"/>
      <w:suff w:val="nothing"/>
      <w:lvlText w:val="（%1）"/>
      <w:lvlJc w:val="left"/>
    </w:lvl>
  </w:abstractNum>
  <w:abstractNum w:abstractNumId="1">
    <w:nsid w:val="12B7286D"/>
    <w:multiLevelType w:val="hybridMultilevel"/>
    <w:tmpl w:val="DB061888"/>
    <w:lvl w:ilvl="0" w:tplc="51CC8EDA">
      <w:start w:val="1"/>
      <w:numFmt w:val="japaneseCounting"/>
      <w:lvlText w:val="%1、"/>
      <w:lvlJc w:val="left"/>
      <w:pPr>
        <w:ind w:left="672" w:hanging="67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C9A"/>
    <w:rsid w:val="00002648"/>
    <w:rsid w:val="00003421"/>
    <w:rsid w:val="00003D54"/>
    <w:rsid w:val="00004DBF"/>
    <w:rsid w:val="0000566B"/>
    <w:rsid w:val="00006484"/>
    <w:rsid w:val="00006C9F"/>
    <w:rsid w:val="0000725E"/>
    <w:rsid w:val="00012689"/>
    <w:rsid w:val="000147DD"/>
    <w:rsid w:val="0002312F"/>
    <w:rsid w:val="000234F6"/>
    <w:rsid w:val="000239CA"/>
    <w:rsid w:val="00024DA7"/>
    <w:rsid w:val="00025007"/>
    <w:rsid w:val="0002793A"/>
    <w:rsid w:val="00031B24"/>
    <w:rsid w:val="00032D17"/>
    <w:rsid w:val="00033F48"/>
    <w:rsid w:val="00034303"/>
    <w:rsid w:val="000351C0"/>
    <w:rsid w:val="00040AAA"/>
    <w:rsid w:val="00041FEE"/>
    <w:rsid w:val="00042A55"/>
    <w:rsid w:val="000434FE"/>
    <w:rsid w:val="000443C4"/>
    <w:rsid w:val="00044B37"/>
    <w:rsid w:val="00045248"/>
    <w:rsid w:val="00045790"/>
    <w:rsid w:val="000464A4"/>
    <w:rsid w:val="000465BB"/>
    <w:rsid w:val="00046E5B"/>
    <w:rsid w:val="0004737D"/>
    <w:rsid w:val="00051925"/>
    <w:rsid w:val="00053728"/>
    <w:rsid w:val="000568DD"/>
    <w:rsid w:val="00056FFE"/>
    <w:rsid w:val="00060724"/>
    <w:rsid w:val="00062561"/>
    <w:rsid w:val="00066248"/>
    <w:rsid w:val="00066555"/>
    <w:rsid w:val="00071D4F"/>
    <w:rsid w:val="0007344D"/>
    <w:rsid w:val="00073986"/>
    <w:rsid w:val="00076040"/>
    <w:rsid w:val="000767E7"/>
    <w:rsid w:val="0008692E"/>
    <w:rsid w:val="00087074"/>
    <w:rsid w:val="000929F8"/>
    <w:rsid w:val="00093C37"/>
    <w:rsid w:val="000A116F"/>
    <w:rsid w:val="000A14CD"/>
    <w:rsid w:val="000A3FA7"/>
    <w:rsid w:val="000A6B6B"/>
    <w:rsid w:val="000B0D25"/>
    <w:rsid w:val="000B1663"/>
    <w:rsid w:val="000B2031"/>
    <w:rsid w:val="000B2CF8"/>
    <w:rsid w:val="000B4C4E"/>
    <w:rsid w:val="000B5752"/>
    <w:rsid w:val="000B79AB"/>
    <w:rsid w:val="000C3DF6"/>
    <w:rsid w:val="000C4B1A"/>
    <w:rsid w:val="000C51BE"/>
    <w:rsid w:val="000C5E59"/>
    <w:rsid w:val="000C6B0F"/>
    <w:rsid w:val="000D1EFE"/>
    <w:rsid w:val="000D3D91"/>
    <w:rsid w:val="000D4E4A"/>
    <w:rsid w:val="000E005D"/>
    <w:rsid w:val="000E24A3"/>
    <w:rsid w:val="000E3CB4"/>
    <w:rsid w:val="000E5136"/>
    <w:rsid w:val="000E56EE"/>
    <w:rsid w:val="000F0037"/>
    <w:rsid w:val="000F003D"/>
    <w:rsid w:val="000F1EB9"/>
    <w:rsid w:val="000F272D"/>
    <w:rsid w:val="000F3C27"/>
    <w:rsid w:val="000F6945"/>
    <w:rsid w:val="000F7853"/>
    <w:rsid w:val="001005CB"/>
    <w:rsid w:val="00100676"/>
    <w:rsid w:val="0010325F"/>
    <w:rsid w:val="0010393D"/>
    <w:rsid w:val="00103D20"/>
    <w:rsid w:val="00105698"/>
    <w:rsid w:val="00106C11"/>
    <w:rsid w:val="00107A7C"/>
    <w:rsid w:val="00112F22"/>
    <w:rsid w:val="00113E76"/>
    <w:rsid w:val="00114146"/>
    <w:rsid w:val="00114335"/>
    <w:rsid w:val="00115E1B"/>
    <w:rsid w:val="00116DDF"/>
    <w:rsid w:val="001210ED"/>
    <w:rsid w:val="00124566"/>
    <w:rsid w:val="00125FE5"/>
    <w:rsid w:val="001260E1"/>
    <w:rsid w:val="00126F73"/>
    <w:rsid w:val="00127EB3"/>
    <w:rsid w:val="0013026B"/>
    <w:rsid w:val="001310C3"/>
    <w:rsid w:val="00133398"/>
    <w:rsid w:val="001348D7"/>
    <w:rsid w:val="00136E6B"/>
    <w:rsid w:val="00136FBD"/>
    <w:rsid w:val="0014199F"/>
    <w:rsid w:val="00144B1A"/>
    <w:rsid w:val="0014661F"/>
    <w:rsid w:val="0014760E"/>
    <w:rsid w:val="00147744"/>
    <w:rsid w:val="00147AFB"/>
    <w:rsid w:val="00152BA3"/>
    <w:rsid w:val="00155F9B"/>
    <w:rsid w:val="00157DD1"/>
    <w:rsid w:val="001612D9"/>
    <w:rsid w:val="00161C3C"/>
    <w:rsid w:val="00163CFE"/>
    <w:rsid w:val="00163DDD"/>
    <w:rsid w:val="00166F0F"/>
    <w:rsid w:val="00167FFC"/>
    <w:rsid w:val="001705C2"/>
    <w:rsid w:val="00170859"/>
    <w:rsid w:val="00171115"/>
    <w:rsid w:val="00172074"/>
    <w:rsid w:val="00173391"/>
    <w:rsid w:val="001743E2"/>
    <w:rsid w:val="001752B2"/>
    <w:rsid w:val="00176B4C"/>
    <w:rsid w:val="00177710"/>
    <w:rsid w:val="00177DB9"/>
    <w:rsid w:val="001804B0"/>
    <w:rsid w:val="001813E6"/>
    <w:rsid w:val="001826AD"/>
    <w:rsid w:val="00183A82"/>
    <w:rsid w:val="001859F7"/>
    <w:rsid w:val="00185BC3"/>
    <w:rsid w:val="00185BF5"/>
    <w:rsid w:val="001872C4"/>
    <w:rsid w:val="00190BE9"/>
    <w:rsid w:val="0019210A"/>
    <w:rsid w:val="00195537"/>
    <w:rsid w:val="001963B3"/>
    <w:rsid w:val="001A1DEB"/>
    <w:rsid w:val="001A2897"/>
    <w:rsid w:val="001A28E0"/>
    <w:rsid w:val="001A5AB3"/>
    <w:rsid w:val="001B04DA"/>
    <w:rsid w:val="001B0CD7"/>
    <w:rsid w:val="001B1DD7"/>
    <w:rsid w:val="001B21B5"/>
    <w:rsid w:val="001B65F9"/>
    <w:rsid w:val="001B6BCF"/>
    <w:rsid w:val="001B73D4"/>
    <w:rsid w:val="001B7B79"/>
    <w:rsid w:val="001C00FD"/>
    <w:rsid w:val="001C23F7"/>
    <w:rsid w:val="001C404D"/>
    <w:rsid w:val="001C4307"/>
    <w:rsid w:val="001C4A2D"/>
    <w:rsid w:val="001C5A75"/>
    <w:rsid w:val="001C5C23"/>
    <w:rsid w:val="001C7851"/>
    <w:rsid w:val="001D10C5"/>
    <w:rsid w:val="001D1630"/>
    <w:rsid w:val="001D16F0"/>
    <w:rsid w:val="001D1C36"/>
    <w:rsid w:val="001D344E"/>
    <w:rsid w:val="001D3AF0"/>
    <w:rsid w:val="001D41F3"/>
    <w:rsid w:val="001D4A6F"/>
    <w:rsid w:val="001D5402"/>
    <w:rsid w:val="001D69FB"/>
    <w:rsid w:val="001D739C"/>
    <w:rsid w:val="001D75ED"/>
    <w:rsid w:val="001D7DC1"/>
    <w:rsid w:val="001D7FD7"/>
    <w:rsid w:val="001E2FA8"/>
    <w:rsid w:val="001E4822"/>
    <w:rsid w:val="001E4910"/>
    <w:rsid w:val="001E6644"/>
    <w:rsid w:val="001E7B3B"/>
    <w:rsid w:val="001F076B"/>
    <w:rsid w:val="001F1CA5"/>
    <w:rsid w:val="001F2B74"/>
    <w:rsid w:val="001F3D72"/>
    <w:rsid w:val="001F4489"/>
    <w:rsid w:val="001F5C3F"/>
    <w:rsid w:val="001F6675"/>
    <w:rsid w:val="00200188"/>
    <w:rsid w:val="00202E8E"/>
    <w:rsid w:val="002046B3"/>
    <w:rsid w:val="00204794"/>
    <w:rsid w:val="00205C7D"/>
    <w:rsid w:val="00205F34"/>
    <w:rsid w:val="00210550"/>
    <w:rsid w:val="00210DCC"/>
    <w:rsid w:val="00211AB0"/>
    <w:rsid w:val="0021311B"/>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37570"/>
    <w:rsid w:val="00245495"/>
    <w:rsid w:val="0024584F"/>
    <w:rsid w:val="00247993"/>
    <w:rsid w:val="002502F9"/>
    <w:rsid w:val="00252F43"/>
    <w:rsid w:val="002532DA"/>
    <w:rsid w:val="002541C0"/>
    <w:rsid w:val="00255440"/>
    <w:rsid w:val="00255ECB"/>
    <w:rsid w:val="00256714"/>
    <w:rsid w:val="002568DE"/>
    <w:rsid w:val="00256DF1"/>
    <w:rsid w:val="0026032A"/>
    <w:rsid w:val="00260534"/>
    <w:rsid w:val="0026111E"/>
    <w:rsid w:val="00263424"/>
    <w:rsid w:val="00266B67"/>
    <w:rsid w:val="00266DF6"/>
    <w:rsid w:val="00267F4D"/>
    <w:rsid w:val="00272117"/>
    <w:rsid w:val="002725A7"/>
    <w:rsid w:val="002726E7"/>
    <w:rsid w:val="0027415F"/>
    <w:rsid w:val="00274683"/>
    <w:rsid w:val="002805B8"/>
    <w:rsid w:val="00281ED2"/>
    <w:rsid w:val="00282443"/>
    <w:rsid w:val="0028492E"/>
    <w:rsid w:val="002859A0"/>
    <w:rsid w:val="00287B2D"/>
    <w:rsid w:val="00290B72"/>
    <w:rsid w:val="00291BDE"/>
    <w:rsid w:val="00292B2D"/>
    <w:rsid w:val="00292D4C"/>
    <w:rsid w:val="00293BC8"/>
    <w:rsid w:val="00294359"/>
    <w:rsid w:val="002943C7"/>
    <w:rsid w:val="002945D3"/>
    <w:rsid w:val="00295B49"/>
    <w:rsid w:val="00295D5F"/>
    <w:rsid w:val="00296DBE"/>
    <w:rsid w:val="002A0227"/>
    <w:rsid w:val="002A1E7F"/>
    <w:rsid w:val="002A4198"/>
    <w:rsid w:val="002A6EA6"/>
    <w:rsid w:val="002A720C"/>
    <w:rsid w:val="002A765E"/>
    <w:rsid w:val="002B18A4"/>
    <w:rsid w:val="002B2410"/>
    <w:rsid w:val="002B48A8"/>
    <w:rsid w:val="002B4C8F"/>
    <w:rsid w:val="002B5649"/>
    <w:rsid w:val="002B74CE"/>
    <w:rsid w:val="002B76B4"/>
    <w:rsid w:val="002C03C5"/>
    <w:rsid w:val="002C4058"/>
    <w:rsid w:val="002C41C5"/>
    <w:rsid w:val="002C4AF5"/>
    <w:rsid w:val="002C58A0"/>
    <w:rsid w:val="002C7EF9"/>
    <w:rsid w:val="002D0A96"/>
    <w:rsid w:val="002D0EE5"/>
    <w:rsid w:val="002D0FCA"/>
    <w:rsid w:val="002D1F8E"/>
    <w:rsid w:val="002D1FE8"/>
    <w:rsid w:val="002D2C1C"/>
    <w:rsid w:val="002D35D4"/>
    <w:rsid w:val="002D42BA"/>
    <w:rsid w:val="002D45D2"/>
    <w:rsid w:val="002D4A2A"/>
    <w:rsid w:val="002D5351"/>
    <w:rsid w:val="002D78AE"/>
    <w:rsid w:val="002E0032"/>
    <w:rsid w:val="002E0E3E"/>
    <w:rsid w:val="002E129D"/>
    <w:rsid w:val="002E17AC"/>
    <w:rsid w:val="002E28D2"/>
    <w:rsid w:val="002E3F7D"/>
    <w:rsid w:val="002E4772"/>
    <w:rsid w:val="002E7751"/>
    <w:rsid w:val="002F21E3"/>
    <w:rsid w:val="002F3582"/>
    <w:rsid w:val="002F35F2"/>
    <w:rsid w:val="002F3B4D"/>
    <w:rsid w:val="002F45EC"/>
    <w:rsid w:val="002F6A12"/>
    <w:rsid w:val="00300181"/>
    <w:rsid w:val="003012A3"/>
    <w:rsid w:val="00301796"/>
    <w:rsid w:val="00301B81"/>
    <w:rsid w:val="00302853"/>
    <w:rsid w:val="00304BED"/>
    <w:rsid w:val="00306E39"/>
    <w:rsid w:val="003079A9"/>
    <w:rsid w:val="00310976"/>
    <w:rsid w:val="00310BCF"/>
    <w:rsid w:val="0031116B"/>
    <w:rsid w:val="00311AE5"/>
    <w:rsid w:val="00311AE6"/>
    <w:rsid w:val="0031269D"/>
    <w:rsid w:val="00313E8D"/>
    <w:rsid w:val="0031585B"/>
    <w:rsid w:val="003158F0"/>
    <w:rsid w:val="00315FEF"/>
    <w:rsid w:val="00317219"/>
    <w:rsid w:val="0032019B"/>
    <w:rsid w:val="00322DB7"/>
    <w:rsid w:val="00323698"/>
    <w:rsid w:val="003301D8"/>
    <w:rsid w:val="00333860"/>
    <w:rsid w:val="003356FE"/>
    <w:rsid w:val="003363B9"/>
    <w:rsid w:val="00336E52"/>
    <w:rsid w:val="00340416"/>
    <w:rsid w:val="00340863"/>
    <w:rsid w:val="003419FA"/>
    <w:rsid w:val="00341B85"/>
    <w:rsid w:val="00344038"/>
    <w:rsid w:val="0034442F"/>
    <w:rsid w:val="0034512C"/>
    <w:rsid w:val="00345908"/>
    <w:rsid w:val="003503D7"/>
    <w:rsid w:val="00352CD3"/>
    <w:rsid w:val="003536BC"/>
    <w:rsid w:val="00354CA5"/>
    <w:rsid w:val="0035616B"/>
    <w:rsid w:val="0035667A"/>
    <w:rsid w:val="00362448"/>
    <w:rsid w:val="00362508"/>
    <w:rsid w:val="003626BC"/>
    <w:rsid w:val="0036357C"/>
    <w:rsid w:val="00363E13"/>
    <w:rsid w:val="00364DC9"/>
    <w:rsid w:val="00366198"/>
    <w:rsid w:val="003702ED"/>
    <w:rsid w:val="003704B4"/>
    <w:rsid w:val="00370AB0"/>
    <w:rsid w:val="00370E53"/>
    <w:rsid w:val="00373220"/>
    <w:rsid w:val="00375253"/>
    <w:rsid w:val="00375ACA"/>
    <w:rsid w:val="00375E67"/>
    <w:rsid w:val="003763B2"/>
    <w:rsid w:val="003776D0"/>
    <w:rsid w:val="00377E43"/>
    <w:rsid w:val="003808CC"/>
    <w:rsid w:val="00382F2B"/>
    <w:rsid w:val="00385885"/>
    <w:rsid w:val="00385B93"/>
    <w:rsid w:val="00386BDA"/>
    <w:rsid w:val="00387F3E"/>
    <w:rsid w:val="00390D10"/>
    <w:rsid w:val="003915D5"/>
    <w:rsid w:val="00391C4C"/>
    <w:rsid w:val="0039236E"/>
    <w:rsid w:val="00393CBA"/>
    <w:rsid w:val="00394164"/>
    <w:rsid w:val="00395B37"/>
    <w:rsid w:val="00396502"/>
    <w:rsid w:val="003977BF"/>
    <w:rsid w:val="003A037F"/>
    <w:rsid w:val="003A1A52"/>
    <w:rsid w:val="003A7A7E"/>
    <w:rsid w:val="003B073C"/>
    <w:rsid w:val="003B397E"/>
    <w:rsid w:val="003C0236"/>
    <w:rsid w:val="003C0C2B"/>
    <w:rsid w:val="003C32AC"/>
    <w:rsid w:val="003C394B"/>
    <w:rsid w:val="003C5B21"/>
    <w:rsid w:val="003C7802"/>
    <w:rsid w:val="003C785A"/>
    <w:rsid w:val="003C7A16"/>
    <w:rsid w:val="003D0F40"/>
    <w:rsid w:val="003D247C"/>
    <w:rsid w:val="003D3AD9"/>
    <w:rsid w:val="003D4EFD"/>
    <w:rsid w:val="003D5169"/>
    <w:rsid w:val="003D6E84"/>
    <w:rsid w:val="003D71A7"/>
    <w:rsid w:val="003E2381"/>
    <w:rsid w:val="003E3064"/>
    <w:rsid w:val="003E42FD"/>
    <w:rsid w:val="003E4D8A"/>
    <w:rsid w:val="003F284E"/>
    <w:rsid w:val="003F389A"/>
    <w:rsid w:val="003F5054"/>
    <w:rsid w:val="003F553F"/>
    <w:rsid w:val="003F57A6"/>
    <w:rsid w:val="003F7F43"/>
    <w:rsid w:val="0040043F"/>
    <w:rsid w:val="00402B39"/>
    <w:rsid w:val="00404B03"/>
    <w:rsid w:val="00405924"/>
    <w:rsid w:val="00407D09"/>
    <w:rsid w:val="00410E6C"/>
    <w:rsid w:val="00411FBD"/>
    <w:rsid w:val="00412CE3"/>
    <w:rsid w:val="00417F11"/>
    <w:rsid w:val="00420018"/>
    <w:rsid w:val="00421E54"/>
    <w:rsid w:val="00422AEE"/>
    <w:rsid w:val="00424FEA"/>
    <w:rsid w:val="0042767A"/>
    <w:rsid w:val="00427A55"/>
    <w:rsid w:val="00430318"/>
    <w:rsid w:val="0043250B"/>
    <w:rsid w:val="004335B4"/>
    <w:rsid w:val="00437498"/>
    <w:rsid w:val="004401BB"/>
    <w:rsid w:val="00440341"/>
    <w:rsid w:val="00443318"/>
    <w:rsid w:val="004434A9"/>
    <w:rsid w:val="004460DE"/>
    <w:rsid w:val="00447179"/>
    <w:rsid w:val="0044724E"/>
    <w:rsid w:val="00450469"/>
    <w:rsid w:val="00452E3F"/>
    <w:rsid w:val="00457183"/>
    <w:rsid w:val="00457592"/>
    <w:rsid w:val="00461D81"/>
    <w:rsid w:val="00463C05"/>
    <w:rsid w:val="00463E43"/>
    <w:rsid w:val="004674C3"/>
    <w:rsid w:val="00470720"/>
    <w:rsid w:val="00470B60"/>
    <w:rsid w:val="00471430"/>
    <w:rsid w:val="00471A36"/>
    <w:rsid w:val="00472631"/>
    <w:rsid w:val="00473A4E"/>
    <w:rsid w:val="004764AA"/>
    <w:rsid w:val="0047696A"/>
    <w:rsid w:val="00477541"/>
    <w:rsid w:val="00477EBA"/>
    <w:rsid w:val="00483DD5"/>
    <w:rsid w:val="004843CD"/>
    <w:rsid w:val="00486042"/>
    <w:rsid w:val="00487FF5"/>
    <w:rsid w:val="00490A05"/>
    <w:rsid w:val="00490E9C"/>
    <w:rsid w:val="00493183"/>
    <w:rsid w:val="0049398E"/>
    <w:rsid w:val="00494DD3"/>
    <w:rsid w:val="004962A6"/>
    <w:rsid w:val="004966DD"/>
    <w:rsid w:val="004B287D"/>
    <w:rsid w:val="004B2BC9"/>
    <w:rsid w:val="004B304A"/>
    <w:rsid w:val="004B311C"/>
    <w:rsid w:val="004B40B6"/>
    <w:rsid w:val="004B4179"/>
    <w:rsid w:val="004B48E2"/>
    <w:rsid w:val="004B56C1"/>
    <w:rsid w:val="004B6B88"/>
    <w:rsid w:val="004B6B94"/>
    <w:rsid w:val="004C2DA5"/>
    <w:rsid w:val="004C429C"/>
    <w:rsid w:val="004C496B"/>
    <w:rsid w:val="004C5020"/>
    <w:rsid w:val="004C5995"/>
    <w:rsid w:val="004C59F1"/>
    <w:rsid w:val="004D14FD"/>
    <w:rsid w:val="004D4590"/>
    <w:rsid w:val="004D58FC"/>
    <w:rsid w:val="004D6AAB"/>
    <w:rsid w:val="004D70F5"/>
    <w:rsid w:val="004E0A08"/>
    <w:rsid w:val="004E2DE6"/>
    <w:rsid w:val="004E36A0"/>
    <w:rsid w:val="004E3DC9"/>
    <w:rsid w:val="004E3F28"/>
    <w:rsid w:val="004E7EB7"/>
    <w:rsid w:val="004F033F"/>
    <w:rsid w:val="004F0A40"/>
    <w:rsid w:val="004F2B9D"/>
    <w:rsid w:val="004F3FEB"/>
    <w:rsid w:val="004F4F36"/>
    <w:rsid w:val="004F53D8"/>
    <w:rsid w:val="004F5BD0"/>
    <w:rsid w:val="004F61C1"/>
    <w:rsid w:val="004F6C83"/>
    <w:rsid w:val="004F7D74"/>
    <w:rsid w:val="005030BD"/>
    <w:rsid w:val="00507D1F"/>
    <w:rsid w:val="00510683"/>
    <w:rsid w:val="005112CC"/>
    <w:rsid w:val="00511E11"/>
    <w:rsid w:val="00521626"/>
    <w:rsid w:val="00521ACC"/>
    <w:rsid w:val="00521BBE"/>
    <w:rsid w:val="005223D8"/>
    <w:rsid w:val="00523CC2"/>
    <w:rsid w:val="00524637"/>
    <w:rsid w:val="00527C7C"/>
    <w:rsid w:val="00532285"/>
    <w:rsid w:val="00532712"/>
    <w:rsid w:val="00532C73"/>
    <w:rsid w:val="005359C9"/>
    <w:rsid w:val="00540564"/>
    <w:rsid w:val="00542383"/>
    <w:rsid w:val="00543AB4"/>
    <w:rsid w:val="00544598"/>
    <w:rsid w:val="00555FDB"/>
    <w:rsid w:val="00561DA9"/>
    <w:rsid w:val="00564F6D"/>
    <w:rsid w:val="0056594E"/>
    <w:rsid w:val="00566901"/>
    <w:rsid w:val="005679BB"/>
    <w:rsid w:val="00570871"/>
    <w:rsid w:val="005715E1"/>
    <w:rsid w:val="005728B8"/>
    <w:rsid w:val="00573F72"/>
    <w:rsid w:val="00575256"/>
    <w:rsid w:val="00580812"/>
    <w:rsid w:val="0058082F"/>
    <w:rsid w:val="005808D9"/>
    <w:rsid w:val="00581050"/>
    <w:rsid w:val="005813EB"/>
    <w:rsid w:val="00581D4C"/>
    <w:rsid w:val="00582A99"/>
    <w:rsid w:val="005846F0"/>
    <w:rsid w:val="00584F71"/>
    <w:rsid w:val="00585610"/>
    <w:rsid w:val="00586D77"/>
    <w:rsid w:val="005879C4"/>
    <w:rsid w:val="0059128F"/>
    <w:rsid w:val="0059367E"/>
    <w:rsid w:val="00594718"/>
    <w:rsid w:val="005952AF"/>
    <w:rsid w:val="00595646"/>
    <w:rsid w:val="005A0A8D"/>
    <w:rsid w:val="005A2092"/>
    <w:rsid w:val="005A2A1F"/>
    <w:rsid w:val="005A3BE7"/>
    <w:rsid w:val="005A48EC"/>
    <w:rsid w:val="005A7E1C"/>
    <w:rsid w:val="005B24E8"/>
    <w:rsid w:val="005B267E"/>
    <w:rsid w:val="005C0683"/>
    <w:rsid w:val="005C327B"/>
    <w:rsid w:val="005C4D29"/>
    <w:rsid w:val="005C5228"/>
    <w:rsid w:val="005C5487"/>
    <w:rsid w:val="005C7DA2"/>
    <w:rsid w:val="005D37F9"/>
    <w:rsid w:val="005D44B0"/>
    <w:rsid w:val="005D5D8B"/>
    <w:rsid w:val="005D667C"/>
    <w:rsid w:val="005D67EF"/>
    <w:rsid w:val="005D6D57"/>
    <w:rsid w:val="005E01BF"/>
    <w:rsid w:val="005E1FFC"/>
    <w:rsid w:val="005E248E"/>
    <w:rsid w:val="005E487A"/>
    <w:rsid w:val="005E4891"/>
    <w:rsid w:val="005E4A8E"/>
    <w:rsid w:val="005E79D8"/>
    <w:rsid w:val="005F021F"/>
    <w:rsid w:val="005F0763"/>
    <w:rsid w:val="005F0F58"/>
    <w:rsid w:val="005F3F3A"/>
    <w:rsid w:val="005F5531"/>
    <w:rsid w:val="006013A3"/>
    <w:rsid w:val="00601486"/>
    <w:rsid w:val="006020E1"/>
    <w:rsid w:val="006028BA"/>
    <w:rsid w:val="00605144"/>
    <w:rsid w:val="0060621C"/>
    <w:rsid w:val="00607591"/>
    <w:rsid w:val="006079D0"/>
    <w:rsid w:val="00607FAC"/>
    <w:rsid w:val="006115A9"/>
    <w:rsid w:val="00612BC7"/>
    <w:rsid w:val="00614E31"/>
    <w:rsid w:val="00617879"/>
    <w:rsid w:val="00617EEE"/>
    <w:rsid w:val="00621537"/>
    <w:rsid w:val="006218B7"/>
    <w:rsid w:val="00621A02"/>
    <w:rsid w:val="00623611"/>
    <w:rsid w:val="00623E3B"/>
    <w:rsid w:val="0062418C"/>
    <w:rsid w:val="00624F44"/>
    <w:rsid w:val="0062570E"/>
    <w:rsid w:val="006258FC"/>
    <w:rsid w:val="00627DC8"/>
    <w:rsid w:val="0063185C"/>
    <w:rsid w:val="00636346"/>
    <w:rsid w:val="00636683"/>
    <w:rsid w:val="00641A7C"/>
    <w:rsid w:val="00646692"/>
    <w:rsid w:val="006515D9"/>
    <w:rsid w:val="00653FB4"/>
    <w:rsid w:val="00655ECA"/>
    <w:rsid w:val="0065635C"/>
    <w:rsid w:val="00657D82"/>
    <w:rsid w:val="006624B7"/>
    <w:rsid w:val="006626BB"/>
    <w:rsid w:val="00664355"/>
    <w:rsid w:val="00664995"/>
    <w:rsid w:val="00665EA6"/>
    <w:rsid w:val="0067058D"/>
    <w:rsid w:val="00670D74"/>
    <w:rsid w:val="006715F2"/>
    <w:rsid w:val="0067571E"/>
    <w:rsid w:val="006760B5"/>
    <w:rsid w:val="00677227"/>
    <w:rsid w:val="00677C16"/>
    <w:rsid w:val="00680D07"/>
    <w:rsid w:val="00682167"/>
    <w:rsid w:val="00684787"/>
    <w:rsid w:val="006903D8"/>
    <w:rsid w:val="0069376A"/>
    <w:rsid w:val="0069396D"/>
    <w:rsid w:val="00694276"/>
    <w:rsid w:val="00694F40"/>
    <w:rsid w:val="00695154"/>
    <w:rsid w:val="00695596"/>
    <w:rsid w:val="006956A3"/>
    <w:rsid w:val="00697188"/>
    <w:rsid w:val="006A06A4"/>
    <w:rsid w:val="006A5C22"/>
    <w:rsid w:val="006A6489"/>
    <w:rsid w:val="006A6CC3"/>
    <w:rsid w:val="006A7316"/>
    <w:rsid w:val="006A7E01"/>
    <w:rsid w:val="006A7F7C"/>
    <w:rsid w:val="006B172C"/>
    <w:rsid w:val="006B1753"/>
    <w:rsid w:val="006B3AE7"/>
    <w:rsid w:val="006B3B96"/>
    <w:rsid w:val="006B5F06"/>
    <w:rsid w:val="006B7049"/>
    <w:rsid w:val="006B7B12"/>
    <w:rsid w:val="006B7F75"/>
    <w:rsid w:val="006C1C22"/>
    <w:rsid w:val="006C1E6A"/>
    <w:rsid w:val="006C466F"/>
    <w:rsid w:val="006C55CF"/>
    <w:rsid w:val="006C63F0"/>
    <w:rsid w:val="006C6AC6"/>
    <w:rsid w:val="006C6F8B"/>
    <w:rsid w:val="006C7EBC"/>
    <w:rsid w:val="006D27EA"/>
    <w:rsid w:val="006D6C48"/>
    <w:rsid w:val="006E0DD7"/>
    <w:rsid w:val="006E1107"/>
    <w:rsid w:val="006E40B4"/>
    <w:rsid w:val="006E40D7"/>
    <w:rsid w:val="006E6395"/>
    <w:rsid w:val="006F0A60"/>
    <w:rsid w:val="006F1039"/>
    <w:rsid w:val="006F4EDD"/>
    <w:rsid w:val="006F4F47"/>
    <w:rsid w:val="006F5A80"/>
    <w:rsid w:val="0070224D"/>
    <w:rsid w:val="00702324"/>
    <w:rsid w:val="007028EF"/>
    <w:rsid w:val="00703A5F"/>
    <w:rsid w:val="00707DF8"/>
    <w:rsid w:val="0071104D"/>
    <w:rsid w:val="007110DB"/>
    <w:rsid w:val="00714056"/>
    <w:rsid w:val="007157CA"/>
    <w:rsid w:val="007176D5"/>
    <w:rsid w:val="00717FB6"/>
    <w:rsid w:val="007216F9"/>
    <w:rsid w:val="00721A03"/>
    <w:rsid w:val="00721F27"/>
    <w:rsid w:val="00722F34"/>
    <w:rsid w:val="00723EC7"/>
    <w:rsid w:val="0072733C"/>
    <w:rsid w:val="007316D5"/>
    <w:rsid w:val="00731BFA"/>
    <w:rsid w:val="00731C64"/>
    <w:rsid w:val="007321A8"/>
    <w:rsid w:val="007338F9"/>
    <w:rsid w:val="0073627D"/>
    <w:rsid w:val="0073706D"/>
    <w:rsid w:val="007425F2"/>
    <w:rsid w:val="00743B9C"/>
    <w:rsid w:val="00743F14"/>
    <w:rsid w:val="00745542"/>
    <w:rsid w:val="007459F7"/>
    <w:rsid w:val="0074604C"/>
    <w:rsid w:val="00750C73"/>
    <w:rsid w:val="00754DD8"/>
    <w:rsid w:val="00755168"/>
    <w:rsid w:val="00755B96"/>
    <w:rsid w:val="00756110"/>
    <w:rsid w:val="007570B4"/>
    <w:rsid w:val="007601BD"/>
    <w:rsid w:val="007622E3"/>
    <w:rsid w:val="007626D2"/>
    <w:rsid w:val="0076316B"/>
    <w:rsid w:val="00764C4D"/>
    <w:rsid w:val="0076550D"/>
    <w:rsid w:val="00765AC1"/>
    <w:rsid w:val="00765F40"/>
    <w:rsid w:val="00766B6E"/>
    <w:rsid w:val="00773E47"/>
    <w:rsid w:val="007741D0"/>
    <w:rsid w:val="00775DEB"/>
    <w:rsid w:val="007764E0"/>
    <w:rsid w:val="00777987"/>
    <w:rsid w:val="007802D4"/>
    <w:rsid w:val="0078058B"/>
    <w:rsid w:val="00780C1B"/>
    <w:rsid w:val="007810CE"/>
    <w:rsid w:val="00782E58"/>
    <w:rsid w:val="007834A5"/>
    <w:rsid w:val="00784936"/>
    <w:rsid w:val="00790AB4"/>
    <w:rsid w:val="0079370A"/>
    <w:rsid w:val="007938AD"/>
    <w:rsid w:val="007950C2"/>
    <w:rsid w:val="007951A6"/>
    <w:rsid w:val="007956AF"/>
    <w:rsid w:val="007959B7"/>
    <w:rsid w:val="00795FE2"/>
    <w:rsid w:val="007963EF"/>
    <w:rsid w:val="007A0C5F"/>
    <w:rsid w:val="007A117A"/>
    <w:rsid w:val="007A1ABB"/>
    <w:rsid w:val="007A28E4"/>
    <w:rsid w:val="007A3D70"/>
    <w:rsid w:val="007A6378"/>
    <w:rsid w:val="007A6D86"/>
    <w:rsid w:val="007B07DB"/>
    <w:rsid w:val="007B1DD5"/>
    <w:rsid w:val="007B2C0A"/>
    <w:rsid w:val="007B4857"/>
    <w:rsid w:val="007B579D"/>
    <w:rsid w:val="007B664E"/>
    <w:rsid w:val="007C003E"/>
    <w:rsid w:val="007C1C8E"/>
    <w:rsid w:val="007D2036"/>
    <w:rsid w:val="007D255C"/>
    <w:rsid w:val="007D59AB"/>
    <w:rsid w:val="007D5E38"/>
    <w:rsid w:val="007D73AC"/>
    <w:rsid w:val="007D788D"/>
    <w:rsid w:val="007E04CA"/>
    <w:rsid w:val="007E1E11"/>
    <w:rsid w:val="007E223C"/>
    <w:rsid w:val="007E29E2"/>
    <w:rsid w:val="007E5F01"/>
    <w:rsid w:val="007E5F56"/>
    <w:rsid w:val="007E68BC"/>
    <w:rsid w:val="007E76E8"/>
    <w:rsid w:val="007F3438"/>
    <w:rsid w:val="007F347E"/>
    <w:rsid w:val="007F5248"/>
    <w:rsid w:val="007F71DB"/>
    <w:rsid w:val="007F79E9"/>
    <w:rsid w:val="00801E11"/>
    <w:rsid w:val="008025AB"/>
    <w:rsid w:val="008044BA"/>
    <w:rsid w:val="008044D4"/>
    <w:rsid w:val="0080514F"/>
    <w:rsid w:val="00811354"/>
    <w:rsid w:val="00812341"/>
    <w:rsid w:val="00812403"/>
    <w:rsid w:val="00813273"/>
    <w:rsid w:val="00815753"/>
    <w:rsid w:val="00815B5B"/>
    <w:rsid w:val="008209B8"/>
    <w:rsid w:val="00821140"/>
    <w:rsid w:val="0082249B"/>
    <w:rsid w:val="00822CE4"/>
    <w:rsid w:val="00822F62"/>
    <w:rsid w:val="00823439"/>
    <w:rsid w:val="00823832"/>
    <w:rsid w:val="00824065"/>
    <w:rsid w:val="0082418E"/>
    <w:rsid w:val="00825740"/>
    <w:rsid w:val="00827E33"/>
    <w:rsid w:val="008303A1"/>
    <w:rsid w:val="00832DEE"/>
    <w:rsid w:val="008330D3"/>
    <w:rsid w:val="008343E7"/>
    <w:rsid w:val="008374A7"/>
    <w:rsid w:val="00842136"/>
    <w:rsid w:val="0084219F"/>
    <w:rsid w:val="0084349B"/>
    <w:rsid w:val="0084385D"/>
    <w:rsid w:val="00843CBE"/>
    <w:rsid w:val="00844BA1"/>
    <w:rsid w:val="00845B57"/>
    <w:rsid w:val="00845DD5"/>
    <w:rsid w:val="00846B43"/>
    <w:rsid w:val="00846C1B"/>
    <w:rsid w:val="00847519"/>
    <w:rsid w:val="008538D1"/>
    <w:rsid w:val="008549D2"/>
    <w:rsid w:val="00854AA1"/>
    <w:rsid w:val="0085589E"/>
    <w:rsid w:val="00857AAF"/>
    <w:rsid w:val="008601CC"/>
    <w:rsid w:val="00860EFF"/>
    <w:rsid w:val="0086188E"/>
    <w:rsid w:val="00864234"/>
    <w:rsid w:val="008649D3"/>
    <w:rsid w:val="0086552A"/>
    <w:rsid w:val="00865C24"/>
    <w:rsid w:val="00867A62"/>
    <w:rsid w:val="00876117"/>
    <w:rsid w:val="00880039"/>
    <w:rsid w:val="00880CE4"/>
    <w:rsid w:val="0088386D"/>
    <w:rsid w:val="00887D17"/>
    <w:rsid w:val="00890ABC"/>
    <w:rsid w:val="00890D15"/>
    <w:rsid w:val="00891BFD"/>
    <w:rsid w:val="0089253C"/>
    <w:rsid w:val="00893B2D"/>
    <w:rsid w:val="00893C24"/>
    <w:rsid w:val="008940E8"/>
    <w:rsid w:val="0089693B"/>
    <w:rsid w:val="008A0476"/>
    <w:rsid w:val="008A17AD"/>
    <w:rsid w:val="008A1E78"/>
    <w:rsid w:val="008A1FBA"/>
    <w:rsid w:val="008A21D7"/>
    <w:rsid w:val="008B4557"/>
    <w:rsid w:val="008B5C62"/>
    <w:rsid w:val="008C1348"/>
    <w:rsid w:val="008C2051"/>
    <w:rsid w:val="008C311B"/>
    <w:rsid w:val="008C36AC"/>
    <w:rsid w:val="008C580E"/>
    <w:rsid w:val="008C7FD8"/>
    <w:rsid w:val="008D3054"/>
    <w:rsid w:val="008D30B7"/>
    <w:rsid w:val="008E163E"/>
    <w:rsid w:val="008E3C88"/>
    <w:rsid w:val="008E6016"/>
    <w:rsid w:val="008E6242"/>
    <w:rsid w:val="008E67A3"/>
    <w:rsid w:val="008F1F1D"/>
    <w:rsid w:val="008F26D1"/>
    <w:rsid w:val="008F2D95"/>
    <w:rsid w:val="008F4A55"/>
    <w:rsid w:val="008F70B1"/>
    <w:rsid w:val="008F7BC2"/>
    <w:rsid w:val="00900EDE"/>
    <w:rsid w:val="00902DA8"/>
    <w:rsid w:val="00903337"/>
    <w:rsid w:val="009040D8"/>
    <w:rsid w:val="009041D2"/>
    <w:rsid w:val="00906214"/>
    <w:rsid w:val="00910E46"/>
    <w:rsid w:val="009128C0"/>
    <w:rsid w:val="00912904"/>
    <w:rsid w:val="00913F58"/>
    <w:rsid w:val="009168E1"/>
    <w:rsid w:val="009200BB"/>
    <w:rsid w:val="009230AF"/>
    <w:rsid w:val="00923D29"/>
    <w:rsid w:val="009245D7"/>
    <w:rsid w:val="009253A6"/>
    <w:rsid w:val="00926102"/>
    <w:rsid w:val="00927304"/>
    <w:rsid w:val="009279B9"/>
    <w:rsid w:val="00933BE7"/>
    <w:rsid w:val="00934F4B"/>
    <w:rsid w:val="00935175"/>
    <w:rsid w:val="00935589"/>
    <w:rsid w:val="00935DF1"/>
    <w:rsid w:val="009403F4"/>
    <w:rsid w:val="00940993"/>
    <w:rsid w:val="00942B01"/>
    <w:rsid w:val="0094319C"/>
    <w:rsid w:val="00944FDD"/>
    <w:rsid w:val="009451A1"/>
    <w:rsid w:val="00945568"/>
    <w:rsid w:val="00946B4D"/>
    <w:rsid w:val="00947627"/>
    <w:rsid w:val="00950ED7"/>
    <w:rsid w:val="00952725"/>
    <w:rsid w:val="00952805"/>
    <w:rsid w:val="00957BCA"/>
    <w:rsid w:val="00957DF1"/>
    <w:rsid w:val="009608B5"/>
    <w:rsid w:val="00960BB0"/>
    <w:rsid w:val="00962509"/>
    <w:rsid w:val="009647BA"/>
    <w:rsid w:val="0096735A"/>
    <w:rsid w:val="00967C7B"/>
    <w:rsid w:val="00970480"/>
    <w:rsid w:val="009713D7"/>
    <w:rsid w:val="00972BC6"/>
    <w:rsid w:val="0097578C"/>
    <w:rsid w:val="009757AE"/>
    <w:rsid w:val="00982498"/>
    <w:rsid w:val="009842D3"/>
    <w:rsid w:val="00984651"/>
    <w:rsid w:val="00985F92"/>
    <w:rsid w:val="00986251"/>
    <w:rsid w:val="00986550"/>
    <w:rsid w:val="00986E86"/>
    <w:rsid w:val="009906F7"/>
    <w:rsid w:val="009917DD"/>
    <w:rsid w:val="0099399A"/>
    <w:rsid w:val="00994A82"/>
    <w:rsid w:val="009951C8"/>
    <w:rsid w:val="0099559D"/>
    <w:rsid w:val="0099648D"/>
    <w:rsid w:val="00996C0B"/>
    <w:rsid w:val="009972E6"/>
    <w:rsid w:val="009974D1"/>
    <w:rsid w:val="009A28EC"/>
    <w:rsid w:val="009A2E6A"/>
    <w:rsid w:val="009A380D"/>
    <w:rsid w:val="009A3A7D"/>
    <w:rsid w:val="009A4155"/>
    <w:rsid w:val="009A4815"/>
    <w:rsid w:val="009A4C5B"/>
    <w:rsid w:val="009A79AD"/>
    <w:rsid w:val="009A7B17"/>
    <w:rsid w:val="009B008A"/>
    <w:rsid w:val="009B0E0C"/>
    <w:rsid w:val="009B1CA3"/>
    <w:rsid w:val="009B366D"/>
    <w:rsid w:val="009B580A"/>
    <w:rsid w:val="009B5F55"/>
    <w:rsid w:val="009B789F"/>
    <w:rsid w:val="009C0A6E"/>
    <w:rsid w:val="009C2407"/>
    <w:rsid w:val="009D25E7"/>
    <w:rsid w:val="009D2E5E"/>
    <w:rsid w:val="009D4353"/>
    <w:rsid w:val="009D4584"/>
    <w:rsid w:val="009D4AEA"/>
    <w:rsid w:val="009D5E0A"/>
    <w:rsid w:val="009D71B2"/>
    <w:rsid w:val="009E128E"/>
    <w:rsid w:val="009E1FEF"/>
    <w:rsid w:val="009E2062"/>
    <w:rsid w:val="009E2E53"/>
    <w:rsid w:val="009E3013"/>
    <w:rsid w:val="009E7074"/>
    <w:rsid w:val="009F03E4"/>
    <w:rsid w:val="009F047D"/>
    <w:rsid w:val="009F0663"/>
    <w:rsid w:val="009F0A45"/>
    <w:rsid w:val="009F0EEB"/>
    <w:rsid w:val="009F196D"/>
    <w:rsid w:val="009F4460"/>
    <w:rsid w:val="009F4DEB"/>
    <w:rsid w:val="009F71CB"/>
    <w:rsid w:val="00A0067A"/>
    <w:rsid w:val="00A01A91"/>
    <w:rsid w:val="00A020B2"/>
    <w:rsid w:val="00A028BE"/>
    <w:rsid w:val="00A036ED"/>
    <w:rsid w:val="00A05DD8"/>
    <w:rsid w:val="00A063DC"/>
    <w:rsid w:val="00A06C56"/>
    <w:rsid w:val="00A07A53"/>
    <w:rsid w:val="00A1213A"/>
    <w:rsid w:val="00A12E4F"/>
    <w:rsid w:val="00A13E0F"/>
    <w:rsid w:val="00A13E70"/>
    <w:rsid w:val="00A175B8"/>
    <w:rsid w:val="00A20B33"/>
    <w:rsid w:val="00A22BA5"/>
    <w:rsid w:val="00A22CA1"/>
    <w:rsid w:val="00A24AFC"/>
    <w:rsid w:val="00A26042"/>
    <w:rsid w:val="00A2675C"/>
    <w:rsid w:val="00A31A2C"/>
    <w:rsid w:val="00A32CB5"/>
    <w:rsid w:val="00A352DC"/>
    <w:rsid w:val="00A37F8A"/>
    <w:rsid w:val="00A41273"/>
    <w:rsid w:val="00A41432"/>
    <w:rsid w:val="00A41751"/>
    <w:rsid w:val="00A42223"/>
    <w:rsid w:val="00A422CE"/>
    <w:rsid w:val="00A42AE5"/>
    <w:rsid w:val="00A43F89"/>
    <w:rsid w:val="00A45A67"/>
    <w:rsid w:val="00A45B4A"/>
    <w:rsid w:val="00A45B6C"/>
    <w:rsid w:val="00A45E17"/>
    <w:rsid w:val="00A4674B"/>
    <w:rsid w:val="00A500FC"/>
    <w:rsid w:val="00A50255"/>
    <w:rsid w:val="00A51BF1"/>
    <w:rsid w:val="00A531F2"/>
    <w:rsid w:val="00A56C7F"/>
    <w:rsid w:val="00A57DD0"/>
    <w:rsid w:val="00A60225"/>
    <w:rsid w:val="00A60C0F"/>
    <w:rsid w:val="00A61996"/>
    <w:rsid w:val="00A61F23"/>
    <w:rsid w:val="00A65304"/>
    <w:rsid w:val="00A67635"/>
    <w:rsid w:val="00A806B5"/>
    <w:rsid w:val="00A81C23"/>
    <w:rsid w:val="00A828A2"/>
    <w:rsid w:val="00A83310"/>
    <w:rsid w:val="00A84CCF"/>
    <w:rsid w:val="00A8627D"/>
    <w:rsid w:val="00A8679E"/>
    <w:rsid w:val="00A86946"/>
    <w:rsid w:val="00A90D00"/>
    <w:rsid w:val="00A91D7F"/>
    <w:rsid w:val="00A92044"/>
    <w:rsid w:val="00A9426A"/>
    <w:rsid w:val="00A94E60"/>
    <w:rsid w:val="00A9525D"/>
    <w:rsid w:val="00A972C0"/>
    <w:rsid w:val="00A9737B"/>
    <w:rsid w:val="00A974C0"/>
    <w:rsid w:val="00A97BAA"/>
    <w:rsid w:val="00AA0AE1"/>
    <w:rsid w:val="00AA14A9"/>
    <w:rsid w:val="00AA1DE3"/>
    <w:rsid w:val="00AA2B0E"/>
    <w:rsid w:val="00AA2D7F"/>
    <w:rsid w:val="00AA553C"/>
    <w:rsid w:val="00AA6E63"/>
    <w:rsid w:val="00AA70E0"/>
    <w:rsid w:val="00AB2E04"/>
    <w:rsid w:val="00AB3B17"/>
    <w:rsid w:val="00AB6D14"/>
    <w:rsid w:val="00AC0976"/>
    <w:rsid w:val="00AC1A29"/>
    <w:rsid w:val="00AC27F8"/>
    <w:rsid w:val="00AC336A"/>
    <w:rsid w:val="00AC3407"/>
    <w:rsid w:val="00AC415D"/>
    <w:rsid w:val="00AC524F"/>
    <w:rsid w:val="00AD1A3E"/>
    <w:rsid w:val="00AD31C2"/>
    <w:rsid w:val="00AD45BC"/>
    <w:rsid w:val="00AD4D38"/>
    <w:rsid w:val="00AD5500"/>
    <w:rsid w:val="00AD5B43"/>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3A11"/>
    <w:rsid w:val="00AF60B8"/>
    <w:rsid w:val="00AF7949"/>
    <w:rsid w:val="00B00009"/>
    <w:rsid w:val="00B00ED8"/>
    <w:rsid w:val="00B02FFD"/>
    <w:rsid w:val="00B04050"/>
    <w:rsid w:val="00B054D9"/>
    <w:rsid w:val="00B05599"/>
    <w:rsid w:val="00B06C74"/>
    <w:rsid w:val="00B07BD7"/>
    <w:rsid w:val="00B10D60"/>
    <w:rsid w:val="00B13A8C"/>
    <w:rsid w:val="00B15C19"/>
    <w:rsid w:val="00B169B3"/>
    <w:rsid w:val="00B200B3"/>
    <w:rsid w:val="00B20D14"/>
    <w:rsid w:val="00B23D26"/>
    <w:rsid w:val="00B265FF"/>
    <w:rsid w:val="00B26747"/>
    <w:rsid w:val="00B26CD4"/>
    <w:rsid w:val="00B26D25"/>
    <w:rsid w:val="00B3029F"/>
    <w:rsid w:val="00B30D0B"/>
    <w:rsid w:val="00B31863"/>
    <w:rsid w:val="00B327A8"/>
    <w:rsid w:val="00B328EC"/>
    <w:rsid w:val="00B33A8E"/>
    <w:rsid w:val="00B359D8"/>
    <w:rsid w:val="00B36C0E"/>
    <w:rsid w:val="00B373C9"/>
    <w:rsid w:val="00B410FD"/>
    <w:rsid w:val="00B411C8"/>
    <w:rsid w:val="00B411E0"/>
    <w:rsid w:val="00B41747"/>
    <w:rsid w:val="00B42553"/>
    <w:rsid w:val="00B42A54"/>
    <w:rsid w:val="00B42C7D"/>
    <w:rsid w:val="00B50AE4"/>
    <w:rsid w:val="00B53D50"/>
    <w:rsid w:val="00B5444E"/>
    <w:rsid w:val="00B544D8"/>
    <w:rsid w:val="00B57180"/>
    <w:rsid w:val="00B5731A"/>
    <w:rsid w:val="00B604CB"/>
    <w:rsid w:val="00B6142C"/>
    <w:rsid w:val="00B61680"/>
    <w:rsid w:val="00B61E89"/>
    <w:rsid w:val="00B62147"/>
    <w:rsid w:val="00B63798"/>
    <w:rsid w:val="00B64128"/>
    <w:rsid w:val="00B64130"/>
    <w:rsid w:val="00B64163"/>
    <w:rsid w:val="00B64726"/>
    <w:rsid w:val="00B65F90"/>
    <w:rsid w:val="00B66EBA"/>
    <w:rsid w:val="00B706A5"/>
    <w:rsid w:val="00B715B6"/>
    <w:rsid w:val="00B72AAC"/>
    <w:rsid w:val="00B733B3"/>
    <w:rsid w:val="00B735C5"/>
    <w:rsid w:val="00B74A88"/>
    <w:rsid w:val="00B74E6A"/>
    <w:rsid w:val="00B75EDF"/>
    <w:rsid w:val="00B75FB1"/>
    <w:rsid w:val="00B762B9"/>
    <w:rsid w:val="00B76EAD"/>
    <w:rsid w:val="00B77E69"/>
    <w:rsid w:val="00B81EB9"/>
    <w:rsid w:val="00B82537"/>
    <w:rsid w:val="00B85A4E"/>
    <w:rsid w:val="00B861D7"/>
    <w:rsid w:val="00B869AD"/>
    <w:rsid w:val="00B906CF"/>
    <w:rsid w:val="00B90A1E"/>
    <w:rsid w:val="00B91BFC"/>
    <w:rsid w:val="00B92ACF"/>
    <w:rsid w:val="00B92DD2"/>
    <w:rsid w:val="00B92F00"/>
    <w:rsid w:val="00B93069"/>
    <w:rsid w:val="00BA1A83"/>
    <w:rsid w:val="00BA3234"/>
    <w:rsid w:val="00BA3278"/>
    <w:rsid w:val="00BA37D5"/>
    <w:rsid w:val="00BA3B54"/>
    <w:rsid w:val="00BA43D7"/>
    <w:rsid w:val="00BA530F"/>
    <w:rsid w:val="00BB1638"/>
    <w:rsid w:val="00BB37C7"/>
    <w:rsid w:val="00BB4E22"/>
    <w:rsid w:val="00BB6AC1"/>
    <w:rsid w:val="00BC1C7C"/>
    <w:rsid w:val="00BC26D5"/>
    <w:rsid w:val="00BC3C67"/>
    <w:rsid w:val="00BC4287"/>
    <w:rsid w:val="00BC42D9"/>
    <w:rsid w:val="00BC5853"/>
    <w:rsid w:val="00BC6D67"/>
    <w:rsid w:val="00BC6D74"/>
    <w:rsid w:val="00BC7F4C"/>
    <w:rsid w:val="00BD0189"/>
    <w:rsid w:val="00BD0C0C"/>
    <w:rsid w:val="00BD0E65"/>
    <w:rsid w:val="00BD1291"/>
    <w:rsid w:val="00BD1398"/>
    <w:rsid w:val="00BD16DA"/>
    <w:rsid w:val="00BD45CF"/>
    <w:rsid w:val="00BD5A84"/>
    <w:rsid w:val="00BD63DE"/>
    <w:rsid w:val="00BD669D"/>
    <w:rsid w:val="00BE6FF0"/>
    <w:rsid w:val="00BF160B"/>
    <w:rsid w:val="00BF2659"/>
    <w:rsid w:val="00BF2716"/>
    <w:rsid w:val="00BF5651"/>
    <w:rsid w:val="00BF5D70"/>
    <w:rsid w:val="00BF6AD1"/>
    <w:rsid w:val="00BF799C"/>
    <w:rsid w:val="00C00A54"/>
    <w:rsid w:val="00C01F77"/>
    <w:rsid w:val="00C030FE"/>
    <w:rsid w:val="00C03BFB"/>
    <w:rsid w:val="00C04F98"/>
    <w:rsid w:val="00C068A6"/>
    <w:rsid w:val="00C069B0"/>
    <w:rsid w:val="00C07C00"/>
    <w:rsid w:val="00C1071F"/>
    <w:rsid w:val="00C10915"/>
    <w:rsid w:val="00C12EAA"/>
    <w:rsid w:val="00C13F2D"/>
    <w:rsid w:val="00C1446C"/>
    <w:rsid w:val="00C171AE"/>
    <w:rsid w:val="00C17E9C"/>
    <w:rsid w:val="00C2117B"/>
    <w:rsid w:val="00C21AF0"/>
    <w:rsid w:val="00C220E5"/>
    <w:rsid w:val="00C22247"/>
    <w:rsid w:val="00C225B3"/>
    <w:rsid w:val="00C22606"/>
    <w:rsid w:val="00C22B38"/>
    <w:rsid w:val="00C23573"/>
    <w:rsid w:val="00C23798"/>
    <w:rsid w:val="00C23CA4"/>
    <w:rsid w:val="00C23D44"/>
    <w:rsid w:val="00C243E5"/>
    <w:rsid w:val="00C25880"/>
    <w:rsid w:val="00C26F5F"/>
    <w:rsid w:val="00C272FF"/>
    <w:rsid w:val="00C300DD"/>
    <w:rsid w:val="00C30D63"/>
    <w:rsid w:val="00C35E86"/>
    <w:rsid w:val="00C36102"/>
    <w:rsid w:val="00C42420"/>
    <w:rsid w:val="00C4284E"/>
    <w:rsid w:val="00C429AF"/>
    <w:rsid w:val="00C44288"/>
    <w:rsid w:val="00C44932"/>
    <w:rsid w:val="00C454EA"/>
    <w:rsid w:val="00C459D2"/>
    <w:rsid w:val="00C470AE"/>
    <w:rsid w:val="00C501CB"/>
    <w:rsid w:val="00C52EE2"/>
    <w:rsid w:val="00C53E2E"/>
    <w:rsid w:val="00C53FAD"/>
    <w:rsid w:val="00C55CB1"/>
    <w:rsid w:val="00C56731"/>
    <w:rsid w:val="00C570B7"/>
    <w:rsid w:val="00C57F0E"/>
    <w:rsid w:val="00C602FF"/>
    <w:rsid w:val="00C60397"/>
    <w:rsid w:val="00C60A78"/>
    <w:rsid w:val="00C61790"/>
    <w:rsid w:val="00C637F2"/>
    <w:rsid w:val="00C63F42"/>
    <w:rsid w:val="00C737C8"/>
    <w:rsid w:val="00C745F8"/>
    <w:rsid w:val="00C746FA"/>
    <w:rsid w:val="00C74F1D"/>
    <w:rsid w:val="00C754C7"/>
    <w:rsid w:val="00C77AF9"/>
    <w:rsid w:val="00C77BAF"/>
    <w:rsid w:val="00C8053F"/>
    <w:rsid w:val="00C84688"/>
    <w:rsid w:val="00C86227"/>
    <w:rsid w:val="00C90103"/>
    <w:rsid w:val="00C90B8E"/>
    <w:rsid w:val="00C920FD"/>
    <w:rsid w:val="00C92C1C"/>
    <w:rsid w:val="00C93053"/>
    <w:rsid w:val="00C93F37"/>
    <w:rsid w:val="00C94320"/>
    <w:rsid w:val="00C95392"/>
    <w:rsid w:val="00C95FDD"/>
    <w:rsid w:val="00CA3C3E"/>
    <w:rsid w:val="00CA4643"/>
    <w:rsid w:val="00CA5564"/>
    <w:rsid w:val="00CA6174"/>
    <w:rsid w:val="00CA7EA1"/>
    <w:rsid w:val="00CB01B5"/>
    <w:rsid w:val="00CB04F4"/>
    <w:rsid w:val="00CB2152"/>
    <w:rsid w:val="00CB2FCD"/>
    <w:rsid w:val="00CB3A95"/>
    <w:rsid w:val="00CB3D10"/>
    <w:rsid w:val="00CB4E1D"/>
    <w:rsid w:val="00CB4E7B"/>
    <w:rsid w:val="00CB5F7F"/>
    <w:rsid w:val="00CB7B68"/>
    <w:rsid w:val="00CB7DD7"/>
    <w:rsid w:val="00CC032D"/>
    <w:rsid w:val="00CC0521"/>
    <w:rsid w:val="00CC12C0"/>
    <w:rsid w:val="00CC131E"/>
    <w:rsid w:val="00CC353C"/>
    <w:rsid w:val="00CC5648"/>
    <w:rsid w:val="00CC6AD0"/>
    <w:rsid w:val="00CC6F6D"/>
    <w:rsid w:val="00CD0871"/>
    <w:rsid w:val="00CD1F8D"/>
    <w:rsid w:val="00CD2B85"/>
    <w:rsid w:val="00CD4382"/>
    <w:rsid w:val="00CD4DA4"/>
    <w:rsid w:val="00CD5236"/>
    <w:rsid w:val="00CD6F9F"/>
    <w:rsid w:val="00CD799E"/>
    <w:rsid w:val="00CE2C64"/>
    <w:rsid w:val="00CE4342"/>
    <w:rsid w:val="00CE4787"/>
    <w:rsid w:val="00CE4939"/>
    <w:rsid w:val="00CE4AAA"/>
    <w:rsid w:val="00CE6657"/>
    <w:rsid w:val="00CE6861"/>
    <w:rsid w:val="00CE6A12"/>
    <w:rsid w:val="00CF0648"/>
    <w:rsid w:val="00CF06DD"/>
    <w:rsid w:val="00CF1E57"/>
    <w:rsid w:val="00CF3D6D"/>
    <w:rsid w:val="00CF60D2"/>
    <w:rsid w:val="00CF6B74"/>
    <w:rsid w:val="00CF7D44"/>
    <w:rsid w:val="00D000CE"/>
    <w:rsid w:val="00D012AC"/>
    <w:rsid w:val="00D0142F"/>
    <w:rsid w:val="00D01507"/>
    <w:rsid w:val="00D01B83"/>
    <w:rsid w:val="00D01EB7"/>
    <w:rsid w:val="00D03953"/>
    <w:rsid w:val="00D04E6F"/>
    <w:rsid w:val="00D07AA0"/>
    <w:rsid w:val="00D11940"/>
    <w:rsid w:val="00D1264D"/>
    <w:rsid w:val="00D13530"/>
    <w:rsid w:val="00D14004"/>
    <w:rsid w:val="00D15957"/>
    <w:rsid w:val="00D17713"/>
    <w:rsid w:val="00D20024"/>
    <w:rsid w:val="00D2041A"/>
    <w:rsid w:val="00D21DA7"/>
    <w:rsid w:val="00D22048"/>
    <w:rsid w:val="00D22306"/>
    <w:rsid w:val="00D22D44"/>
    <w:rsid w:val="00D26504"/>
    <w:rsid w:val="00D30280"/>
    <w:rsid w:val="00D3072D"/>
    <w:rsid w:val="00D31D1A"/>
    <w:rsid w:val="00D338E1"/>
    <w:rsid w:val="00D33A8F"/>
    <w:rsid w:val="00D35E7E"/>
    <w:rsid w:val="00D3726B"/>
    <w:rsid w:val="00D37562"/>
    <w:rsid w:val="00D378C7"/>
    <w:rsid w:val="00D4080B"/>
    <w:rsid w:val="00D42EA8"/>
    <w:rsid w:val="00D44518"/>
    <w:rsid w:val="00D44AE5"/>
    <w:rsid w:val="00D457FD"/>
    <w:rsid w:val="00D47A2A"/>
    <w:rsid w:val="00D502C7"/>
    <w:rsid w:val="00D51F54"/>
    <w:rsid w:val="00D544FB"/>
    <w:rsid w:val="00D556C6"/>
    <w:rsid w:val="00D56BF5"/>
    <w:rsid w:val="00D5708F"/>
    <w:rsid w:val="00D571C6"/>
    <w:rsid w:val="00D57627"/>
    <w:rsid w:val="00D57765"/>
    <w:rsid w:val="00D61CA7"/>
    <w:rsid w:val="00D628C2"/>
    <w:rsid w:val="00D628D3"/>
    <w:rsid w:val="00D63639"/>
    <w:rsid w:val="00D66246"/>
    <w:rsid w:val="00D707ED"/>
    <w:rsid w:val="00D70B36"/>
    <w:rsid w:val="00D72501"/>
    <w:rsid w:val="00D7368D"/>
    <w:rsid w:val="00D7527B"/>
    <w:rsid w:val="00D76A46"/>
    <w:rsid w:val="00D81C11"/>
    <w:rsid w:val="00D847F4"/>
    <w:rsid w:val="00D8566A"/>
    <w:rsid w:val="00D8599B"/>
    <w:rsid w:val="00D86279"/>
    <w:rsid w:val="00D903AA"/>
    <w:rsid w:val="00D904E7"/>
    <w:rsid w:val="00D90C26"/>
    <w:rsid w:val="00D927B9"/>
    <w:rsid w:val="00D92970"/>
    <w:rsid w:val="00D94D3E"/>
    <w:rsid w:val="00D95491"/>
    <w:rsid w:val="00D95E83"/>
    <w:rsid w:val="00D96110"/>
    <w:rsid w:val="00D9734D"/>
    <w:rsid w:val="00D97A85"/>
    <w:rsid w:val="00DA0AC6"/>
    <w:rsid w:val="00DA1B86"/>
    <w:rsid w:val="00DA1D20"/>
    <w:rsid w:val="00DA2392"/>
    <w:rsid w:val="00DB030E"/>
    <w:rsid w:val="00DB1041"/>
    <w:rsid w:val="00DB292B"/>
    <w:rsid w:val="00DB54E4"/>
    <w:rsid w:val="00DB5C09"/>
    <w:rsid w:val="00DB7440"/>
    <w:rsid w:val="00DC1007"/>
    <w:rsid w:val="00DC2943"/>
    <w:rsid w:val="00DC5076"/>
    <w:rsid w:val="00DC5C30"/>
    <w:rsid w:val="00DC6077"/>
    <w:rsid w:val="00DD00FD"/>
    <w:rsid w:val="00DD234C"/>
    <w:rsid w:val="00DD2610"/>
    <w:rsid w:val="00DD3C36"/>
    <w:rsid w:val="00DD5866"/>
    <w:rsid w:val="00DD5E3F"/>
    <w:rsid w:val="00DD6A0D"/>
    <w:rsid w:val="00DD7896"/>
    <w:rsid w:val="00DD7E79"/>
    <w:rsid w:val="00DE1283"/>
    <w:rsid w:val="00DE408F"/>
    <w:rsid w:val="00DE5E65"/>
    <w:rsid w:val="00DE74EF"/>
    <w:rsid w:val="00DE765E"/>
    <w:rsid w:val="00DE7CFE"/>
    <w:rsid w:val="00DE7F72"/>
    <w:rsid w:val="00DF0750"/>
    <w:rsid w:val="00DF0B03"/>
    <w:rsid w:val="00DF2748"/>
    <w:rsid w:val="00DF3608"/>
    <w:rsid w:val="00DF72BE"/>
    <w:rsid w:val="00E00031"/>
    <w:rsid w:val="00E032F2"/>
    <w:rsid w:val="00E03B14"/>
    <w:rsid w:val="00E04C2B"/>
    <w:rsid w:val="00E04F30"/>
    <w:rsid w:val="00E06CE6"/>
    <w:rsid w:val="00E0772D"/>
    <w:rsid w:val="00E1084A"/>
    <w:rsid w:val="00E125E2"/>
    <w:rsid w:val="00E127AC"/>
    <w:rsid w:val="00E133C5"/>
    <w:rsid w:val="00E13C94"/>
    <w:rsid w:val="00E13CFD"/>
    <w:rsid w:val="00E15B9A"/>
    <w:rsid w:val="00E17905"/>
    <w:rsid w:val="00E17EFC"/>
    <w:rsid w:val="00E21B34"/>
    <w:rsid w:val="00E23C4B"/>
    <w:rsid w:val="00E24181"/>
    <w:rsid w:val="00E24C81"/>
    <w:rsid w:val="00E270CE"/>
    <w:rsid w:val="00E31348"/>
    <w:rsid w:val="00E324CD"/>
    <w:rsid w:val="00E33A4C"/>
    <w:rsid w:val="00E35138"/>
    <w:rsid w:val="00E35AB7"/>
    <w:rsid w:val="00E430AF"/>
    <w:rsid w:val="00E4324B"/>
    <w:rsid w:val="00E43975"/>
    <w:rsid w:val="00E43B42"/>
    <w:rsid w:val="00E46797"/>
    <w:rsid w:val="00E47E13"/>
    <w:rsid w:val="00E529A2"/>
    <w:rsid w:val="00E553E5"/>
    <w:rsid w:val="00E573CE"/>
    <w:rsid w:val="00E632B0"/>
    <w:rsid w:val="00E63FDB"/>
    <w:rsid w:val="00E66648"/>
    <w:rsid w:val="00E6692B"/>
    <w:rsid w:val="00E70065"/>
    <w:rsid w:val="00E70A23"/>
    <w:rsid w:val="00E7126A"/>
    <w:rsid w:val="00E717F7"/>
    <w:rsid w:val="00E7206A"/>
    <w:rsid w:val="00E72B8E"/>
    <w:rsid w:val="00E75295"/>
    <w:rsid w:val="00E759B8"/>
    <w:rsid w:val="00E764FE"/>
    <w:rsid w:val="00E83603"/>
    <w:rsid w:val="00E86023"/>
    <w:rsid w:val="00E900ED"/>
    <w:rsid w:val="00E925F1"/>
    <w:rsid w:val="00E94B1B"/>
    <w:rsid w:val="00E97403"/>
    <w:rsid w:val="00EA0CF1"/>
    <w:rsid w:val="00EA1BDF"/>
    <w:rsid w:val="00EA359A"/>
    <w:rsid w:val="00EA5103"/>
    <w:rsid w:val="00EA5CDA"/>
    <w:rsid w:val="00EB0CF1"/>
    <w:rsid w:val="00EB430C"/>
    <w:rsid w:val="00EB4C22"/>
    <w:rsid w:val="00EB6CC8"/>
    <w:rsid w:val="00EC07EA"/>
    <w:rsid w:val="00EC1C75"/>
    <w:rsid w:val="00EC1D01"/>
    <w:rsid w:val="00EC31A5"/>
    <w:rsid w:val="00EC54E8"/>
    <w:rsid w:val="00ED1335"/>
    <w:rsid w:val="00ED3EC0"/>
    <w:rsid w:val="00ED48A8"/>
    <w:rsid w:val="00ED4F16"/>
    <w:rsid w:val="00ED524E"/>
    <w:rsid w:val="00ED7321"/>
    <w:rsid w:val="00ED7853"/>
    <w:rsid w:val="00EE0059"/>
    <w:rsid w:val="00EE0AEA"/>
    <w:rsid w:val="00EE162E"/>
    <w:rsid w:val="00EE1802"/>
    <w:rsid w:val="00EE32D4"/>
    <w:rsid w:val="00EE47E7"/>
    <w:rsid w:val="00EE483D"/>
    <w:rsid w:val="00EE56B7"/>
    <w:rsid w:val="00EE716B"/>
    <w:rsid w:val="00EF1D77"/>
    <w:rsid w:val="00EF2C03"/>
    <w:rsid w:val="00EF559A"/>
    <w:rsid w:val="00EF5A9D"/>
    <w:rsid w:val="00EF696D"/>
    <w:rsid w:val="00F027EA"/>
    <w:rsid w:val="00F03008"/>
    <w:rsid w:val="00F0444D"/>
    <w:rsid w:val="00F05690"/>
    <w:rsid w:val="00F062A7"/>
    <w:rsid w:val="00F072FD"/>
    <w:rsid w:val="00F10FF5"/>
    <w:rsid w:val="00F11193"/>
    <w:rsid w:val="00F14C36"/>
    <w:rsid w:val="00F1721A"/>
    <w:rsid w:val="00F20D19"/>
    <w:rsid w:val="00F21476"/>
    <w:rsid w:val="00F21F62"/>
    <w:rsid w:val="00F22D48"/>
    <w:rsid w:val="00F23257"/>
    <w:rsid w:val="00F3188C"/>
    <w:rsid w:val="00F36CFE"/>
    <w:rsid w:val="00F413BC"/>
    <w:rsid w:val="00F442EA"/>
    <w:rsid w:val="00F44B65"/>
    <w:rsid w:val="00F45592"/>
    <w:rsid w:val="00F5173F"/>
    <w:rsid w:val="00F51DA1"/>
    <w:rsid w:val="00F562BC"/>
    <w:rsid w:val="00F578F2"/>
    <w:rsid w:val="00F61EC2"/>
    <w:rsid w:val="00F62D21"/>
    <w:rsid w:val="00F6438D"/>
    <w:rsid w:val="00F64834"/>
    <w:rsid w:val="00F649DB"/>
    <w:rsid w:val="00F673AB"/>
    <w:rsid w:val="00F716AD"/>
    <w:rsid w:val="00F73B9F"/>
    <w:rsid w:val="00F769C0"/>
    <w:rsid w:val="00F77881"/>
    <w:rsid w:val="00F77D99"/>
    <w:rsid w:val="00F77EE1"/>
    <w:rsid w:val="00F80343"/>
    <w:rsid w:val="00F80FF8"/>
    <w:rsid w:val="00F81660"/>
    <w:rsid w:val="00F817C4"/>
    <w:rsid w:val="00F81AFD"/>
    <w:rsid w:val="00F84BAB"/>
    <w:rsid w:val="00F86140"/>
    <w:rsid w:val="00F87180"/>
    <w:rsid w:val="00F906DD"/>
    <w:rsid w:val="00F91263"/>
    <w:rsid w:val="00F93789"/>
    <w:rsid w:val="00F948AF"/>
    <w:rsid w:val="00F9609C"/>
    <w:rsid w:val="00FA164C"/>
    <w:rsid w:val="00FA16C2"/>
    <w:rsid w:val="00FA23D2"/>
    <w:rsid w:val="00FA2979"/>
    <w:rsid w:val="00FB0017"/>
    <w:rsid w:val="00FB15FC"/>
    <w:rsid w:val="00FB389A"/>
    <w:rsid w:val="00FB5C6E"/>
    <w:rsid w:val="00FC211A"/>
    <w:rsid w:val="00FC4D32"/>
    <w:rsid w:val="00FC53E5"/>
    <w:rsid w:val="00FC62EC"/>
    <w:rsid w:val="00FD0B30"/>
    <w:rsid w:val="00FD19BC"/>
    <w:rsid w:val="00FD1C5D"/>
    <w:rsid w:val="00FD2737"/>
    <w:rsid w:val="00FD7957"/>
    <w:rsid w:val="00FE075F"/>
    <w:rsid w:val="00FE205A"/>
    <w:rsid w:val="00FE33A6"/>
    <w:rsid w:val="00FE346E"/>
    <w:rsid w:val="00FE41AD"/>
    <w:rsid w:val="00FE75CB"/>
    <w:rsid w:val="00FE76BE"/>
    <w:rsid w:val="00FF0384"/>
    <w:rsid w:val="00FF0A90"/>
    <w:rsid w:val="00FF4476"/>
    <w:rsid w:val="00FF4A85"/>
    <w:rsid w:val="00FF6B5D"/>
    <w:rsid w:val="00FF6C8F"/>
    <w:rsid w:val="00FF7ED4"/>
    <w:rsid w:val="0811544F"/>
    <w:rsid w:val="08B87026"/>
    <w:rsid w:val="117B383A"/>
    <w:rsid w:val="11FA127F"/>
    <w:rsid w:val="125B4A19"/>
    <w:rsid w:val="1D371341"/>
    <w:rsid w:val="23821883"/>
    <w:rsid w:val="312512FA"/>
    <w:rsid w:val="3725590A"/>
    <w:rsid w:val="3C3B2E6C"/>
    <w:rsid w:val="3DC158E5"/>
    <w:rsid w:val="3DF75D65"/>
    <w:rsid w:val="427B1522"/>
    <w:rsid w:val="42AE3331"/>
    <w:rsid w:val="48925E5C"/>
    <w:rsid w:val="4C3668C0"/>
    <w:rsid w:val="4FCE521B"/>
    <w:rsid w:val="56287313"/>
    <w:rsid w:val="59C9170D"/>
    <w:rsid w:val="66562054"/>
    <w:rsid w:val="69250BA1"/>
    <w:rsid w:val="73985A00"/>
    <w:rsid w:val="75515C96"/>
    <w:rsid w:val="7DF62E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FA00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lsdException w:name="footer" w:semiHidden="0" w:unhideWhenUsed="0"/>
    <w:lsdException w:name="caption" w:locked="1" w:uiPriority="0" w:qFormat="1"/>
    <w:lsdException w:name="page number" w:semiHidden="0" w:unhideWhenUsed="0"/>
    <w:lsdException w:name="Title" w:locked="1" w:semiHidden="0" w:uiPriority="0" w:unhideWhenUsed="0" w:qFormat="1"/>
    <w:lsdException w:name="Default Paragraph Font" w:uiPriority="1" w:qFormat="1"/>
    <w:lsdException w:name="Body Text" w:semiHidden="0" w:unhideWhenUsed="0" w:qFormat="1"/>
    <w:lsdException w:name="Subtitle" w:locked="1" w:semiHidden="0" w:uiPriority="0" w:unhideWhenUsed="0" w:qFormat="1"/>
    <w:lsdException w:name="Date" w:semiHidden="0" w:unhideWhenUsed="0"/>
    <w:lsdException w:name="Hyperlink" w:semiHidden="0" w:unhideWhenUsed="0"/>
    <w:lsdException w:name="FollowedHyperlink" w:semiHidden="0" w:unhideWhenUsed="0"/>
    <w:lsdException w:name="Strong" w:locked="1" w:semiHidden="0" w:uiPriority="22" w:unhideWhenUsed="0" w:qFormat="1"/>
    <w:lsdException w:name="Emphasis" w:locked="1" w:semiHidden="0" w:uiPriority="0" w:unhideWhenUsed="0" w:qFormat="1"/>
    <w:lsdException w:name="Document Map" w:unhideWhenUsed="0"/>
    <w:lsdException w:name="Plain Text" w:semiHidden="0" w:unhideWhenUsed="0"/>
    <w:lsdException w:name="Normal Table" w:qFormat="1"/>
    <w:lsdException w:name="Table Grid"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pPr>
      <w:jc w:val="left"/>
    </w:pPr>
    <w:rPr>
      <w:rFonts w:ascii="宋体" w:hAnsi="Courier New"/>
      <w:kern w:val="0"/>
      <w:sz w:val="20"/>
      <w:szCs w:val="21"/>
    </w:rPr>
  </w:style>
  <w:style w:type="paragraph" w:styleId="a6">
    <w:name w:val="Date"/>
    <w:basedOn w:val="a"/>
    <w:next w:val="a"/>
    <w:link w:val="Char2"/>
    <w:uiPriority w:val="99"/>
    <w:pPr>
      <w:ind w:leftChars="2500" w:left="2500"/>
    </w:pPr>
    <w:rPr>
      <w:rFonts w:eastAsia="黑体"/>
      <w:kern w:val="0"/>
      <w:sz w:val="24"/>
      <w:szCs w:val="20"/>
    </w:rPr>
  </w:style>
  <w:style w:type="paragraph" w:styleId="a7">
    <w:name w:val="Balloon Text"/>
    <w:basedOn w:val="a"/>
    <w:link w:val="Char3"/>
    <w:uiPriority w:val="99"/>
    <w:semiHidden/>
    <w:rPr>
      <w:sz w:val="18"/>
      <w:szCs w:val="20"/>
    </w:rPr>
  </w:style>
  <w:style w:type="paragraph" w:styleId="a8">
    <w:name w:val="footer"/>
    <w:basedOn w:val="a"/>
    <w:link w:val="Char4"/>
    <w:uiPriority w:val="99"/>
    <w:pPr>
      <w:tabs>
        <w:tab w:val="center" w:pos="4153"/>
        <w:tab w:val="right" w:pos="8306"/>
      </w:tabs>
      <w:snapToGrid w:val="0"/>
      <w:jc w:val="left"/>
    </w:pPr>
    <w:rPr>
      <w:sz w:val="18"/>
      <w:szCs w:val="20"/>
    </w:rPr>
  </w:style>
  <w:style w:type="paragraph" w:styleId="a9">
    <w:name w:val="header"/>
    <w:basedOn w:val="a"/>
    <w:link w:val="Char5"/>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locked/>
  </w:style>
  <w:style w:type="paragraph" w:styleId="20">
    <w:name w:val="toc 2"/>
    <w:basedOn w:val="a"/>
    <w:next w:val="a"/>
    <w:uiPriority w:val="39"/>
    <w:locked/>
    <w:pPr>
      <w:tabs>
        <w:tab w:val="right" w:leader="dot" w:pos="9736"/>
      </w:tabs>
      <w:spacing w:line="360" w:lineRule="auto"/>
      <w:ind w:leftChars="200" w:left="420"/>
    </w:pPr>
  </w:style>
  <w:style w:type="table" w:styleId="aa">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basedOn w:val="a0"/>
    <w:uiPriority w:val="22"/>
    <w:qFormat/>
    <w:locked/>
    <w:rPr>
      <w:b/>
      <w:bCs/>
    </w:rPr>
  </w:style>
  <w:style w:type="character" w:styleId="ac">
    <w:name w:val="page number"/>
    <w:uiPriority w:val="99"/>
    <w:rPr>
      <w:rFonts w:cs="Times New Roman"/>
    </w:rPr>
  </w:style>
  <w:style w:type="character" w:styleId="ad">
    <w:name w:val="FollowedHyperlink"/>
    <w:uiPriority w:val="99"/>
    <w:rPr>
      <w:rFonts w:cs="Times New Roman"/>
      <w:color w:val="800080"/>
      <w:u w:val="single"/>
    </w:rPr>
  </w:style>
  <w:style w:type="character" w:styleId="ae">
    <w:name w:val="Hyperlink"/>
    <w:uiPriority w:val="99"/>
    <w:rPr>
      <w:rFonts w:cs="Times New Roman"/>
      <w:color w:val="0000FF"/>
      <w:u w:val="single"/>
    </w:rPr>
  </w:style>
  <w:style w:type="character" w:customStyle="1" w:styleId="Char2">
    <w:name w:val="日期 Char"/>
    <w:link w:val="a6"/>
    <w:uiPriority w:val="99"/>
    <w:locked/>
    <w:rPr>
      <w:rFonts w:eastAsia="黑体"/>
      <w:sz w:val="24"/>
    </w:rPr>
  </w:style>
  <w:style w:type="character" w:customStyle="1" w:styleId="Char5">
    <w:name w:val="页眉 Char"/>
    <w:link w:val="a9"/>
    <w:uiPriority w:val="99"/>
    <w:qFormat/>
    <w:locked/>
    <w:rPr>
      <w:kern w:val="2"/>
      <w:sz w:val="18"/>
    </w:rPr>
  </w:style>
  <w:style w:type="character" w:customStyle="1" w:styleId="Char4">
    <w:name w:val="页脚 Char"/>
    <w:link w:val="a8"/>
    <w:uiPriority w:val="99"/>
    <w:locked/>
    <w:rPr>
      <w:kern w:val="2"/>
      <w:sz w:val="18"/>
    </w:rPr>
  </w:style>
  <w:style w:type="character" w:customStyle="1" w:styleId="Char0">
    <w:name w:val="正文文本 Char"/>
    <w:link w:val="a4"/>
    <w:uiPriority w:val="99"/>
    <w:locked/>
    <w:rPr>
      <w:kern w:val="2"/>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uiPriority w:val="99"/>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character" w:customStyle="1" w:styleId="Char1">
    <w:name w:val="纯文本 Char"/>
    <w:link w:val="a5"/>
    <w:uiPriority w:val="99"/>
    <w:semiHidden/>
    <w:locked/>
    <w:rPr>
      <w:rFonts w:ascii="宋体" w:hAnsi="Courier New"/>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link w:val="a3"/>
    <w:uiPriority w:val="99"/>
    <w:semiHidden/>
    <w:locked/>
    <w:rPr>
      <w:sz w:val="2"/>
    </w:rPr>
  </w:style>
  <w:style w:type="character" w:customStyle="1" w:styleId="Char3">
    <w:name w:val="批注框文本 Char"/>
    <w:link w:val="a7"/>
    <w:uiPriority w:val="99"/>
    <w:semiHidden/>
    <w:qFormat/>
    <w:locked/>
    <w:rPr>
      <w:kern w:val="2"/>
      <w:sz w:val="18"/>
    </w:rPr>
  </w:style>
  <w:style w:type="character" w:customStyle="1" w:styleId="2Char">
    <w:name w:val="标题 2 Char"/>
    <w:link w:val="2"/>
    <w:rPr>
      <w:rFonts w:ascii="Cambria" w:eastAsia="宋体" w:hAnsi="Cambria" w:cs="Times New Roman"/>
      <w:b/>
      <w:bCs/>
      <w:kern w:val="2"/>
      <w:sz w:val="32"/>
      <w:szCs w:val="32"/>
    </w:rPr>
  </w:style>
  <w:style w:type="character" w:customStyle="1" w:styleId="1Char">
    <w:name w:val="标题 1 Char"/>
    <w:link w:val="1"/>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pPr>
      <w:ind w:firstLineChars="200" w:firstLine="420"/>
    </w:p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f1">
    <w:name w:val="Revision"/>
    <w:hidden/>
    <w:uiPriority w:val="99"/>
    <w:unhideWhenUsed/>
    <w:rsid w:val="00071D4F"/>
    <w:rPr>
      <w:kern w:val="2"/>
      <w:sz w:val="21"/>
      <w:szCs w:val="24"/>
    </w:rPr>
  </w:style>
  <w:style w:type="character" w:customStyle="1" w:styleId="11">
    <w:name w:val="未处理的提及1"/>
    <w:basedOn w:val="a0"/>
    <w:uiPriority w:val="99"/>
    <w:semiHidden/>
    <w:unhideWhenUsed/>
    <w:rsid w:val="0084385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lsdException w:name="footer" w:semiHidden="0" w:unhideWhenUsed="0"/>
    <w:lsdException w:name="caption" w:locked="1" w:uiPriority="0" w:qFormat="1"/>
    <w:lsdException w:name="page number" w:semiHidden="0" w:unhideWhenUsed="0"/>
    <w:lsdException w:name="Title" w:locked="1" w:semiHidden="0" w:uiPriority="0" w:unhideWhenUsed="0" w:qFormat="1"/>
    <w:lsdException w:name="Default Paragraph Font" w:uiPriority="1" w:qFormat="1"/>
    <w:lsdException w:name="Body Text" w:semiHidden="0" w:unhideWhenUsed="0" w:qFormat="1"/>
    <w:lsdException w:name="Subtitle" w:locked="1" w:semiHidden="0" w:uiPriority="0" w:unhideWhenUsed="0" w:qFormat="1"/>
    <w:lsdException w:name="Date" w:semiHidden="0" w:unhideWhenUsed="0"/>
    <w:lsdException w:name="Hyperlink" w:semiHidden="0" w:unhideWhenUsed="0"/>
    <w:lsdException w:name="FollowedHyperlink" w:semiHidden="0" w:unhideWhenUsed="0"/>
    <w:lsdException w:name="Strong" w:locked="1" w:semiHidden="0" w:uiPriority="22" w:unhideWhenUsed="0" w:qFormat="1"/>
    <w:lsdException w:name="Emphasis" w:locked="1" w:semiHidden="0" w:uiPriority="0" w:unhideWhenUsed="0" w:qFormat="1"/>
    <w:lsdException w:name="Document Map" w:unhideWhenUsed="0"/>
    <w:lsdException w:name="Plain Text" w:semiHidden="0" w:unhideWhenUsed="0"/>
    <w:lsdException w:name="Normal Table" w:qFormat="1"/>
    <w:lsdException w:name="Table Grid"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pPr>
      <w:jc w:val="left"/>
    </w:pPr>
    <w:rPr>
      <w:rFonts w:ascii="宋体" w:hAnsi="Courier New"/>
      <w:kern w:val="0"/>
      <w:sz w:val="20"/>
      <w:szCs w:val="21"/>
    </w:rPr>
  </w:style>
  <w:style w:type="paragraph" w:styleId="a6">
    <w:name w:val="Date"/>
    <w:basedOn w:val="a"/>
    <w:next w:val="a"/>
    <w:link w:val="Char2"/>
    <w:uiPriority w:val="99"/>
    <w:pPr>
      <w:ind w:leftChars="2500" w:left="2500"/>
    </w:pPr>
    <w:rPr>
      <w:rFonts w:eastAsia="黑体"/>
      <w:kern w:val="0"/>
      <w:sz w:val="24"/>
      <w:szCs w:val="20"/>
    </w:rPr>
  </w:style>
  <w:style w:type="paragraph" w:styleId="a7">
    <w:name w:val="Balloon Text"/>
    <w:basedOn w:val="a"/>
    <w:link w:val="Char3"/>
    <w:uiPriority w:val="99"/>
    <w:semiHidden/>
    <w:rPr>
      <w:sz w:val="18"/>
      <w:szCs w:val="20"/>
    </w:rPr>
  </w:style>
  <w:style w:type="paragraph" w:styleId="a8">
    <w:name w:val="footer"/>
    <w:basedOn w:val="a"/>
    <w:link w:val="Char4"/>
    <w:uiPriority w:val="99"/>
    <w:pPr>
      <w:tabs>
        <w:tab w:val="center" w:pos="4153"/>
        <w:tab w:val="right" w:pos="8306"/>
      </w:tabs>
      <w:snapToGrid w:val="0"/>
      <w:jc w:val="left"/>
    </w:pPr>
    <w:rPr>
      <w:sz w:val="18"/>
      <w:szCs w:val="20"/>
    </w:rPr>
  </w:style>
  <w:style w:type="paragraph" w:styleId="a9">
    <w:name w:val="header"/>
    <w:basedOn w:val="a"/>
    <w:link w:val="Char5"/>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locked/>
  </w:style>
  <w:style w:type="paragraph" w:styleId="20">
    <w:name w:val="toc 2"/>
    <w:basedOn w:val="a"/>
    <w:next w:val="a"/>
    <w:uiPriority w:val="39"/>
    <w:locked/>
    <w:pPr>
      <w:tabs>
        <w:tab w:val="right" w:leader="dot" w:pos="9736"/>
      </w:tabs>
      <w:spacing w:line="360" w:lineRule="auto"/>
      <w:ind w:leftChars="200" w:left="420"/>
    </w:pPr>
  </w:style>
  <w:style w:type="table" w:styleId="aa">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basedOn w:val="a0"/>
    <w:uiPriority w:val="22"/>
    <w:qFormat/>
    <w:locked/>
    <w:rPr>
      <w:b/>
      <w:bCs/>
    </w:rPr>
  </w:style>
  <w:style w:type="character" w:styleId="ac">
    <w:name w:val="page number"/>
    <w:uiPriority w:val="99"/>
    <w:rPr>
      <w:rFonts w:cs="Times New Roman"/>
    </w:rPr>
  </w:style>
  <w:style w:type="character" w:styleId="ad">
    <w:name w:val="FollowedHyperlink"/>
    <w:uiPriority w:val="99"/>
    <w:rPr>
      <w:rFonts w:cs="Times New Roman"/>
      <w:color w:val="800080"/>
      <w:u w:val="single"/>
    </w:rPr>
  </w:style>
  <w:style w:type="character" w:styleId="ae">
    <w:name w:val="Hyperlink"/>
    <w:uiPriority w:val="99"/>
    <w:rPr>
      <w:rFonts w:cs="Times New Roman"/>
      <w:color w:val="0000FF"/>
      <w:u w:val="single"/>
    </w:rPr>
  </w:style>
  <w:style w:type="character" w:customStyle="1" w:styleId="Char2">
    <w:name w:val="日期 Char"/>
    <w:link w:val="a6"/>
    <w:uiPriority w:val="99"/>
    <w:locked/>
    <w:rPr>
      <w:rFonts w:eastAsia="黑体"/>
      <w:sz w:val="24"/>
    </w:rPr>
  </w:style>
  <w:style w:type="character" w:customStyle="1" w:styleId="Char5">
    <w:name w:val="页眉 Char"/>
    <w:link w:val="a9"/>
    <w:uiPriority w:val="99"/>
    <w:qFormat/>
    <w:locked/>
    <w:rPr>
      <w:kern w:val="2"/>
      <w:sz w:val="18"/>
    </w:rPr>
  </w:style>
  <w:style w:type="character" w:customStyle="1" w:styleId="Char4">
    <w:name w:val="页脚 Char"/>
    <w:link w:val="a8"/>
    <w:uiPriority w:val="99"/>
    <w:locked/>
    <w:rPr>
      <w:kern w:val="2"/>
      <w:sz w:val="18"/>
    </w:rPr>
  </w:style>
  <w:style w:type="character" w:customStyle="1" w:styleId="Char0">
    <w:name w:val="正文文本 Char"/>
    <w:link w:val="a4"/>
    <w:uiPriority w:val="99"/>
    <w:locked/>
    <w:rPr>
      <w:kern w:val="2"/>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uiPriority w:val="99"/>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character" w:customStyle="1" w:styleId="Char1">
    <w:name w:val="纯文本 Char"/>
    <w:link w:val="a5"/>
    <w:uiPriority w:val="99"/>
    <w:semiHidden/>
    <w:locked/>
    <w:rPr>
      <w:rFonts w:ascii="宋体" w:hAnsi="Courier New"/>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link w:val="a3"/>
    <w:uiPriority w:val="99"/>
    <w:semiHidden/>
    <w:locked/>
    <w:rPr>
      <w:sz w:val="2"/>
    </w:rPr>
  </w:style>
  <w:style w:type="character" w:customStyle="1" w:styleId="Char3">
    <w:name w:val="批注框文本 Char"/>
    <w:link w:val="a7"/>
    <w:uiPriority w:val="99"/>
    <w:semiHidden/>
    <w:qFormat/>
    <w:locked/>
    <w:rPr>
      <w:kern w:val="2"/>
      <w:sz w:val="18"/>
    </w:rPr>
  </w:style>
  <w:style w:type="character" w:customStyle="1" w:styleId="2Char">
    <w:name w:val="标题 2 Char"/>
    <w:link w:val="2"/>
    <w:rPr>
      <w:rFonts w:ascii="Cambria" w:eastAsia="宋体" w:hAnsi="Cambria" w:cs="Times New Roman"/>
      <w:b/>
      <w:bCs/>
      <w:kern w:val="2"/>
      <w:sz w:val="32"/>
      <w:szCs w:val="32"/>
    </w:rPr>
  </w:style>
  <w:style w:type="character" w:customStyle="1" w:styleId="1Char">
    <w:name w:val="标题 1 Char"/>
    <w:link w:val="1"/>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pPr>
      <w:ind w:firstLineChars="200" w:firstLine="420"/>
    </w:p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f1">
    <w:name w:val="Revision"/>
    <w:hidden/>
    <w:uiPriority w:val="99"/>
    <w:unhideWhenUsed/>
    <w:rsid w:val="00071D4F"/>
    <w:rPr>
      <w:kern w:val="2"/>
      <w:sz w:val="21"/>
      <w:szCs w:val="24"/>
    </w:rPr>
  </w:style>
  <w:style w:type="character" w:customStyle="1" w:styleId="11">
    <w:name w:val="未处理的提及1"/>
    <w:basedOn w:val="a0"/>
    <w:uiPriority w:val="99"/>
    <w:semiHidden/>
    <w:unhideWhenUsed/>
    <w:rsid w:val="008438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443997">
      <w:bodyDiv w:val="1"/>
      <w:marLeft w:val="0"/>
      <w:marRight w:val="0"/>
      <w:marTop w:val="0"/>
      <w:marBottom w:val="0"/>
      <w:divBdr>
        <w:top w:val="none" w:sz="0" w:space="0" w:color="auto"/>
        <w:left w:val="none" w:sz="0" w:space="0" w:color="auto"/>
        <w:bottom w:val="none" w:sz="0" w:space="0" w:color="auto"/>
        <w:right w:val="none" w:sz="0" w:space="0" w:color="auto"/>
      </w:divBdr>
    </w:div>
    <w:div w:id="203098815">
      <w:bodyDiv w:val="1"/>
      <w:marLeft w:val="0"/>
      <w:marRight w:val="0"/>
      <w:marTop w:val="0"/>
      <w:marBottom w:val="0"/>
      <w:divBdr>
        <w:top w:val="none" w:sz="0" w:space="0" w:color="auto"/>
        <w:left w:val="none" w:sz="0" w:space="0" w:color="auto"/>
        <w:bottom w:val="none" w:sz="0" w:space="0" w:color="auto"/>
        <w:right w:val="none" w:sz="0" w:space="0" w:color="auto"/>
      </w:divBdr>
    </w:div>
    <w:div w:id="672148639">
      <w:bodyDiv w:val="1"/>
      <w:marLeft w:val="0"/>
      <w:marRight w:val="0"/>
      <w:marTop w:val="0"/>
      <w:marBottom w:val="0"/>
      <w:divBdr>
        <w:top w:val="none" w:sz="0" w:space="0" w:color="auto"/>
        <w:left w:val="none" w:sz="0" w:space="0" w:color="auto"/>
        <w:bottom w:val="none" w:sz="0" w:space="0" w:color="auto"/>
        <w:right w:val="none" w:sz="0" w:space="0" w:color="auto"/>
      </w:divBdr>
    </w:div>
    <w:div w:id="996425313">
      <w:bodyDiv w:val="1"/>
      <w:marLeft w:val="0"/>
      <w:marRight w:val="0"/>
      <w:marTop w:val="0"/>
      <w:marBottom w:val="0"/>
      <w:divBdr>
        <w:top w:val="none" w:sz="0" w:space="0" w:color="auto"/>
        <w:left w:val="none" w:sz="0" w:space="0" w:color="auto"/>
        <w:bottom w:val="none" w:sz="0" w:space="0" w:color="auto"/>
        <w:right w:val="none" w:sz="0" w:space="0" w:color="auto"/>
      </w:divBdr>
    </w:div>
    <w:div w:id="1171218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F2C12B-2A8D-435E-9021-85200501A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22</Pages>
  <Words>2164</Words>
  <Characters>12335</Characters>
  <Application>Microsoft Office Word</Application>
  <DocSecurity>0</DocSecurity>
  <Lines>102</Lines>
  <Paragraphs>28</Paragraphs>
  <ScaleCrop>false</ScaleCrop>
  <Company>微软中国</Company>
  <LinksUpToDate>false</LinksUpToDate>
  <CharactersWithSpaces>14471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濯鳞清露 云翔天衢</cp:lastModifiedBy>
  <cp:revision>11</cp:revision>
  <cp:lastPrinted>2022-04-28T02:33:00Z</cp:lastPrinted>
  <dcterms:created xsi:type="dcterms:W3CDTF">2022-08-17T06:45:00Z</dcterms:created>
  <dcterms:modified xsi:type="dcterms:W3CDTF">2022-08-21T13:29:00Z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